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10D2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:rsidR="008F77EC" w:rsidRPr="00145E69" w:rsidRDefault="00010D2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18</w:t>
      </w:r>
      <w:r w:rsidR="00FF121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D44A53" w:rsidP="00213ECB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0971">
        <w:rPr>
          <w:rFonts w:ascii="Times New Roman" w:eastAsia="Times New Roman" w:hAnsi="Times New Roman" w:cs="Times New Roman"/>
          <w:lang w:eastAsia="ru-RU"/>
        </w:rPr>
        <w:t>Постановление администрации Сизинского сельсовета №1</w:t>
      </w:r>
      <w:r w:rsidR="00010D2F" w:rsidRPr="00990971">
        <w:rPr>
          <w:rFonts w:ascii="Times New Roman" w:eastAsia="Times New Roman" w:hAnsi="Times New Roman" w:cs="Times New Roman"/>
          <w:lang w:eastAsia="ru-RU"/>
        </w:rPr>
        <w:t>4</w:t>
      </w:r>
      <w:r w:rsidR="00990971" w:rsidRPr="00990971">
        <w:rPr>
          <w:rFonts w:ascii="Times New Roman" w:eastAsia="Times New Roman" w:hAnsi="Times New Roman" w:cs="Times New Roman"/>
          <w:lang w:eastAsia="ru-RU"/>
        </w:rPr>
        <w:t xml:space="preserve"> от 10</w:t>
      </w:r>
      <w:r w:rsidRPr="00990971">
        <w:rPr>
          <w:rFonts w:ascii="Times New Roman" w:eastAsia="Times New Roman" w:hAnsi="Times New Roman" w:cs="Times New Roman"/>
          <w:lang w:eastAsia="ru-RU"/>
        </w:rPr>
        <w:t>.02.2021 «</w:t>
      </w:r>
      <w:r w:rsidR="00990971" w:rsidRPr="00990971">
        <w:rPr>
          <w:rFonts w:ascii="Times New Roman" w:eastAsia="Times New Roman" w:hAnsi="Times New Roman" w:cs="Times New Roman"/>
          <w:lang w:eastAsia="ru-RU"/>
        </w:rPr>
        <w:t xml:space="preserve">О подготовке к безаварийному пропуску </w:t>
      </w:r>
      <w:r w:rsidR="00990971" w:rsidRPr="00010D2F">
        <w:rPr>
          <w:rFonts w:ascii="Times New Roman" w:eastAsia="Times New Roman" w:hAnsi="Times New Roman" w:cs="Times New Roman"/>
          <w:lang w:eastAsia="ru-RU"/>
        </w:rPr>
        <w:t xml:space="preserve">паводковых вод 2021 </w:t>
      </w:r>
      <w:r w:rsidR="00990971">
        <w:rPr>
          <w:rFonts w:ascii="Times New Roman" w:eastAsia="Times New Roman" w:hAnsi="Times New Roman" w:cs="Times New Roman"/>
          <w:lang w:eastAsia="ru-RU"/>
        </w:rPr>
        <w:t>Г</w:t>
      </w:r>
      <w:r w:rsidR="00990971" w:rsidRPr="00990971">
        <w:rPr>
          <w:rFonts w:ascii="Times New Roman" w:eastAsia="Times New Roman" w:hAnsi="Times New Roman" w:cs="Times New Roman"/>
          <w:lang w:eastAsia="ru-RU"/>
        </w:rPr>
        <w:t>ода»</w:t>
      </w:r>
      <w:r w:rsidR="003F403F" w:rsidRPr="00990971">
        <w:rPr>
          <w:rFonts w:ascii="Times New Roman" w:eastAsia="Times New Roman" w:hAnsi="Times New Roman" w:cs="Times New Roman"/>
          <w:lang w:eastAsia="ru-RU"/>
        </w:rPr>
        <w:t>………………………………………..</w:t>
      </w:r>
      <w:r w:rsidRPr="00990971">
        <w:rPr>
          <w:rFonts w:ascii="Times New Roman" w:eastAsia="Times New Roman" w:hAnsi="Times New Roman" w:cs="Times New Roman"/>
          <w:lang w:eastAsia="ru-RU"/>
        </w:rPr>
        <w:t>…………………..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023A1A" w:rsidRPr="00990971">
        <w:rPr>
          <w:rFonts w:ascii="Times New Roman" w:hAnsi="Times New Roman" w:cs="Times New Roman"/>
        </w:rPr>
        <w:t>…стр.2</w:t>
      </w:r>
    </w:p>
    <w:p w:rsidR="00990971" w:rsidRPr="00990971" w:rsidRDefault="00990971" w:rsidP="00213ECB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0971">
        <w:rPr>
          <w:rFonts w:ascii="Times New Roman" w:eastAsia="Times New Roman" w:hAnsi="Times New Roman" w:cs="Times New Roman"/>
          <w:lang w:eastAsia="ru-RU"/>
        </w:rPr>
        <w:t>Постановление администрации Сизинского сельсовета №15 от 11.02.2021 «</w:t>
      </w:r>
      <w:r w:rsidRPr="0099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909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ревентивных мер, направленных на предупреждение  возникновения риска обрушения зданий, сооружений, вязанного с накоплением снежных масс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………………………………….……..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стр.9</w:t>
      </w:r>
    </w:p>
    <w:p w:rsidR="00990971" w:rsidRPr="00990971" w:rsidRDefault="00990971" w:rsidP="00213ECB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0971">
        <w:rPr>
          <w:rFonts w:ascii="Times New Roman" w:hAnsi="Times New Roman" w:cs="Times New Roman"/>
        </w:rPr>
        <w:t xml:space="preserve">Информация к 1 марта - </w:t>
      </w:r>
      <w:proofErr w:type="spellStart"/>
      <w:r w:rsidRPr="00990971">
        <w:rPr>
          <w:rFonts w:ascii="Times New Roman" w:hAnsi="Times New Roman" w:cs="Times New Roman"/>
        </w:rPr>
        <w:t>Всесибирскому</w:t>
      </w:r>
      <w:proofErr w:type="spellEnd"/>
      <w:r w:rsidRPr="00990971">
        <w:rPr>
          <w:rFonts w:ascii="Times New Roman" w:hAnsi="Times New Roman" w:cs="Times New Roman"/>
        </w:rPr>
        <w:t xml:space="preserve"> дню профилактики ВИЧ-инфекции</w:t>
      </w:r>
      <w:r>
        <w:rPr>
          <w:rFonts w:ascii="Times New Roman" w:hAnsi="Times New Roman" w:cs="Times New Roman"/>
        </w:rPr>
        <w:t>………………………...стр.10</w:t>
      </w:r>
    </w:p>
    <w:p w:rsidR="00D44A53" w:rsidRDefault="00D44A53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D44A53" w:rsidRDefault="00D44A53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D44A53" w:rsidRDefault="00D44A53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010D2F" w:rsidRPr="00010D2F" w:rsidRDefault="00010D2F" w:rsidP="00010D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10.02.2021 г.                           с. Сизая                                       № 14</w:t>
      </w:r>
    </w:p>
    <w:p w:rsidR="00010D2F" w:rsidRPr="00010D2F" w:rsidRDefault="00010D2F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к безаварийному пропуску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2021 года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чрезвычайных ситуаций, защиты и обеспечения жизнедеятельности населения, сохранности объектов экономики и материально</w:t>
      </w:r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2021 года и исполнения Закона Красноярского края от 10.02.2000 года № 9</w:t>
      </w:r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631 «О защите населения и территории Красноярского края от чрезвычайных ситуаций природного и техногенного характера», на основании постановлений Администрации Шушенского района от 05.02.2021 года №№ 124,125, на основании Устава Сизинского</w:t>
      </w:r>
      <w:proofErr w:type="gram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  <w:r w:rsidRPr="00010D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D2F" w:rsidRPr="00010D2F" w:rsidRDefault="00010D2F" w:rsidP="00010D2F">
      <w:pPr>
        <w:numPr>
          <w:ilvl w:val="0"/>
          <w:numId w:val="43"/>
        </w:numPr>
        <w:tabs>
          <w:tab w:val="num" w:pos="-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состав комиссии по предупреждению и ликвидации ЧС на 2021 год (приложение № 1). </w:t>
      </w:r>
    </w:p>
    <w:p w:rsidR="00010D2F" w:rsidRPr="00010D2F" w:rsidRDefault="00010D2F" w:rsidP="00010D2F">
      <w:pPr>
        <w:numPr>
          <w:ilvl w:val="0"/>
          <w:numId w:val="4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нештатные водомерные посты и утвердить состав нештатных наблюдателей за состоянием уровня воды в реках: Енисей, </w:t>
      </w:r>
      <w:proofErr w:type="gram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gram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Сизая (приложение № 2).</w:t>
      </w:r>
    </w:p>
    <w:p w:rsidR="00010D2F" w:rsidRPr="00010D2F" w:rsidRDefault="00010D2F" w:rsidP="00010D2F">
      <w:pPr>
        <w:numPr>
          <w:ilvl w:val="0"/>
          <w:numId w:val="4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график дежурства ответственных работников администрации с 10.03.2021 года и до окончания </w:t>
      </w:r>
      <w:proofErr w:type="spell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паводкоопасного</w:t>
      </w:r>
      <w:proofErr w:type="spell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 (приложение № 3).</w:t>
      </w:r>
    </w:p>
    <w:p w:rsidR="00010D2F" w:rsidRPr="00010D2F" w:rsidRDefault="00010D2F" w:rsidP="00010D2F">
      <w:pPr>
        <w:numPr>
          <w:ilvl w:val="0"/>
          <w:numId w:val="4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Возложить на комиссию по ЧС рассмотрение вопросов по координации работ по подготовке предприятий и организаций всех форм собственности, к пропуску паводковых вод, предупреждению и ликвидации возможных неблагоприятных последствий весеннего половодья. Установить, что заседание комиссии ЧС проводятся по мере необходимости в зависимости от складывающейся обстановки.</w:t>
      </w:r>
    </w:p>
    <w:p w:rsidR="00010D2F" w:rsidRPr="00010D2F" w:rsidRDefault="00010D2F" w:rsidP="00010D2F">
      <w:pPr>
        <w:numPr>
          <w:ilvl w:val="0"/>
          <w:numId w:val="4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мероприятий по обеспечению безаварийного пропуска паводка, безопасности населения, сохранности объектов экономики и материально</w:t>
      </w:r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технических ресурсов в период весеннего половодья 2021 года (приложение № 4). </w:t>
      </w:r>
    </w:p>
    <w:p w:rsidR="00010D2F" w:rsidRPr="00010D2F" w:rsidRDefault="00010D2F" w:rsidP="00010D2F">
      <w:pPr>
        <w:numPr>
          <w:ilvl w:val="0"/>
          <w:numId w:val="4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руководителям  предприятий и организаций не зависимо</w:t>
      </w:r>
      <w:proofErr w:type="gram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форм собственности  зарегистрированных  на территории Сизинского сельсовета, создать спасательные группы, разработать планы мероприятий по обеспечению безопасности работающих граждан, сохранности объектов экономики и материально</w:t>
      </w:r>
      <w:r w:rsidRPr="00010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2021 года.</w:t>
      </w:r>
    </w:p>
    <w:p w:rsidR="00010D2F" w:rsidRPr="00010D2F" w:rsidRDefault="00010D2F" w:rsidP="00010D2F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данного постановления оставляю за собой.</w:t>
      </w:r>
    </w:p>
    <w:p w:rsidR="00010D2F" w:rsidRPr="00010D2F" w:rsidRDefault="00010D2F" w:rsidP="00010D2F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со дня его подписания.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Сизинского сельсовета                              </w:t>
      </w:r>
      <w:r w:rsidR="0012437B" w:rsidRPr="0012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Т.А. Коробейникова</w:t>
      </w:r>
    </w:p>
    <w:p w:rsidR="00D44A53" w:rsidRPr="0012437B" w:rsidRDefault="00D44A53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4"/>
          <w:szCs w:val="24"/>
        </w:rPr>
      </w:pPr>
    </w:p>
    <w:p w:rsidR="00010D2F" w:rsidRPr="00010D2F" w:rsidRDefault="00010D2F" w:rsidP="0001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0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Приложение № 1</w:t>
      </w:r>
    </w:p>
    <w:p w:rsidR="00010D2F" w:rsidRPr="00010D2F" w:rsidRDefault="00010D2F" w:rsidP="0001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0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:rsidR="00010D2F" w:rsidRPr="00010D2F" w:rsidRDefault="00010D2F" w:rsidP="0001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0D2F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:rsidR="00010D2F" w:rsidRPr="00010D2F" w:rsidRDefault="00010D2F" w:rsidP="0001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0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14 от 10.02.2021 г </w:t>
      </w:r>
    </w:p>
    <w:p w:rsidR="00010D2F" w:rsidRPr="00010D2F" w:rsidRDefault="00010D2F" w:rsidP="0001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  <w:proofErr w:type="spellStart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противопаводковой</w:t>
      </w:r>
      <w:proofErr w:type="spellEnd"/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Сизинского сельсовета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3827"/>
        <w:gridCol w:w="1950"/>
      </w:tblGrid>
      <w:tr w:rsidR="00010D2F" w:rsidRPr="00010D2F" w:rsidTr="0012437B">
        <w:tc>
          <w:tcPr>
            <w:tcW w:w="1985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комиссии </w:t>
            </w:r>
          </w:p>
        </w:tc>
        <w:tc>
          <w:tcPr>
            <w:tcW w:w="2410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Коробейникова </w:t>
            </w: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Татьяна</w:t>
            </w:r>
          </w:p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382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Глава  Сизинского сельсовета</w:t>
            </w:r>
          </w:p>
        </w:tc>
        <w:tc>
          <w:tcPr>
            <w:tcW w:w="1950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89232121942</w:t>
            </w:r>
          </w:p>
        </w:tc>
      </w:tr>
      <w:tr w:rsidR="00010D2F" w:rsidRPr="00010D2F" w:rsidTr="0012437B">
        <w:tc>
          <w:tcPr>
            <w:tcW w:w="1985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председателя</w:t>
            </w:r>
          </w:p>
        </w:tc>
        <w:tc>
          <w:tcPr>
            <w:tcW w:w="2410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382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950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89130549865</w:t>
            </w:r>
          </w:p>
        </w:tc>
      </w:tr>
    </w:tbl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D2F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53"/>
        <w:gridCol w:w="1843"/>
      </w:tblGrid>
      <w:tr w:rsidR="00010D2F" w:rsidRPr="00010D2F" w:rsidTr="0012437B">
        <w:tc>
          <w:tcPr>
            <w:tcW w:w="407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</w:t>
            </w:r>
            <w:proofErr w:type="spellEnd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425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 Сизинского сельсовета</w:t>
            </w:r>
          </w:p>
        </w:tc>
        <w:tc>
          <w:tcPr>
            <w:tcW w:w="184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89130532865</w:t>
            </w:r>
          </w:p>
        </w:tc>
      </w:tr>
      <w:tr w:rsidR="00010D2F" w:rsidRPr="00010D2F" w:rsidTr="0012437B">
        <w:tc>
          <w:tcPr>
            <w:tcW w:w="407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Геннадий Борисович</w:t>
            </w:r>
          </w:p>
        </w:tc>
        <w:tc>
          <w:tcPr>
            <w:tcW w:w="425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ПО</w:t>
            </w:r>
            <w:r w:rsidRPr="00010D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422 </w:t>
            </w:r>
          </w:p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184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89131813264</w:t>
            </w:r>
          </w:p>
        </w:tc>
      </w:tr>
      <w:tr w:rsidR="00010D2F" w:rsidRPr="00010D2F" w:rsidTr="0012437B">
        <w:tc>
          <w:tcPr>
            <w:tcW w:w="407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Ситникова</w:t>
            </w:r>
            <w:proofErr w:type="spellEnd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Федоровна   </w:t>
            </w:r>
          </w:p>
        </w:tc>
        <w:tc>
          <w:tcPr>
            <w:tcW w:w="425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proofErr w:type="gramStart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Московской</w:t>
            </w:r>
            <w:proofErr w:type="gramEnd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им. И. Ярыгина</w:t>
            </w:r>
          </w:p>
        </w:tc>
        <w:tc>
          <w:tcPr>
            <w:tcW w:w="184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89135457340</w:t>
            </w:r>
          </w:p>
        </w:tc>
      </w:tr>
      <w:tr w:rsidR="00010D2F" w:rsidRPr="00010D2F" w:rsidTr="0012437B">
        <w:tc>
          <w:tcPr>
            <w:tcW w:w="407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Иванников Игорь Николаевич   </w:t>
            </w:r>
          </w:p>
        </w:tc>
        <w:tc>
          <w:tcPr>
            <w:tcW w:w="425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ООО «Цветные камни»</w:t>
            </w:r>
          </w:p>
        </w:tc>
        <w:tc>
          <w:tcPr>
            <w:tcW w:w="184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89029961290</w:t>
            </w:r>
          </w:p>
        </w:tc>
      </w:tr>
      <w:tr w:rsidR="00010D2F" w:rsidRPr="00010D2F" w:rsidTr="0012437B">
        <w:tc>
          <w:tcPr>
            <w:tcW w:w="4077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Жолобов Антон Сергеевич</w:t>
            </w:r>
          </w:p>
        </w:tc>
        <w:tc>
          <w:tcPr>
            <w:tcW w:w="425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 директор ООО «</w:t>
            </w:r>
            <w:proofErr w:type="spellStart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</w:t>
            </w:r>
          </w:p>
        </w:tc>
        <w:tc>
          <w:tcPr>
            <w:tcW w:w="1843" w:type="dxa"/>
            <w:shd w:val="clear" w:color="auto" w:fill="auto"/>
          </w:tcPr>
          <w:p w:rsidR="00010D2F" w:rsidRPr="00010D2F" w:rsidRDefault="00010D2F" w:rsidP="0001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89833755798</w:t>
            </w:r>
          </w:p>
        </w:tc>
      </w:tr>
    </w:tbl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2DC4" w:rsidRPr="00252DC4" w:rsidRDefault="00252DC4" w:rsidP="00252DC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2</w:t>
      </w:r>
    </w:p>
    <w:p w:rsidR="00252DC4" w:rsidRPr="00252DC4" w:rsidRDefault="00252DC4" w:rsidP="00252DC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:rsidR="00252DC4" w:rsidRPr="00252DC4" w:rsidRDefault="00252DC4" w:rsidP="00252DC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:rsidR="00252DC4" w:rsidRPr="00252DC4" w:rsidRDefault="00252DC4" w:rsidP="00252DC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>№ 14 от 10.02.2021 г.</w:t>
      </w:r>
    </w:p>
    <w:p w:rsidR="00252DC4" w:rsidRPr="00252DC4" w:rsidRDefault="00252DC4" w:rsidP="00252D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DC4" w:rsidRPr="00252DC4" w:rsidRDefault="00252DC4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нештатных наблюдателей за состоянием паводковых вод:</w:t>
      </w:r>
    </w:p>
    <w:p w:rsidR="00252DC4" w:rsidRPr="00252DC4" w:rsidRDefault="00252DC4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DC4" w:rsidRPr="00252DC4" w:rsidRDefault="00252DC4" w:rsidP="00252DC4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Изаков</w:t>
      </w:r>
      <w:proofErr w:type="spellEnd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Иванович                      тел.  8 913 050 59 24</w:t>
      </w:r>
    </w:p>
    <w:p w:rsidR="00252DC4" w:rsidRPr="00252DC4" w:rsidRDefault="00252DC4" w:rsidP="00252DC4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 Виктор </w:t>
      </w:r>
      <w:proofErr w:type="spellStart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Епифанович</w:t>
      </w:r>
      <w:proofErr w:type="spellEnd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тел.  8 913 059 83 77</w:t>
      </w:r>
    </w:p>
    <w:p w:rsidR="00252DC4" w:rsidRPr="00252DC4" w:rsidRDefault="00252DC4" w:rsidP="00252DC4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Галина Васильевна         тел.  8 923 214 46 44</w:t>
      </w:r>
    </w:p>
    <w:p w:rsidR="00252DC4" w:rsidRPr="00252DC4" w:rsidRDefault="00252DC4" w:rsidP="00252DC4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Пидрик</w:t>
      </w:r>
      <w:proofErr w:type="spellEnd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Федоровна                 тел.  8 983 256 01 62</w:t>
      </w:r>
    </w:p>
    <w:p w:rsidR="00252DC4" w:rsidRPr="00252DC4" w:rsidRDefault="00252DC4" w:rsidP="00252DC4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Юшкова Елена Николаевна              тел.  8 983 278 71 34</w:t>
      </w: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DC4" w:rsidRPr="00252DC4" w:rsidRDefault="00252DC4" w:rsidP="0012437B">
      <w:pPr>
        <w:tabs>
          <w:tab w:val="left" w:pos="851"/>
        </w:tabs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Производить визуальный  осмотр уровня воды в реках Енисей, Сизая, Голубая. </w:t>
      </w: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случае подъёма воды до уровня, предоставляющего опасность выхода рек из берегов информировать:</w:t>
      </w: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DC4" w:rsidRPr="00252DC4" w:rsidRDefault="00252DC4" w:rsidP="00252DC4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Совета депутатов  Злобина Алексея Валентиновича (тел. 8 9130549865);  </w:t>
      </w:r>
    </w:p>
    <w:p w:rsidR="00252DC4" w:rsidRPr="00252DC4" w:rsidRDefault="00252DC4" w:rsidP="00252DC4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 Сизинского сельсовета Коробейникову Татьяну Анатольевну (тел. 89232121942);</w:t>
      </w:r>
    </w:p>
    <w:p w:rsidR="00252DC4" w:rsidRPr="00252DC4" w:rsidRDefault="00252DC4" w:rsidP="0012437B">
      <w:pPr>
        <w:numPr>
          <w:ilvl w:val="0"/>
          <w:numId w:val="4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Сизинского сельсовета </w:t>
      </w:r>
      <w:proofErr w:type="spellStart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Волчкову</w:t>
      </w:r>
      <w:proofErr w:type="spellEnd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Ольгу Владимировну (тел. 89130532865);</w:t>
      </w:r>
    </w:p>
    <w:p w:rsidR="00252DC4" w:rsidRPr="00252DC4" w:rsidRDefault="00252DC4" w:rsidP="00252DC4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Единую дежурно </w:t>
      </w:r>
      <w:r w:rsidRPr="0025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диспетчерскую  службу Шушенского района (ЕДДС)    </w:t>
      </w:r>
      <w:r w:rsidRPr="00252D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тел. 8 (39139) 3-75-95</w:t>
      </w:r>
    </w:p>
    <w:p w:rsidR="00252DC4" w:rsidRPr="00252DC4" w:rsidRDefault="00252DC4" w:rsidP="00252DC4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 наблюдения за паводковой обстановкой с 10.03.2021 года до окончания </w:t>
      </w:r>
      <w:proofErr w:type="spellStart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паводкоопасного</w:t>
      </w:r>
      <w:proofErr w:type="spellEnd"/>
      <w:r w:rsidRPr="0025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периода.</w:t>
      </w:r>
    </w:p>
    <w:p w:rsidR="00252DC4" w:rsidRPr="00252DC4" w:rsidRDefault="00252DC4" w:rsidP="00252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</w:t>
      </w: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>ложение №3</w:t>
      </w: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постановлению администрации </w:t>
      </w: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Сизинского сельсовета </w:t>
      </w: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DC4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10.02.2021г. № 14</w:t>
      </w: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437B" w:rsidRPr="00252DC4" w:rsidRDefault="0012437B" w:rsidP="0012437B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437B" w:rsidRPr="00252DC4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437B" w:rsidRPr="00252DC4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:rsidR="0012437B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дежурства ответственных сотрудников администрации с 18.00 часов 10.03.2021 года до 08.00 часов 25.03.2021 года</w:t>
      </w:r>
    </w:p>
    <w:tbl>
      <w:tblPr>
        <w:tblStyle w:val="34"/>
        <w:tblW w:w="10989" w:type="dxa"/>
        <w:tblInd w:w="534" w:type="dxa"/>
        <w:tblLook w:val="04A0" w:firstRow="1" w:lastRow="0" w:firstColumn="1" w:lastColumn="0" w:noHBand="0" w:noVBand="1"/>
      </w:tblPr>
      <w:tblGrid>
        <w:gridCol w:w="2047"/>
        <w:gridCol w:w="3013"/>
        <w:gridCol w:w="1814"/>
        <w:gridCol w:w="2298"/>
        <w:gridCol w:w="1817"/>
      </w:tblGrid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  Дата и время дежурства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№ телефона</w:t>
            </w: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Ф.И.О.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№ телефона</w:t>
            </w: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10.03.2021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15.03.2021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15.03.2021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16.03.2021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16.03.2021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17.03.2021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с 18.00 часов </w:t>
            </w:r>
            <w:r w:rsidRPr="00252DC4">
              <w:rPr>
                <w:sz w:val="24"/>
                <w:szCs w:val="24"/>
                <w:lang w:eastAsia="ru-RU"/>
              </w:rPr>
              <w:lastRenderedPageBreak/>
              <w:t>17.03.2021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18.03.2021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Председатель Сизинского </w:t>
            </w:r>
            <w:r w:rsidRPr="00252DC4">
              <w:rPr>
                <w:sz w:val="24"/>
                <w:szCs w:val="24"/>
                <w:lang w:eastAsia="ru-RU"/>
              </w:rPr>
              <w:lastRenderedPageBreak/>
              <w:t>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Злобин Алексей </w:t>
            </w:r>
            <w:r w:rsidRPr="00252DC4">
              <w:rPr>
                <w:sz w:val="24"/>
                <w:szCs w:val="24"/>
                <w:lang w:eastAsia="ru-RU"/>
              </w:rPr>
              <w:lastRenderedPageBreak/>
              <w:t>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>с 18.00 часов 18.03.2021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19.03.2021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19.03.2021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20.03.2021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20.03.2020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21.03.2020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22.03.2021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23.03.2021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24.03.2021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25.03.2021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</w:tbl>
    <w:p w:rsidR="0012437B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37B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37B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37B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37B" w:rsidRPr="00252DC4" w:rsidRDefault="0012437B" w:rsidP="0012437B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DC4" w:rsidRPr="00252DC4" w:rsidRDefault="00252DC4" w:rsidP="00252DC4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</w:t>
      </w:r>
      <w:r w:rsidRPr="00252D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передавать</w:t>
      </w: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в сутки с 8.00 до 8.30 часов и с 18.00 до 18.30 часов, а в случаях ЧС – незамедлительно в ЕДДС Единую дежурно-диспетчерскую службу района </w:t>
      </w:r>
      <w:r w:rsidRPr="00252D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тел</w:t>
      </w: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./факс: </w:t>
      </w:r>
      <w:r w:rsidRPr="00252D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(39139) 3-75-95</w:t>
      </w: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52DC4" w:rsidRPr="00252DC4" w:rsidRDefault="00252DC4" w:rsidP="00252DC4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Пожарная часть </w:t>
      </w:r>
      <w:proofErr w:type="gramStart"/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 8 (39139) 22-6-73, 22-6-75</w:t>
      </w:r>
    </w:p>
    <w:p w:rsidR="00252DC4" w:rsidRPr="00252DC4" w:rsidRDefault="00252DC4" w:rsidP="00252DC4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D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полиции п. Шушенское 8 (39139) 3-29-86</w:t>
      </w:r>
    </w:p>
    <w:p w:rsidR="00010D2F" w:rsidRPr="00010D2F" w:rsidRDefault="00010D2F" w:rsidP="00010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4"/>
        <w:tblW w:w="10989" w:type="dxa"/>
        <w:tblInd w:w="534" w:type="dxa"/>
        <w:tblLook w:val="04A0" w:firstRow="1" w:lastRow="0" w:firstColumn="1" w:lastColumn="0" w:noHBand="0" w:noVBand="1"/>
      </w:tblPr>
      <w:tblGrid>
        <w:gridCol w:w="2047"/>
        <w:gridCol w:w="3013"/>
        <w:gridCol w:w="1814"/>
        <w:gridCol w:w="2298"/>
        <w:gridCol w:w="1817"/>
      </w:tblGrid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 xml:space="preserve">   Дата и время дежурства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№ телефона</w:t>
            </w: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Ф.И.О.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№ телефона</w:t>
            </w: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10.03.2021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18.00 часов 13.03.2021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 с 18.00 часов 13.03.2021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15.03.2021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15.03.2021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16.03.2021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16.03.2021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17.03.2021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17.03.2021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18.03.2021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18.03.2021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19.03.2021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с 18.00 часов </w:t>
            </w:r>
            <w:r w:rsidRPr="00252DC4">
              <w:rPr>
                <w:sz w:val="24"/>
                <w:szCs w:val="24"/>
                <w:lang w:eastAsia="ru-RU"/>
              </w:rPr>
              <w:lastRenderedPageBreak/>
              <w:t>19.03.2021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20.03.2021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lastRenderedPageBreak/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lastRenderedPageBreak/>
              <w:t>с 18.00 часов 20.03.2020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21.03.2020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21.03.2021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22.03.2021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22.03.2021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23.03.2021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252DC4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252DC4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23.03.2021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24.03.2021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12437B" w:rsidRPr="00252DC4" w:rsidTr="00990971">
        <w:tc>
          <w:tcPr>
            <w:tcW w:w="2047" w:type="dxa"/>
          </w:tcPr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с 18.00 часов 24.03.2021</w:t>
            </w:r>
          </w:p>
          <w:p w:rsidR="0012437B" w:rsidRPr="00252DC4" w:rsidRDefault="0012437B" w:rsidP="00990971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до 08.00 часов 25.03.2021</w:t>
            </w:r>
          </w:p>
        </w:tc>
        <w:tc>
          <w:tcPr>
            <w:tcW w:w="3013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4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298" w:type="dxa"/>
          </w:tcPr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1817" w:type="dxa"/>
          </w:tcPr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12437B" w:rsidRPr="00252DC4" w:rsidRDefault="0012437B" w:rsidP="00990971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252DC4">
              <w:rPr>
                <w:sz w:val="24"/>
                <w:szCs w:val="24"/>
                <w:lang w:eastAsia="ru-RU"/>
              </w:rPr>
              <w:t>89232121942</w:t>
            </w:r>
          </w:p>
        </w:tc>
      </w:tr>
    </w:tbl>
    <w:p w:rsidR="00494C9E" w:rsidRDefault="00494C9E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494C9E" w:rsidRDefault="00494C9E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12437B" w:rsidRPr="0012437B" w:rsidRDefault="0012437B" w:rsidP="001243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43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Приложение № 4</w:t>
      </w:r>
    </w:p>
    <w:p w:rsidR="0012437B" w:rsidRPr="0012437B" w:rsidRDefault="0012437B" w:rsidP="001243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43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:rsidR="0012437B" w:rsidRPr="0012437B" w:rsidRDefault="0012437B" w:rsidP="001243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437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:rsidR="0012437B" w:rsidRPr="0012437B" w:rsidRDefault="0012437B" w:rsidP="001243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437B">
        <w:rPr>
          <w:rFonts w:ascii="Times New Roman" w:eastAsia="Times New Roman" w:hAnsi="Times New Roman" w:cs="Times New Roman"/>
          <w:sz w:val="20"/>
          <w:szCs w:val="20"/>
          <w:lang w:eastAsia="ru-RU"/>
        </w:rPr>
        <w:t>№ 14 от 10.02.2021 г</w:t>
      </w: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12437B" w:rsidRDefault="0012437B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2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12437B" w:rsidRPr="0012437B" w:rsidRDefault="0012437B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предупреждению и ликвидации ЧС в период</w:t>
      </w:r>
    </w:p>
    <w:p w:rsidR="0012437B" w:rsidRPr="0012437B" w:rsidRDefault="0012437B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паводка 2021 года</w:t>
      </w:r>
    </w:p>
    <w:p w:rsidR="0012437B" w:rsidRPr="0012437B" w:rsidRDefault="0012437B" w:rsidP="00124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2268"/>
        <w:gridCol w:w="2977"/>
      </w:tblGrid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инструктивное совещание с руководителями учреждений, организаций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постоянной связи с Енисейским бассейновым водным управлением, гидрометеостанцией, получение от них сведений о сложившихся и ожидаемых гидрологических условиях на реках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 Сизинского сельсовета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3.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мобильные бригады для оказания помощи жителям, нуждающимся в посторонней помощи в эвакуации жителей, сохранении материальных ценностей (вывод скота, подъем  запасов из погребов и т.д.)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 Сизинского сельсовета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инструктажи граждан проживающих по улицам расположенным в вдоль реки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изая</w:t>
            </w:r>
            <w:proofErr w:type="spell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Песочная, Шахматная, Московская,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Щетинкина</w:t>
            </w:r>
            <w:proofErr w:type="spell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Разработать памятки о действиях населения в случае наводнения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Л.С.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Акулич</w:t>
            </w:r>
            <w:proofErr w:type="spellEnd"/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Резиков</w:t>
            </w:r>
            <w:proofErr w:type="spellEnd"/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 Жолобов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С.В.Станковцева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Определить места отселения из зон затопления для временного нахождения граждан (СДК, школа, больница). Подготовить помещения для хранения домашних вещей в случае затопления жилья (СДК, гараж  администрации)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подъема воды в реках Сизая, Голубая постоянно контролировать пешеходные переходы, переезды на указанных реках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 Сизинского сельсовета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технику, ГСМ и предоставить в случае необходимости эвакуации людей, личного, общественного имущества, животных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16.03.2021г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прием пострадавших в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больнице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Заведущая</w:t>
            </w:r>
            <w:proofErr w:type="spell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больницы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Ганичева </w:t>
            </w:r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 контроля за особо опасными водохозяйственными объектами и сооружениями (водозаборные сооружения и их зоны сохранности, защитные и берегоукрепительные дамбы, мосты) путем организации постов наблюдения за развитием паводковой обстановки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работ во избежание заторов льда на реках 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ущерба от вредного воздействия паводковых вод, составление отчетов о пропуске весеннего половодья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по ЧС </w:t>
            </w:r>
          </w:p>
        </w:tc>
      </w:tr>
      <w:tr w:rsidR="0012437B" w:rsidRPr="0012437B" w:rsidTr="0012437B">
        <w:tc>
          <w:tcPr>
            <w:tcW w:w="567" w:type="dxa"/>
          </w:tcPr>
          <w:p w:rsidR="0012437B" w:rsidRPr="0012437B" w:rsidRDefault="0012437B" w:rsidP="00124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20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подвоза  питьевой воды, продуктов питания, одежды, необходимого имущества и инвентаря пострадавшим, в случае затопления</w:t>
            </w:r>
          </w:p>
        </w:tc>
        <w:tc>
          <w:tcPr>
            <w:tcW w:w="2268" w:type="dxa"/>
          </w:tcPr>
          <w:p w:rsidR="0012437B" w:rsidRPr="0012437B" w:rsidRDefault="0012437B" w:rsidP="00124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:rsidR="0012437B" w:rsidRPr="0012437B" w:rsidRDefault="0012437B" w:rsidP="00124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3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</w:tbl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  Т.А. Коробейникова </w:t>
      </w: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80" w:rsidRPr="00CF3D80" w:rsidRDefault="00CF3D80" w:rsidP="00CF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F3D80" w:rsidRPr="00CF3D80" w:rsidRDefault="00CF3D80" w:rsidP="00CF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8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CF3D80" w:rsidRPr="00CF3D80" w:rsidRDefault="00CF3D80" w:rsidP="00CF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8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CF3D80" w:rsidRPr="00CF3D80" w:rsidRDefault="00CF3D80" w:rsidP="00CF3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proofErr w:type="gramStart"/>
      <w:r w:rsidRPr="00CF3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CF3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 11.02.2021 г.                           с. Сизая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CF3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№ 15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превентивных мер, направленных на предупреждение 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возникновения риска обрушения зданий, сооружений, связанного </w:t>
      </w:r>
      <w:proofErr w:type="gramStart"/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накоплением снежных масс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D80" w:rsidRPr="00CF3D80" w:rsidRDefault="00CF3D80" w:rsidP="00CF3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CF3D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принятия мер, направленных на предупреждение возникновения риска обрушения зданий, сооружений, связанного с накоплением снежных масс и сохранения жизни и здоровья людей, во исполнение решения КЧС края № 6 от 26.01.2021, на основании решения районной комиссии по предупреждению и ликвидации чрезвычайных ситуаций и обеспечению пожарной безопасности от 11.02.2021 года № 4, руководствуясь Уставом Сизинского сельсовета</w:t>
      </w:r>
      <w:r w:rsidRPr="00CF3D8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End"/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D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CF3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CF3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Назначить ответственных руководителей организаций и учреждений за работу, направленную на предупреждение возникновения риска обрушения зданий, сооружений, связанного с накоплением снежных масс.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Проводить постоянный мониторинг наличия снежных масс на зданиях и сооружениях с учетом фактической складывающейся метеорологической обстановкой. 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 особое внимание на состояние </w:t>
      </w:r>
      <w:proofErr w:type="spellStart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широкопролётных</w:t>
      </w:r>
      <w:proofErr w:type="spellEnd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конструкций и зданий, объектов с массовым пребыванием граждан (школа, ДК).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Проинформировать жителей о возможных рисках падения снежных ма</w:t>
      </w:r>
      <w:proofErr w:type="gramStart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сс с кр</w:t>
      </w:r>
      <w:proofErr w:type="gramEnd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ыш, навесов, козырьков.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Информировать владельцев частных домовладений о необходимости очистки крыш от снега.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Контроль за</w:t>
      </w:r>
      <w:proofErr w:type="gramEnd"/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данного постановления оставляю за собой.</w:t>
      </w:r>
    </w:p>
    <w:p w:rsidR="00CF3D80" w:rsidRPr="00CF3D80" w:rsidRDefault="00CF3D80" w:rsidP="00CF3D8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вступает в силу со дня его подписания.</w:t>
      </w: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3D80" w:rsidRPr="00CF3D80" w:rsidRDefault="00CF3D80" w:rsidP="00CF3D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3D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Глава  Сизинского сельсовета                               Т.А. Коробейникова</w:t>
      </w:r>
    </w:p>
    <w:p w:rsidR="0012437B" w:rsidRPr="0012437B" w:rsidRDefault="0012437B" w:rsidP="001243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D2F" w:rsidRDefault="00010D2F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990971" w:rsidRPr="00990971" w:rsidRDefault="00990971" w:rsidP="009909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09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Информация к 1 марта - </w:t>
      </w:r>
      <w:proofErr w:type="spellStart"/>
      <w:r w:rsidRPr="009909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Всесибирскому</w:t>
      </w:r>
      <w:proofErr w:type="spellEnd"/>
      <w:r w:rsidRPr="009909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дню профилактики ВИЧ-инфекции.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Сибирский федеральный округ – единственный федеральный округ в Российской Федерации (РФ), который учредил и проводит дополнительный день мероприятий по профилактике ВИЧ-инфекции.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с 1 марта 2000 года на территориях Сибирского федерального округа (СФО) проводится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Всесибирский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профилактики ВИЧ-инфекции. Дата была утверждена Советом главных врачей региональных центров по профилактике и борьбе со СПИДом и знаменуется проведением профилактических мероприятий, направленных на привлечение внимания населения к проблеме ВИЧ-инфекции.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Главная цель проведения 1 марта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Всесибирского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профилактики ВИЧ-инфекции – это привлечение всего населения к здоровому образу жизни и ответственному отношению к своему здоровью и здоровью своего партнера.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день 100 россиян узнают о том, что живут с ВИЧ. Более миллиона россиян ВИЧ-положительны, и темпы роста эпидемии остаются одними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самых высоких в мире. Это значит, что каждый из нас в любой момент может столкнуться с проблемой лицом к лицу. 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Эпидемиологическая ситуация по ВИЧ-инфекции в Красноярском крае отражает общероссийские тенденции и продолжает оставаться напряженной. По состоянию на 01.01.2021 в Красноярском крае за весь период эпидемии зарегистрировано 44318 случаев ВИЧ-инфекции, в том числе 40196 вновь выявленных случаев ВИЧ-инфекции, 4122 случай – у лиц, прибывших из-за пределов края с ранее установленным диагнозом ВИЧ-инфекции. Всего в крае, за период эпидемии умерло 8359 ВИЧ-инфицированных пациентов, из них за 12 месяцев 2020 года – 835, в том числе от смерти, связанной с ВИЧ-инфекцией, умерло 355 пациентов.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зарегистрировано 2813 случаев ВИЧ-инфекции, в том числе с впервые установленным диагнозом 2545 случаев, показатель заболеваемости составил 88,8 случаев на 100 тысяч населения.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ВИЧ-инфекцией неравномерно распределена по территории края.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высокий уровень кумулятивной заболеваемости зарегистрирован в Северной (1012,7 на 100 тыс. населения), Центральной (828,3 на 100 тыс. населения) и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Лесосибирской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(766,9 на 100 тыс. населения) группах районов края.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высокий уровень кумулятивной заболеваемости, превышающий краевой показатель (1402,4 на 100 тысяч населения), зарегистрирован в 6 территориях края: в г. Норильске (3106,9), г.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Лесосибирске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(1554,8), Енисейском р-не (1521,5), г. Канске (1546,4), г. Красноярске (1483,3), Таймырском районе (1461,1). </w:t>
      </w:r>
      <w:proofErr w:type="gramEnd"/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12 месяцев 2020 года показатель заболеваемости ВИЧ-инфекцией с впервые установленным диагнозом в разрезе территорий края значительно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варьирует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составляют от 13,2 на 100 тыс. населения в Эвенкийском районе до 124,8 на 100 тыс. населения в г. Канске. Выше краевого показателя (88,8 на 100 тысяч населения) зарегистрирована заболеваемость в 12 территориях края: в том числе в городах: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Боготоле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(132,8), Канске (124,8), Норильске (117,8), Бородино (105,9), Ачинске (105,8), Красноярске (96,1), районах: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Шушенском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(120,6), Таймырском (117,8), Сухобузимском (112,5), Дзержинском (92,9), Березовском (84,3), Ачинском (82,8), Иланском (73,2).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 – это болезнь не только людей, ведущих асоциальный образ жизни. Он стал характерен для благополучных граждан, успешных и состоявшихся в жизни, в том числе в бизнесе. Среди установленных путей передачи ВИЧ-инфекции основными остаются незащищенные половые контакты и употребление инъекционных наркотиков с использованием нестерильного инструментария. За 12 месяцев 2020 года половым путем инфицировались 73 % лиц с впервые установленным диагнозом ВИЧ-инфекции.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снижение доли ВИЧ-инфицированных лиц в возрастной группе 25-44 года до 73,8 % по сравнению с аналогичным периодом 2019 года – 74,03 %. Среди ВИЧ-инфицированных лиц с впервые установленным диагнозом преобладали мужчины – 61,1%, за аналогичный период 2019 года – 61,0 %. За 12 месяцев 2020 года из числа ВИЧ-инфицированных женщин с впервые установленным диагнозом ВИЧ-инфекции 87,94 % находились в репродуктивном возрасте.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увеличивается число родов у ВИЧ-инфицированных женщин. За весь период наблюдения в крае от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ВИЧ-положительных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матерей родилось 5644 детей, из них 408 – за 12 месяцев 2020 года. 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системе образования работают, учатся и воспитываются взрослые, подростки и дети, живущие с ВИЧ. И зачастую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ВИЧ-положительные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сталкиваются с проявлением стигмы и негативным отношением.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весь период эпидемии среди обучающихся в образовательных учреждениях Красноярского края с диагнозом ВИЧ+ выявлены 330 студентов ВУЗов (в 2020 году - 8 человек), 578 учащихся техникумов, ПТУ, колледжей, лицеев (в 2020 году - 8 человек), 84 учащихся школ (в 2020 году - 3 человека). </w:t>
      </w:r>
      <w:proofErr w:type="gramEnd"/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сказать, есть ли сегодня среди многомиллионного населения планеты Земля люди, которые хоть что-то да не слышали о ВИЧ и СПИДе. Зачастую большинство из них абсолютно уверены в том, что эта проблема их никогда не коснется. В свою очередь, болезнь не делит людей на молодых и старых, не щадит и беременных женщин и даже младенцев. ВИЧ и сегодня не выбирает профессию и сферу деятельности человека, все равны перед ним: и политик, и актер, врач, учитель, водитель, парикмахер,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вахтовик</w:t>
      </w:r>
      <w:proofErr w:type="spellEnd"/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…Ч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иметь возможность надежно защитить себя и своих близких, прежде всего необходимо знать, что представляет собой ВИЧ-инфекция и помнить, что на современном этапе развития медицины нет вакцины от ВИЧ! Но наука не стоит на месте и сегодня ВИЧ из смертельного заболевания стал хроническим. При своевременном начале лечения и ежедневном приеме лекарств вирус можно держать под контролем, что позволяет человеку с ВИЧ продлить нормальную и качественную жизнь.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проблема ВИЧ является действительно актуальной. Один из действенных способов профилактики - информирование: предупреждён — значит вооружен.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октября 2020 г. число хозяйствующих субъектов, учтенных в 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Статрегистре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Росстата, по Красноярскому краю составило 136,3 тыс. единиц, из них 62,1 тыс. единиц являются юридическими лицами, 1,4 – филиалами, представительствами и иными подразделениями, созданными без прав юридического лица, 72,9 тыс. единиц – индивидуальными предпринимателями.</w:t>
      </w:r>
    </w:p>
    <w:p w:rsidR="00990971" w:rsidRPr="00990971" w:rsidRDefault="00990971" w:rsidP="00990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Информационные материалы для проведения профилактических мероприятий доступны на сайтах https://стопвичспид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ф и КГАУЗ Краевой Центр СПИД в разделе ВИЧ/СПИД профилактика (материалы для скачивания расположены в свободном доступе в разделе: «Профилактика», вкладка: «Материалы для скачивания», ссылка «Информационные материалы для профилактической работы» папка «Разное», папка «Семинары»), электронный модуль для работающего населения с основной информацией по ВИЧ/СПИД, интерактивными тестами, позволяющими разобраться с рисками заражения и определить собственный поведенческий ри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пр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оцентах (раздел: «Профилактика», вкладка: 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«Материалы для скачивания»).</w:t>
      </w:r>
      <w:proofErr w:type="gramEnd"/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можем мы и лично каждый из нас? </w:t>
      </w:r>
    </w:p>
    <w:p w:rsidR="00990971" w:rsidRPr="00990971" w:rsidRDefault="00990971" w:rsidP="0099097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Оценить свой риск инфицирования ВИЧ. </w:t>
      </w:r>
    </w:p>
    <w:p w:rsidR="00990971" w:rsidRPr="00990971" w:rsidRDefault="00990971" w:rsidP="0099097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риска пройти добровольное консультирование и тестирование. Поговорить с близкими, друзьями о ВИЧ/СПИДе. </w:t>
      </w:r>
    </w:p>
    <w:p w:rsidR="00990971" w:rsidRPr="00990971" w:rsidRDefault="00990971" w:rsidP="0099097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Адекватно (без стигмы) относиться к людям, живущим с ВИЧ/СПИДом. Не допускать дискриминации людей, живущих с ВИЧ/СПИДом. </w:t>
      </w:r>
    </w:p>
    <w:p w:rsidR="00990971" w:rsidRPr="00990971" w:rsidRDefault="00990971" w:rsidP="0099097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законодательство.  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сдай тест на ВИЧ, если были: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сексуальный контакт без презерватива;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наркотиков;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вирусные гепатиты</w:t>
      </w:r>
      <w:proofErr w:type="gram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С; инфекции, передающиеся половым путем;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пирсинг и татуировки;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обрезной маникюр или педикюр;</w:t>
      </w:r>
    </w:p>
    <w:p w:rsidR="00990971" w:rsidRPr="00990971" w:rsidRDefault="00990971" w:rsidP="0099097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переливание крови или операционные вмешательства.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Контакты: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8(391)226-84-08, отделение медицинской профилактики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history="1">
        <w:r w:rsidRPr="009909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strokina@aids.krsn.ru</w:t>
        </w:r>
      </w:hyperlink>
      <w:r w:rsidRPr="00990971">
        <w:rPr>
          <w:rFonts w:ascii="Times New Roman" w:eastAsia="Times New Roman" w:hAnsi="Times New Roman" w:cs="Times New Roman"/>
          <w:sz w:val="28"/>
          <w:szCs w:val="28"/>
          <w:lang w:eastAsia="ru-RU"/>
        </w:rPr>
        <w:t>, sheshina@aids.krsn.ru</w:t>
      </w: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971" w:rsidRPr="00990971" w:rsidRDefault="00990971" w:rsidP="009909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D2F" w:rsidRDefault="00010D2F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010D2F" w:rsidRDefault="00010D2F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010D2F" w:rsidRDefault="00010D2F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010D2F" w:rsidRDefault="00010D2F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  <w:sz w:val="20"/>
          <w:szCs w:val="20"/>
        </w:rPr>
      </w:pPr>
    </w:p>
    <w:p w:rsidR="00D44A53" w:rsidRPr="00D44A53" w:rsidRDefault="00D44A53" w:rsidP="00D44A5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44A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44A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44A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44A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D44A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</w:t>
      </w:r>
    </w:p>
    <w:p w:rsidR="00494C9E" w:rsidRDefault="00494C9E" w:rsidP="00494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4C9E" w:rsidRPr="00961009" w:rsidRDefault="00494C9E" w:rsidP="00494C9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99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99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99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494C9E"/>
    <w:sectPr w:rsidR="00494C9E" w:rsidSect="00772371">
      <w:footerReference w:type="default" r:id="rId11"/>
      <w:pgSz w:w="11906" w:h="16838"/>
      <w:pgMar w:top="426" w:right="849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F59" w:rsidRDefault="00F63F59" w:rsidP="008F77EC">
      <w:pPr>
        <w:spacing w:after="0" w:line="240" w:lineRule="auto"/>
      </w:pPr>
      <w:r>
        <w:separator/>
      </w:r>
    </w:p>
  </w:endnote>
  <w:endnote w:type="continuationSeparator" w:id="0">
    <w:p w:rsidR="00F63F59" w:rsidRDefault="00F63F5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ECB">
          <w:rPr>
            <w:noProof/>
          </w:rPr>
          <w:t>12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F59" w:rsidRDefault="00F63F59" w:rsidP="008F77EC">
      <w:pPr>
        <w:spacing w:after="0" w:line="240" w:lineRule="auto"/>
      </w:pPr>
      <w:r>
        <w:separator/>
      </w:r>
    </w:p>
  </w:footnote>
  <w:footnote w:type="continuationSeparator" w:id="0">
    <w:p w:rsidR="00F63F59" w:rsidRDefault="00F63F5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E406F"/>
    <w:multiLevelType w:val="multilevel"/>
    <w:tmpl w:val="667E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468C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5C0237B"/>
    <w:multiLevelType w:val="hybridMultilevel"/>
    <w:tmpl w:val="C1E0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976E8"/>
    <w:multiLevelType w:val="hybridMultilevel"/>
    <w:tmpl w:val="D83CF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A453EF"/>
    <w:multiLevelType w:val="multilevel"/>
    <w:tmpl w:val="896A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2F714DC6"/>
    <w:multiLevelType w:val="multilevel"/>
    <w:tmpl w:val="CFB4C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624288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8085747"/>
    <w:multiLevelType w:val="multilevel"/>
    <w:tmpl w:val="769E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6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976CE3"/>
    <w:multiLevelType w:val="multilevel"/>
    <w:tmpl w:val="386C06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5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368CF"/>
    <w:multiLevelType w:val="multilevel"/>
    <w:tmpl w:val="3426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4">
    <w:nsid w:val="711047F9"/>
    <w:multiLevelType w:val="hybridMultilevel"/>
    <w:tmpl w:val="D67E59D2"/>
    <w:lvl w:ilvl="0" w:tplc="3B626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2E17DB"/>
    <w:multiLevelType w:val="multilevel"/>
    <w:tmpl w:val="BAB2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305B88"/>
    <w:multiLevelType w:val="hybridMultilevel"/>
    <w:tmpl w:val="B9F4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8"/>
  </w:num>
  <w:num w:numId="4">
    <w:abstractNumId w:val="37"/>
  </w:num>
  <w:num w:numId="5">
    <w:abstractNumId w:val="26"/>
  </w:num>
  <w:num w:numId="6">
    <w:abstractNumId w:val="43"/>
  </w:num>
  <w:num w:numId="7">
    <w:abstractNumId w:val="45"/>
  </w:num>
  <w:num w:numId="8">
    <w:abstractNumId w:val="27"/>
  </w:num>
  <w:num w:numId="9">
    <w:abstractNumId w:val="1"/>
  </w:num>
  <w:num w:numId="10">
    <w:abstractNumId w:val="40"/>
  </w:num>
  <w:num w:numId="11">
    <w:abstractNumId w:val="14"/>
  </w:num>
  <w:num w:numId="12">
    <w:abstractNumId w:val="47"/>
  </w:num>
  <w:num w:numId="13">
    <w:abstractNumId w:val="33"/>
  </w:num>
  <w:num w:numId="14">
    <w:abstractNumId w:val="20"/>
  </w:num>
  <w:num w:numId="15">
    <w:abstractNumId w:val="31"/>
  </w:num>
  <w:num w:numId="16">
    <w:abstractNumId w:val="21"/>
  </w:num>
  <w:num w:numId="17">
    <w:abstractNumId w:val="9"/>
  </w:num>
  <w:num w:numId="18">
    <w:abstractNumId w:val="32"/>
  </w:num>
  <w:num w:numId="19">
    <w:abstractNumId w:val="6"/>
  </w:num>
  <w:num w:numId="20">
    <w:abstractNumId w:val="2"/>
  </w:num>
  <w:num w:numId="21">
    <w:abstractNumId w:val="19"/>
  </w:num>
  <w:num w:numId="22">
    <w:abstractNumId w:val="11"/>
  </w:num>
  <w:num w:numId="23">
    <w:abstractNumId w:val="28"/>
  </w:num>
  <w:num w:numId="24">
    <w:abstractNumId w:val="10"/>
  </w:num>
  <w:num w:numId="25">
    <w:abstractNumId w:val="41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15"/>
  </w:num>
  <w:num w:numId="30">
    <w:abstractNumId w:val="46"/>
  </w:num>
  <w:num w:numId="31">
    <w:abstractNumId w:val="44"/>
  </w:num>
  <w:num w:numId="32">
    <w:abstractNumId w:val="7"/>
  </w:num>
  <w:num w:numId="33">
    <w:abstractNumId w:val="13"/>
  </w:num>
  <w:num w:numId="34">
    <w:abstractNumId w:val="24"/>
  </w:num>
  <w:num w:numId="35">
    <w:abstractNumId w:val="16"/>
  </w:num>
  <w:num w:numId="36">
    <w:abstractNumId w:val="3"/>
  </w:num>
  <w:num w:numId="37">
    <w:abstractNumId w:val="18"/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</w:num>
  <w:num w:numId="40">
    <w:abstractNumId w:val="25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34"/>
  </w:num>
  <w:num w:numId="44">
    <w:abstractNumId w:val="29"/>
  </w:num>
  <w:num w:numId="45">
    <w:abstractNumId w:val="39"/>
  </w:num>
  <w:num w:numId="46">
    <w:abstractNumId w:val="23"/>
  </w:num>
  <w:num w:numId="4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2"/>
  </w:num>
  <w:num w:numId="50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strokina@aids.krs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CC44-DDA1-4131-9898-D2C6E7749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3679</TotalTime>
  <Pages>12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389</cp:revision>
  <cp:lastPrinted>2021-02-09T04:26:00Z</cp:lastPrinted>
  <dcterms:created xsi:type="dcterms:W3CDTF">2017-05-29T01:55:00Z</dcterms:created>
  <dcterms:modified xsi:type="dcterms:W3CDTF">2021-02-19T06:23:00Z</dcterms:modified>
</cp:coreProperties>
</file>