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РОССИЙСКАЯ ФЕДЕРАЦИЯ</w:t>
      </w: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КРАСНОЯРСКИЙ КРАЙ ШУШЕНСКИЙ РАЙОН</w:t>
      </w: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СИЗИНСКИЙ СЕЛЬСКИЙ СОВЕТ ДЕПУТАТОВ</w:t>
      </w: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p>
    <w:p w:rsidR="00FC3E1D"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 xml:space="preserve">РЕШЕНИЕ </w:t>
      </w: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 xml:space="preserve"> </w:t>
      </w:r>
    </w:p>
    <w:p w:rsidR="006D2F1C" w:rsidRPr="006D2F1C" w:rsidRDefault="006D2F1C" w:rsidP="006D2F1C">
      <w:pPr>
        <w:autoSpaceDE w:val="0"/>
        <w:autoSpaceDN w:val="0"/>
        <w:adjustRightInd w:val="0"/>
        <w:spacing w:after="0" w:line="240" w:lineRule="auto"/>
        <w:jc w:val="both"/>
        <w:rPr>
          <w:rFonts w:ascii="Times New Roman" w:hAnsi="Times New Roman" w:cs="Times New Roman"/>
          <w:sz w:val="28"/>
          <w:szCs w:val="28"/>
        </w:rPr>
      </w:pPr>
      <w:r w:rsidRPr="006D2F1C">
        <w:rPr>
          <w:rFonts w:ascii="Times New Roman" w:hAnsi="Times New Roman" w:cs="Times New Roman"/>
          <w:sz w:val="28"/>
          <w:szCs w:val="28"/>
        </w:rPr>
        <w:t xml:space="preserve">От   </w:t>
      </w:r>
      <w:r w:rsidR="00FC3E1D">
        <w:rPr>
          <w:rFonts w:ascii="Times New Roman" w:hAnsi="Times New Roman" w:cs="Times New Roman"/>
          <w:sz w:val="28"/>
          <w:szCs w:val="28"/>
        </w:rPr>
        <w:t xml:space="preserve">03.06.2020                 </w:t>
      </w:r>
      <w:r w:rsidRPr="006D2F1C">
        <w:rPr>
          <w:rFonts w:ascii="Times New Roman" w:hAnsi="Times New Roman" w:cs="Times New Roman"/>
          <w:sz w:val="28"/>
          <w:szCs w:val="28"/>
        </w:rPr>
        <w:t xml:space="preserve">                   с. Сизая                                         № </w:t>
      </w:r>
      <w:r w:rsidR="00FC3E1D">
        <w:rPr>
          <w:rFonts w:ascii="Times New Roman" w:hAnsi="Times New Roman" w:cs="Times New Roman"/>
          <w:sz w:val="28"/>
          <w:szCs w:val="28"/>
        </w:rPr>
        <w:t>6-7-36</w:t>
      </w:r>
    </w:p>
    <w:p w:rsidR="006D2F1C" w:rsidRPr="006D2F1C" w:rsidRDefault="006D2F1C" w:rsidP="006D2F1C">
      <w:pPr>
        <w:autoSpaceDE w:val="0"/>
        <w:autoSpaceDN w:val="0"/>
        <w:adjustRightInd w:val="0"/>
        <w:spacing w:after="0" w:line="240" w:lineRule="auto"/>
        <w:jc w:val="both"/>
        <w:rPr>
          <w:rFonts w:ascii="Times New Roman" w:hAnsi="Times New Roman" w:cs="Times New Roman"/>
          <w:sz w:val="28"/>
          <w:szCs w:val="28"/>
        </w:rPr>
      </w:pPr>
    </w:p>
    <w:p w:rsidR="006D2F1C" w:rsidRPr="006D2F1C" w:rsidRDefault="006D2F1C" w:rsidP="006D2F1C">
      <w:pPr>
        <w:autoSpaceDE w:val="0"/>
        <w:autoSpaceDN w:val="0"/>
        <w:adjustRightInd w:val="0"/>
        <w:spacing w:after="0" w:line="240" w:lineRule="auto"/>
        <w:jc w:val="both"/>
        <w:rPr>
          <w:rFonts w:ascii="Times New Roman" w:hAnsi="Times New Roman" w:cs="Times New Roman"/>
          <w:b/>
          <w:sz w:val="28"/>
          <w:szCs w:val="28"/>
        </w:rPr>
      </w:pPr>
      <w:r w:rsidRPr="006D2F1C">
        <w:rPr>
          <w:rFonts w:ascii="Times New Roman" w:hAnsi="Times New Roman" w:cs="Times New Roman"/>
          <w:b/>
          <w:sz w:val="28"/>
          <w:szCs w:val="28"/>
        </w:rPr>
        <w:t>Об утверждении отчета об исполнении</w:t>
      </w:r>
    </w:p>
    <w:p w:rsidR="006D2F1C" w:rsidRPr="006D2F1C" w:rsidRDefault="006D2F1C" w:rsidP="006D2F1C">
      <w:pPr>
        <w:autoSpaceDE w:val="0"/>
        <w:autoSpaceDN w:val="0"/>
        <w:adjustRightInd w:val="0"/>
        <w:spacing w:after="0" w:line="240" w:lineRule="auto"/>
        <w:jc w:val="both"/>
        <w:rPr>
          <w:rFonts w:ascii="Times New Roman" w:hAnsi="Times New Roman" w:cs="Times New Roman"/>
          <w:b/>
          <w:sz w:val="28"/>
          <w:szCs w:val="28"/>
        </w:rPr>
      </w:pPr>
      <w:r w:rsidRPr="006D2F1C">
        <w:rPr>
          <w:rFonts w:ascii="Times New Roman" w:hAnsi="Times New Roman" w:cs="Times New Roman"/>
          <w:b/>
          <w:sz w:val="28"/>
          <w:szCs w:val="28"/>
        </w:rPr>
        <w:t xml:space="preserve"> бюджета  МО «Сизинский сельсовет»</w:t>
      </w:r>
    </w:p>
    <w:p w:rsidR="006D2F1C" w:rsidRPr="006D2F1C" w:rsidRDefault="006D2F1C" w:rsidP="006D2F1C">
      <w:pPr>
        <w:autoSpaceDE w:val="0"/>
        <w:autoSpaceDN w:val="0"/>
        <w:adjustRightInd w:val="0"/>
        <w:spacing w:after="0" w:line="240" w:lineRule="auto"/>
        <w:jc w:val="both"/>
        <w:rPr>
          <w:rFonts w:ascii="Times New Roman" w:hAnsi="Times New Roman" w:cs="Times New Roman"/>
          <w:b/>
          <w:sz w:val="28"/>
          <w:szCs w:val="28"/>
        </w:rPr>
      </w:pPr>
      <w:r w:rsidRPr="006D2F1C">
        <w:rPr>
          <w:rFonts w:ascii="Times New Roman" w:hAnsi="Times New Roman" w:cs="Times New Roman"/>
          <w:b/>
          <w:sz w:val="28"/>
          <w:szCs w:val="28"/>
        </w:rPr>
        <w:t xml:space="preserve"> за 2018 год</w:t>
      </w:r>
    </w:p>
    <w:p w:rsidR="006D2F1C" w:rsidRPr="006D2F1C" w:rsidRDefault="006D2F1C" w:rsidP="006D2F1C">
      <w:pPr>
        <w:autoSpaceDE w:val="0"/>
        <w:autoSpaceDN w:val="0"/>
        <w:adjustRightInd w:val="0"/>
        <w:spacing w:after="0" w:line="240" w:lineRule="auto"/>
        <w:jc w:val="both"/>
        <w:rPr>
          <w:rFonts w:ascii="Times New Roman" w:hAnsi="Times New Roman" w:cs="Times New Roman"/>
          <w:sz w:val="28"/>
          <w:szCs w:val="28"/>
        </w:rPr>
      </w:pPr>
    </w:p>
    <w:p w:rsidR="006D2F1C" w:rsidRPr="006D2F1C" w:rsidRDefault="006D2F1C" w:rsidP="006D2F1C">
      <w:pPr>
        <w:autoSpaceDE w:val="0"/>
        <w:autoSpaceDN w:val="0"/>
        <w:adjustRightInd w:val="0"/>
        <w:spacing w:after="0" w:line="360" w:lineRule="auto"/>
        <w:jc w:val="both"/>
        <w:rPr>
          <w:rFonts w:ascii="Times New Roman" w:hAnsi="Times New Roman" w:cs="Times New Roman"/>
          <w:sz w:val="24"/>
          <w:szCs w:val="24"/>
        </w:rPr>
      </w:pPr>
      <w:r w:rsidRPr="006D2F1C">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6D2F1C" w:rsidRPr="006D2F1C" w:rsidRDefault="006D2F1C" w:rsidP="006D2F1C">
      <w:pPr>
        <w:autoSpaceDE w:val="0"/>
        <w:autoSpaceDN w:val="0"/>
        <w:adjustRightInd w:val="0"/>
        <w:spacing w:after="0" w:line="360" w:lineRule="auto"/>
        <w:jc w:val="both"/>
        <w:rPr>
          <w:rFonts w:ascii="Times New Roman" w:hAnsi="Times New Roman" w:cs="Times New Roman"/>
          <w:b/>
          <w:sz w:val="24"/>
          <w:szCs w:val="24"/>
        </w:rPr>
      </w:pPr>
      <w:r w:rsidRPr="006D2F1C">
        <w:rPr>
          <w:rFonts w:ascii="Times New Roman" w:hAnsi="Times New Roman" w:cs="Times New Roman"/>
          <w:b/>
          <w:sz w:val="24"/>
          <w:szCs w:val="24"/>
        </w:rPr>
        <w:t>РЕШИЛ:</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1. Утвердить отчет об исполнении бюджета МО «Сизинский сельсовет» за 2018 год, в том числе:</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исполнение бюджета по доходам в сумме 8 577 147,12 рублей;</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исполнение бюджета по расходам в сумме 9 694 762,64 рублей;</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исполнение по источникам внутреннего финансирования дефицита бюджета в сумме</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1 117 615,52 рублей;</w:t>
      </w:r>
    </w:p>
    <w:p w:rsidR="006D2F1C" w:rsidRPr="006D2F1C" w:rsidRDefault="006D2F1C" w:rsidP="006D2F1C">
      <w:pPr>
        <w:spacing w:after="0" w:line="240" w:lineRule="auto"/>
        <w:rPr>
          <w:rFonts w:ascii="Times New Roman" w:hAnsi="Times New Roman" w:cs="Times New Roman"/>
          <w:sz w:val="24"/>
          <w:szCs w:val="24"/>
        </w:rPr>
      </w:pP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2. Утвердить отчет об исполнении бюджета за 2018 год со следующими показателями:</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2.1. Доходов бюджета по кодам классификации доходов бюджетов согласно приложению № 4 к настоящему Решению;</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6 к настоящему Решению;</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2.3. Расходов бюджета по ведомственной структуре расходов согласно приложению № 8 к настоящему Решению;</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6D2F1C">
        <w:rPr>
          <w:rFonts w:ascii="Times New Roman" w:hAnsi="Times New Roman" w:cs="Times New Roman"/>
          <w:sz w:val="24"/>
          <w:szCs w:val="24"/>
        </w:rPr>
        <w:t>классификации источников финансирования дефицитов бюджета</w:t>
      </w:r>
      <w:proofErr w:type="gramEnd"/>
      <w:r w:rsidRPr="006D2F1C">
        <w:rPr>
          <w:rFonts w:ascii="Times New Roman" w:hAnsi="Times New Roman" w:cs="Times New Roman"/>
          <w:sz w:val="24"/>
          <w:szCs w:val="24"/>
        </w:rPr>
        <w:t xml:space="preserve"> согласно приложению № 1 к настоящему Решению;          </w:t>
      </w:r>
      <w:r w:rsidRPr="006D2F1C">
        <w:rPr>
          <w:rFonts w:ascii="Times New Roman" w:hAnsi="Times New Roman" w:cs="Times New Roman"/>
          <w:sz w:val="24"/>
          <w:szCs w:val="24"/>
        </w:rPr>
        <w:tab/>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2.5.Программа муниципальных внутренних заимствований согласно приложению № 13 к настоящему Решению;     </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2.6. Другие показатели согласно приложениям № 2,3,5,7,9, 10,11,12,14,15,16  к настоящему Решению.</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3. Настоящее Решение вступает в силу </w:t>
      </w:r>
      <w:r w:rsidR="00FC3E1D">
        <w:rPr>
          <w:rFonts w:ascii="Times New Roman" w:hAnsi="Times New Roman" w:cs="Times New Roman"/>
          <w:sz w:val="24"/>
          <w:szCs w:val="24"/>
        </w:rPr>
        <w:t xml:space="preserve">с момента подписания и подлежит </w:t>
      </w:r>
      <w:r w:rsidRPr="006D2F1C">
        <w:rPr>
          <w:rFonts w:ascii="Times New Roman" w:hAnsi="Times New Roman" w:cs="Times New Roman"/>
          <w:sz w:val="24"/>
          <w:szCs w:val="24"/>
        </w:rPr>
        <w:t>опублик</w:t>
      </w:r>
      <w:r w:rsidR="00FC3E1D">
        <w:rPr>
          <w:rFonts w:ascii="Times New Roman" w:hAnsi="Times New Roman" w:cs="Times New Roman"/>
          <w:sz w:val="24"/>
          <w:szCs w:val="24"/>
        </w:rPr>
        <w:t>ованию</w:t>
      </w:r>
      <w:r w:rsidRPr="006D2F1C">
        <w:rPr>
          <w:rFonts w:ascii="Times New Roman" w:hAnsi="Times New Roman" w:cs="Times New Roman"/>
          <w:sz w:val="24"/>
          <w:szCs w:val="24"/>
        </w:rPr>
        <w:t xml:space="preserve"> в газете «Сизинские вести».</w:t>
      </w:r>
    </w:p>
    <w:p w:rsidR="006D2F1C" w:rsidRPr="006D2F1C" w:rsidRDefault="006D2F1C" w:rsidP="006D2F1C">
      <w:pPr>
        <w:spacing w:after="0" w:line="240" w:lineRule="auto"/>
        <w:rPr>
          <w:rFonts w:ascii="Times New Roman" w:hAnsi="Times New Roman" w:cs="Times New Roman"/>
          <w:sz w:val="24"/>
          <w:szCs w:val="24"/>
        </w:rPr>
      </w:pPr>
    </w:p>
    <w:p w:rsidR="006D2F1C" w:rsidRPr="006D2F1C" w:rsidRDefault="006D2F1C" w:rsidP="006D2F1C">
      <w:pPr>
        <w:spacing w:after="0" w:line="240" w:lineRule="auto"/>
        <w:rPr>
          <w:rFonts w:ascii="Times New Roman" w:hAnsi="Times New Roman" w:cs="Times New Roman"/>
          <w:sz w:val="24"/>
          <w:szCs w:val="24"/>
        </w:rPr>
      </w:pP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Председатель Сизинского</w:t>
      </w:r>
      <w:r w:rsidRPr="006D2F1C">
        <w:rPr>
          <w:rFonts w:ascii="Times New Roman" w:hAnsi="Times New Roman" w:cs="Times New Roman"/>
          <w:sz w:val="24"/>
          <w:szCs w:val="24"/>
        </w:rPr>
        <w:tab/>
      </w:r>
      <w:r w:rsidRPr="006D2F1C">
        <w:rPr>
          <w:rFonts w:ascii="Times New Roman" w:hAnsi="Times New Roman" w:cs="Times New Roman"/>
          <w:sz w:val="24"/>
          <w:szCs w:val="24"/>
        </w:rPr>
        <w:tab/>
        <w:t xml:space="preserve">                                     Глава Сизинского сельсовета </w:t>
      </w:r>
    </w:p>
    <w:p w:rsidR="006D2F1C" w:rsidRPr="006D2F1C" w:rsidRDefault="006D2F1C" w:rsidP="006D2F1C">
      <w:pPr>
        <w:spacing w:after="0" w:line="240" w:lineRule="auto"/>
      </w:pPr>
      <w:r w:rsidRPr="006D2F1C">
        <w:rPr>
          <w:rFonts w:ascii="Times New Roman" w:hAnsi="Times New Roman" w:cs="Times New Roman"/>
          <w:sz w:val="24"/>
          <w:szCs w:val="24"/>
        </w:rPr>
        <w:t>сельского Совета депутатов</w:t>
      </w:r>
      <w:r w:rsidRPr="006D2F1C">
        <w:tab/>
      </w:r>
      <w:r w:rsidRPr="006D2F1C">
        <w:tab/>
      </w:r>
      <w:r w:rsidRPr="006D2F1C">
        <w:tab/>
      </w:r>
    </w:p>
    <w:p w:rsidR="006D2F1C" w:rsidRPr="006D2F1C" w:rsidRDefault="006D2F1C" w:rsidP="006D2F1C">
      <w:pPr>
        <w:jc w:val="both"/>
        <w:rPr>
          <w:rFonts w:ascii="Times New Roman" w:hAnsi="Times New Roman" w:cs="Times New Roman"/>
          <w:sz w:val="24"/>
          <w:szCs w:val="24"/>
        </w:rPr>
      </w:pPr>
      <w:r w:rsidRPr="006D2F1C">
        <w:rPr>
          <w:rFonts w:ascii="Times New Roman" w:hAnsi="Times New Roman" w:cs="Times New Roman"/>
          <w:sz w:val="24"/>
          <w:szCs w:val="24"/>
        </w:rPr>
        <w:tab/>
      </w:r>
      <w:r w:rsidRPr="006D2F1C">
        <w:rPr>
          <w:rFonts w:ascii="Times New Roman" w:hAnsi="Times New Roman" w:cs="Times New Roman"/>
          <w:sz w:val="24"/>
          <w:szCs w:val="24"/>
        </w:rPr>
        <w:tab/>
        <w:t xml:space="preserve">           </w:t>
      </w:r>
    </w:p>
    <w:p w:rsidR="006D2F1C" w:rsidRPr="006D2F1C" w:rsidRDefault="006D2F1C" w:rsidP="006D2F1C">
      <w:pPr>
        <w:jc w:val="both"/>
        <w:rPr>
          <w:rFonts w:ascii="Times New Roman" w:hAnsi="Times New Roman" w:cs="Times New Roman"/>
          <w:sz w:val="24"/>
          <w:szCs w:val="24"/>
        </w:rPr>
      </w:pPr>
      <w:r w:rsidRPr="006D2F1C">
        <w:rPr>
          <w:rFonts w:ascii="Times New Roman" w:hAnsi="Times New Roman" w:cs="Times New Roman"/>
          <w:sz w:val="24"/>
          <w:szCs w:val="24"/>
        </w:rPr>
        <w:t>________________ А.В. Злобин                                _____________Т.А. Коробейникова</w:t>
      </w:r>
    </w:p>
    <w:p w:rsidR="006D2F1C" w:rsidRPr="006D2F1C" w:rsidRDefault="006D2F1C" w:rsidP="006D2F1C">
      <w:pPr>
        <w:spacing w:line="360" w:lineRule="auto"/>
        <w:jc w:val="both"/>
        <w:rPr>
          <w:rFonts w:ascii="Times New Roman" w:hAnsi="Times New Roman" w:cs="Times New Roman"/>
          <w:sz w:val="24"/>
          <w:szCs w:val="24"/>
        </w:rPr>
      </w:pPr>
    </w:p>
    <w:p w:rsidR="00F42706" w:rsidRDefault="00F42706" w:rsidP="002E6F65">
      <w:pPr>
        <w:jc w:val="center"/>
        <w:rPr>
          <w:rFonts w:ascii="Times New Roman" w:eastAsia="Calibri" w:hAnsi="Times New Roman" w:cs="Times New Roman"/>
          <w:b/>
          <w:sz w:val="24"/>
          <w:szCs w:val="24"/>
        </w:rPr>
      </w:pPr>
    </w:p>
    <w:p w:rsidR="006D2F1C" w:rsidRDefault="006D2F1C" w:rsidP="002E6F65">
      <w:pPr>
        <w:jc w:val="center"/>
        <w:rPr>
          <w:rFonts w:ascii="Times New Roman" w:eastAsia="Calibri" w:hAnsi="Times New Roman" w:cs="Times New Roman"/>
          <w:b/>
          <w:sz w:val="24"/>
          <w:szCs w:val="24"/>
        </w:rPr>
      </w:pPr>
    </w:p>
    <w:p w:rsidR="006D2F1C" w:rsidRDefault="006D2F1C" w:rsidP="002E6F65">
      <w:pPr>
        <w:jc w:val="center"/>
        <w:rPr>
          <w:rFonts w:ascii="Times New Roman" w:eastAsia="Calibri" w:hAnsi="Times New Roman" w:cs="Times New Roman"/>
          <w:b/>
          <w:sz w:val="24"/>
          <w:szCs w:val="24"/>
        </w:rPr>
      </w:pPr>
    </w:p>
    <w:tbl>
      <w:tblPr>
        <w:tblW w:w="11482" w:type="dxa"/>
        <w:tblInd w:w="-459" w:type="dxa"/>
        <w:tblLayout w:type="fixed"/>
        <w:tblLook w:val="04A0" w:firstRow="1" w:lastRow="0" w:firstColumn="1" w:lastColumn="0" w:noHBand="0" w:noVBand="1"/>
      </w:tblPr>
      <w:tblGrid>
        <w:gridCol w:w="565"/>
        <w:gridCol w:w="2270"/>
        <w:gridCol w:w="2539"/>
        <w:gridCol w:w="1560"/>
        <w:gridCol w:w="1559"/>
        <w:gridCol w:w="1417"/>
        <w:gridCol w:w="1572"/>
      </w:tblGrid>
      <w:tr w:rsidR="00171AE0" w:rsidRPr="00171AE0" w:rsidTr="00171AE0">
        <w:trPr>
          <w:trHeight w:val="1515"/>
        </w:trPr>
        <w:tc>
          <w:tcPr>
            <w:tcW w:w="565" w:type="dxa"/>
            <w:tcBorders>
              <w:top w:val="nil"/>
              <w:left w:val="nil"/>
              <w:bottom w:val="nil"/>
              <w:right w:val="nil"/>
            </w:tcBorders>
            <w:shd w:val="clear" w:color="auto" w:fill="auto"/>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227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253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6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2989" w:type="dxa"/>
            <w:gridSpan w:val="2"/>
            <w:tcBorders>
              <w:top w:val="nil"/>
              <w:left w:val="nil"/>
              <w:bottom w:val="nil"/>
              <w:right w:val="nil"/>
            </w:tcBorders>
            <w:shd w:val="clear" w:color="auto" w:fill="auto"/>
            <w:vAlign w:val="bottom"/>
            <w:hideMark/>
          </w:tcPr>
          <w:p w:rsidR="00171AE0" w:rsidRPr="00171AE0" w:rsidRDefault="00171AE0" w:rsidP="00FC3E1D">
            <w:pPr>
              <w:spacing w:after="0" w:line="240" w:lineRule="auto"/>
              <w:jc w:val="right"/>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Приложение №1</w:t>
            </w:r>
            <w:r w:rsidRPr="00171AE0">
              <w:rPr>
                <w:rFonts w:ascii="Times New Roman" w:eastAsia="Times New Roman" w:hAnsi="Times New Roman" w:cs="Times New Roman"/>
                <w:sz w:val="24"/>
                <w:szCs w:val="24"/>
                <w:lang w:eastAsia="ru-RU"/>
              </w:rPr>
              <w:br/>
              <w:t xml:space="preserve">к решению Сизинского </w:t>
            </w:r>
            <w:r w:rsidRPr="00171AE0">
              <w:rPr>
                <w:rFonts w:ascii="Times New Roman" w:eastAsia="Times New Roman" w:hAnsi="Times New Roman" w:cs="Times New Roman"/>
                <w:sz w:val="24"/>
                <w:szCs w:val="24"/>
                <w:lang w:eastAsia="ru-RU"/>
              </w:rPr>
              <w:br/>
              <w:t>сельского Совета депутатов</w:t>
            </w:r>
            <w:r w:rsidRPr="00171AE0">
              <w:rPr>
                <w:rFonts w:ascii="Times New Roman" w:eastAsia="Times New Roman" w:hAnsi="Times New Roman" w:cs="Times New Roman"/>
                <w:sz w:val="24"/>
                <w:szCs w:val="24"/>
                <w:lang w:eastAsia="ru-RU"/>
              </w:rPr>
              <w:br/>
              <w:t xml:space="preserve">от </w:t>
            </w:r>
            <w:r w:rsidR="00FC3E1D">
              <w:rPr>
                <w:rFonts w:ascii="Times New Roman" w:eastAsia="Times New Roman" w:hAnsi="Times New Roman" w:cs="Times New Roman"/>
                <w:sz w:val="24"/>
                <w:szCs w:val="24"/>
                <w:lang w:eastAsia="ru-RU"/>
              </w:rPr>
              <w:t>03.06.2020</w:t>
            </w:r>
            <w:r w:rsidRPr="00171AE0">
              <w:rPr>
                <w:rFonts w:ascii="Times New Roman" w:eastAsia="Times New Roman" w:hAnsi="Times New Roman" w:cs="Times New Roman"/>
                <w:sz w:val="24"/>
                <w:szCs w:val="24"/>
                <w:lang w:eastAsia="ru-RU"/>
              </w:rPr>
              <w:t xml:space="preserve"> № </w:t>
            </w:r>
            <w:r w:rsidR="00FC3E1D">
              <w:rPr>
                <w:rFonts w:ascii="Times New Roman" w:eastAsia="Times New Roman" w:hAnsi="Times New Roman" w:cs="Times New Roman"/>
                <w:sz w:val="24"/>
                <w:szCs w:val="24"/>
                <w:lang w:eastAsia="ru-RU"/>
              </w:rPr>
              <w:t>6-7-36</w:t>
            </w:r>
          </w:p>
        </w:tc>
      </w:tr>
      <w:tr w:rsidR="00171AE0" w:rsidRPr="00171AE0" w:rsidTr="00171AE0">
        <w:trPr>
          <w:trHeight w:val="180"/>
        </w:trPr>
        <w:tc>
          <w:tcPr>
            <w:tcW w:w="565" w:type="dxa"/>
            <w:tcBorders>
              <w:top w:val="nil"/>
              <w:left w:val="nil"/>
              <w:bottom w:val="nil"/>
              <w:right w:val="nil"/>
            </w:tcBorders>
            <w:shd w:val="clear" w:color="auto" w:fill="auto"/>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227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253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156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72"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r>
      <w:tr w:rsidR="00171AE0" w:rsidRPr="00171AE0" w:rsidTr="00171AE0">
        <w:trPr>
          <w:trHeight w:val="645"/>
        </w:trPr>
        <w:tc>
          <w:tcPr>
            <w:tcW w:w="11482" w:type="dxa"/>
            <w:gridSpan w:val="7"/>
            <w:tcBorders>
              <w:top w:val="nil"/>
              <w:left w:val="nil"/>
              <w:bottom w:val="nil"/>
              <w:right w:val="nil"/>
            </w:tcBorders>
            <w:shd w:val="clear" w:color="auto" w:fill="auto"/>
            <w:vAlign w:val="bottom"/>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2018 году и плановом периоде 2019 - 2020 годов</w:t>
            </w:r>
          </w:p>
        </w:tc>
      </w:tr>
      <w:tr w:rsidR="00171AE0" w:rsidRPr="00171AE0" w:rsidTr="00171AE0">
        <w:trPr>
          <w:trHeight w:val="255"/>
        </w:trPr>
        <w:tc>
          <w:tcPr>
            <w:tcW w:w="565" w:type="dxa"/>
            <w:tcBorders>
              <w:top w:val="nil"/>
              <w:left w:val="nil"/>
              <w:bottom w:val="nil"/>
              <w:right w:val="nil"/>
            </w:tcBorders>
            <w:shd w:val="clear" w:color="auto" w:fill="auto"/>
            <w:vAlign w:val="bottom"/>
            <w:hideMark/>
          </w:tcPr>
          <w:p w:rsidR="00171AE0" w:rsidRPr="00171AE0" w:rsidRDefault="00171AE0" w:rsidP="00171AE0">
            <w:pPr>
              <w:spacing w:after="0" w:line="240" w:lineRule="auto"/>
              <w:jc w:val="center"/>
              <w:rPr>
                <w:rFonts w:ascii="Arial CYR" w:eastAsia="Times New Roman" w:hAnsi="Arial CYR" w:cs="Arial CYR"/>
                <w:b/>
                <w:bCs/>
                <w:sz w:val="24"/>
                <w:szCs w:val="24"/>
                <w:lang w:eastAsia="ru-RU"/>
              </w:rPr>
            </w:pPr>
          </w:p>
        </w:tc>
        <w:tc>
          <w:tcPr>
            <w:tcW w:w="227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center"/>
              <w:rPr>
                <w:rFonts w:ascii="Arial CYR" w:eastAsia="Times New Roman" w:hAnsi="Arial CYR" w:cs="Arial CYR"/>
                <w:b/>
                <w:bCs/>
                <w:sz w:val="24"/>
                <w:szCs w:val="24"/>
                <w:lang w:eastAsia="ru-RU"/>
              </w:rPr>
            </w:pPr>
          </w:p>
        </w:tc>
        <w:tc>
          <w:tcPr>
            <w:tcW w:w="253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center"/>
              <w:rPr>
                <w:rFonts w:ascii="Arial CYR" w:eastAsia="Times New Roman" w:hAnsi="Arial CYR" w:cs="Arial CYR"/>
                <w:b/>
                <w:bCs/>
                <w:sz w:val="24"/>
                <w:szCs w:val="24"/>
                <w:lang w:eastAsia="ru-RU"/>
              </w:rPr>
            </w:pPr>
          </w:p>
        </w:tc>
        <w:tc>
          <w:tcPr>
            <w:tcW w:w="156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72"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(руб.)</w:t>
            </w:r>
          </w:p>
        </w:tc>
      </w:tr>
      <w:tr w:rsidR="00171AE0" w:rsidRPr="00171AE0" w:rsidTr="00171AE0">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2"/>
                <w:szCs w:val="12"/>
                <w:lang w:eastAsia="ru-RU"/>
              </w:rPr>
            </w:pPr>
            <w:r w:rsidRPr="00171AE0">
              <w:rPr>
                <w:rFonts w:ascii="Times New Roman" w:eastAsia="Times New Roman" w:hAnsi="Times New Roman" w:cs="Times New Roman"/>
                <w:sz w:val="12"/>
                <w:szCs w:val="12"/>
                <w:lang w:eastAsia="ru-RU"/>
              </w:rPr>
              <w:t>№ строки</w:t>
            </w:r>
          </w:p>
        </w:tc>
        <w:tc>
          <w:tcPr>
            <w:tcW w:w="2270" w:type="dxa"/>
            <w:tcBorders>
              <w:top w:val="single" w:sz="4" w:space="0" w:color="auto"/>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код</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18"/>
                <w:szCs w:val="18"/>
                <w:lang w:eastAsia="ru-RU"/>
              </w:rPr>
            </w:pPr>
            <w:r w:rsidRPr="00171AE0">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2018 плановые назначения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2018 фактически испол</w:t>
            </w:r>
            <w:r>
              <w:rPr>
                <w:rFonts w:ascii="Times New Roman" w:eastAsia="Times New Roman" w:hAnsi="Times New Roman" w:cs="Times New Roman"/>
                <w:b/>
                <w:bCs/>
                <w:sz w:val="24"/>
                <w:szCs w:val="24"/>
                <w:lang w:eastAsia="ru-RU"/>
              </w:rPr>
              <w:t>н</w:t>
            </w:r>
            <w:r w:rsidRPr="00171AE0">
              <w:rPr>
                <w:rFonts w:ascii="Times New Roman" w:eastAsia="Times New Roman" w:hAnsi="Times New Roman" w:cs="Times New Roman"/>
                <w:b/>
                <w:bCs/>
                <w:sz w:val="24"/>
                <w:szCs w:val="24"/>
                <w:lang w:eastAsia="ru-RU"/>
              </w:rPr>
              <w:t>ено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2019</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2020</w:t>
            </w:r>
          </w:p>
        </w:tc>
      </w:tr>
      <w:tr w:rsidR="00171AE0" w:rsidRPr="00171AE0" w:rsidTr="00171AE0">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lang w:eastAsia="ru-RU"/>
              </w:rPr>
            </w:pPr>
            <w:r w:rsidRPr="00171AE0">
              <w:rPr>
                <w:rFonts w:ascii="Times New Roman" w:eastAsia="Times New Roman" w:hAnsi="Times New Roman" w:cs="Times New Roman"/>
                <w:b/>
                <w:bCs/>
                <w:lang w:eastAsia="ru-RU"/>
              </w:rPr>
              <w:t> </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171AE0" w:rsidRPr="00171AE0" w:rsidRDefault="00171AE0" w:rsidP="00171AE0">
            <w:pPr>
              <w:spacing w:after="0" w:line="240" w:lineRule="auto"/>
              <w:jc w:val="center"/>
              <w:rPr>
                <w:rFonts w:ascii="Arial CYR" w:eastAsia="Times New Roman" w:hAnsi="Arial CYR" w:cs="Arial CYR"/>
                <w:sz w:val="16"/>
                <w:szCs w:val="16"/>
                <w:lang w:eastAsia="ru-RU"/>
              </w:rPr>
            </w:pPr>
            <w:r w:rsidRPr="00171AE0">
              <w:rPr>
                <w:rFonts w:ascii="Arial CYR" w:eastAsia="Times New Roman" w:hAnsi="Arial CYR" w:cs="Arial CYR"/>
                <w:sz w:val="16"/>
                <w:szCs w:val="16"/>
                <w:lang w:eastAsia="ru-RU"/>
              </w:rPr>
              <w:t>5</w:t>
            </w:r>
          </w:p>
        </w:tc>
        <w:tc>
          <w:tcPr>
            <w:tcW w:w="1572" w:type="dxa"/>
            <w:tcBorders>
              <w:top w:val="nil"/>
              <w:left w:val="nil"/>
              <w:bottom w:val="single" w:sz="4" w:space="0" w:color="auto"/>
              <w:right w:val="single" w:sz="4" w:space="0" w:color="auto"/>
            </w:tcBorders>
            <w:shd w:val="clear" w:color="auto" w:fill="auto"/>
            <w:noWrap/>
            <w:vAlign w:val="bottom"/>
            <w:hideMark/>
          </w:tcPr>
          <w:p w:rsidR="00171AE0" w:rsidRPr="00171AE0" w:rsidRDefault="00171AE0" w:rsidP="00171AE0">
            <w:pPr>
              <w:spacing w:after="0" w:line="240" w:lineRule="auto"/>
              <w:jc w:val="center"/>
              <w:rPr>
                <w:rFonts w:ascii="Arial CYR" w:eastAsia="Times New Roman" w:hAnsi="Arial CYR" w:cs="Arial CYR"/>
                <w:sz w:val="16"/>
                <w:szCs w:val="16"/>
                <w:lang w:eastAsia="ru-RU"/>
              </w:rPr>
            </w:pPr>
            <w:r w:rsidRPr="00171AE0">
              <w:rPr>
                <w:rFonts w:ascii="Arial CYR" w:eastAsia="Times New Roman" w:hAnsi="Arial CYR" w:cs="Arial CYR"/>
                <w:sz w:val="16"/>
                <w:szCs w:val="16"/>
                <w:lang w:eastAsia="ru-RU"/>
              </w:rPr>
              <w:t>6</w:t>
            </w:r>
          </w:p>
        </w:tc>
      </w:tr>
      <w:tr w:rsidR="00171AE0" w:rsidRPr="00171AE0" w:rsidTr="00171AE0">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814 0102 00 00 00 0000 000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814 0102 00 00 00 0000 700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3</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814 0102 00 00 05 0000 710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4</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814 0102 00 00 00 0000 800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5</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814 0102 00 00 05 0000 810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6</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814 01 05 00 00 00 0000 000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lastRenderedPageBreak/>
              <w:t>7</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814 01 05 00 00 00 0000 500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Увеличение остатков финансовых резервов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-8 812 123,80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-8 577 147,12</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8</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814 01 05 02 00 00 0000 500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-8 812 123,80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-8 577 147,12</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9</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814 01 05 02 01 00 0000 510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-8 812 123,80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-8 577 147,12</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10</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814 01 05 02 01 05 0000 510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-8 812 123,80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-8 577 147,12</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11</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814 01 05 00 00 00 0000 600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9 987 088,80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9 694 762,64</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12</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814 01 05 02 00 00 0000 600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9 987 088,80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9 694 762,64</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13</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814 01 05 02 01 00 0000 610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9 987 088,80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9 694 762,64</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14</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814 01 05 02 01 05 0000 610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9 987 088,80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9 694 762,64</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15</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814 01 06 00 00 00 0000 000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16</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814 01 06 05 00 00 0000 000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17</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814 01 06 05 00 00 0000 600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18</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814 01 06 05 01 00 0000 640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19</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814 01 06 05 01 05 0000 640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 xml:space="preserve">Возврат бюджетных кредитов, предоставленных юридическим лицам из бюджетов муниципальных районов в валюте </w:t>
            </w:r>
            <w:r w:rsidRPr="00171AE0">
              <w:rPr>
                <w:rFonts w:ascii="Times New Roman" w:eastAsia="Times New Roman" w:hAnsi="Times New Roman" w:cs="Times New Roman"/>
                <w:sz w:val="24"/>
                <w:szCs w:val="24"/>
                <w:lang w:eastAsia="ru-RU"/>
              </w:rPr>
              <w:lastRenderedPageBreak/>
              <w:t>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lastRenderedPageBreak/>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lastRenderedPageBreak/>
              <w:t>20</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814 01 06 05 02 00 0000 640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21</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814 01 06 05 02 05 0000 640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22</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814 01 06 05 00 00 0000 500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23</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814 01 06 05 02 00 0000 540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315"/>
        </w:trPr>
        <w:tc>
          <w:tcPr>
            <w:tcW w:w="53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 xml:space="preserve">                            Всего</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1 174 965,00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1 117 615,52</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bl>
    <w:p w:rsidR="006D2F1C" w:rsidRDefault="006D2F1C"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68"/>
        <w:gridCol w:w="5069"/>
      </w:tblGrid>
      <w:tr w:rsidR="00AF7374" w:rsidRPr="00FC3E1D" w:rsidTr="00880E6B">
        <w:tc>
          <w:tcPr>
            <w:tcW w:w="5068" w:type="dxa"/>
          </w:tcPr>
          <w:p w:rsidR="00AF7374" w:rsidRPr="00AF7374" w:rsidRDefault="00AF7374" w:rsidP="00AF7374">
            <w:pPr>
              <w:spacing w:after="0"/>
              <w:ind w:hanging="851"/>
              <w:rPr>
                <w:rFonts w:ascii="Times New Roman" w:eastAsia="Times New Roman" w:hAnsi="Times New Roman" w:cs="Times New Roman"/>
                <w:lang w:eastAsia="ru-RU"/>
              </w:rPr>
            </w:pPr>
          </w:p>
        </w:tc>
        <w:tc>
          <w:tcPr>
            <w:tcW w:w="5069" w:type="dxa"/>
          </w:tcPr>
          <w:p w:rsidR="00AF7374" w:rsidRPr="00FC3E1D" w:rsidRDefault="00AF7374" w:rsidP="00AF7374">
            <w:pPr>
              <w:spacing w:after="0"/>
              <w:jc w:val="right"/>
              <w:rPr>
                <w:rFonts w:ascii="Times New Roman" w:eastAsia="Times New Roman" w:hAnsi="Times New Roman" w:cs="Times New Roman"/>
                <w:bCs/>
                <w:sz w:val="20"/>
                <w:szCs w:val="20"/>
                <w:lang w:eastAsia="ru-RU"/>
              </w:rPr>
            </w:pPr>
            <w:r w:rsidRPr="00FC3E1D">
              <w:rPr>
                <w:rFonts w:ascii="Times New Roman" w:eastAsia="Times New Roman" w:hAnsi="Times New Roman" w:cs="Times New Roman"/>
                <w:bCs/>
                <w:sz w:val="20"/>
                <w:szCs w:val="20"/>
                <w:lang w:eastAsia="ru-RU"/>
              </w:rPr>
              <w:t>Приложение  № 2</w:t>
            </w:r>
          </w:p>
          <w:p w:rsidR="00FC3E1D" w:rsidRDefault="00AF7374" w:rsidP="00AF7374">
            <w:pPr>
              <w:spacing w:after="0"/>
              <w:jc w:val="right"/>
              <w:rPr>
                <w:rFonts w:ascii="Times New Roman" w:eastAsia="Times New Roman" w:hAnsi="Times New Roman" w:cs="Times New Roman"/>
                <w:bCs/>
                <w:sz w:val="20"/>
                <w:szCs w:val="20"/>
                <w:lang w:eastAsia="ru-RU"/>
              </w:rPr>
            </w:pPr>
            <w:r w:rsidRPr="00FC3E1D">
              <w:rPr>
                <w:rFonts w:ascii="Times New Roman" w:eastAsia="Times New Roman" w:hAnsi="Times New Roman" w:cs="Times New Roman"/>
                <w:bCs/>
                <w:sz w:val="20"/>
                <w:szCs w:val="20"/>
                <w:lang w:eastAsia="ru-RU"/>
              </w:rPr>
              <w:t xml:space="preserve">к решению Сизинского </w:t>
            </w:r>
            <w:proofErr w:type="gramStart"/>
            <w:r w:rsidRPr="00FC3E1D">
              <w:rPr>
                <w:rFonts w:ascii="Times New Roman" w:eastAsia="Times New Roman" w:hAnsi="Times New Roman" w:cs="Times New Roman"/>
                <w:bCs/>
                <w:sz w:val="20"/>
                <w:szCs w:val="20"/>
                <w:lang w:eastAsia="ru-RU"/>
              </w:rPr>
              <w:t>сельского</w:t>
            </w:r>
            <w:proofErr w:type="gramEnd"/>
            <w:r w:rsidRPr="00FC3E1D">
              <w:rPr>
                <w:rFonts w:ascii="Times New Roman" w:eastAsia="Times New Roman" w:hAnsi="Times New Roman" w:cs="Times New Roman"/>
                <w:bCs/>
                <w:sz w:val="20"/>
                <w:szCs w:val="20"/>
                <w:lang w:eastAsia="ru-RU"/>
              </w:rPr>
              <w:t xml:space="preserve"> </w:t>
            </w:r>
          </w:p>
          <w:p w:rsidR="00AF7374" w:rsidRPr="00FC3E1D" w:rsidRDefault="00AF7374" w:rsidP="00AF7374">
            <w:pPr>
              <w:spacing w:after="0"/>
              <w:jc w:val="right"/>
              <w:rPr>
                <w:rFonts w:ascii="Times New Roman" w:eastAsia="Times New Roman" w:hAnsi="Times New Roman" w:cs="Times New Roman"/>
                <w:bCs/>
                <w:sz w:val="20"/>
                <w:szCs w:val="20"/>
                <w:lang w:eastAsia="ru-RU"/>
              </w:rPr>
            </w:pPr>
            <w:r w:rsidRPr="00FC3E1D">
              <w:rPr>
                <w:rFonts w:ascii="Times New Roman" w:eastAsia="Times New Roman" w:hAnsi="Times New Roman" w:cs="Times New Roman"/>
                <w:bCs/>
                <w:sz w:val="20"/>
                <w:szCs w:val="20"/>
                <w:lang w:eastAsia="ru-RU"/>
              </w:rPr>
              <w:t>Совета депутатов</w:t>
            </w:r>
          </w:p>
          <w:p w:rsidR="00AF7374" w:rsidRPr="00FC3E1D" w:rsidRDefault="00FC3E1D" w:rsidP="00FC3E1D">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От 03.06.2020</w:t>
            </w:r>
            <w:r w:rsidR="00AF7374" w:rsidRPr="00FC3E1D">
              <w:rPr>
                <w:rFonts w:ascii="Times New Roman" w:eastAsia="Times New Roman" w:hAnsi="Times New Roman" w:cs="Times New Roman"/>
                <w:bCs/>
                <w:sz w:val="20"/>
                <w:szCs w:val="20"/>
                <w:lang w:eastAsia="ru-RU"/>
              </w:rPr>
              <w:t xml:space="preserve"> № </w:t>
            </w:r>
            <w:r>
              <w:rPr>
                <w:rFonts w:ascii="Times New Roman" w:eastAsia="Times New Roman" w:hAnsi="Times New Roman" w:cs="Times New Roman"/>
                <w:bCs/>
                <w:sz w:val="20"/>
                <w:szCs w:val="20"/>
                <w:lang w:eastAsia="ru-RU"/>
              </w:rPr>
              <w:t>6-7-36</w:t>
            </w:r>
          </w:p>
        </w:tc>
      </w:tr>
    </w:tbl>
    <w:p w:rsidR="00AF7374" w:rsidRPr="00AF7374" w:rsidRDefault="00AF7374" w:rsidP="00AF7374">
      <w:pPr>
        <w:jc w:val="center"/>
        <w:rPr>
          <w:rFonts w:ascii="Times New Roman" w:eastAsia="Times New Roman" w:hAnsi="Times New Roman" w:cs="Times New Roman"/>
          <w:sz w:val="28"/>
          <w:szCs w:val="28"/>
          <w:lang w:eastAsia="ru-RU"/>
        </w:rPr>
      </w:pPr>
    </w:p>
    <w:p w:rsidR="00AF7374" w:rsidRPr="00AF7374" w:rsidRDefault="00AF7374" w:rsidP="00AF7374">
      <w:pPr>
        <w:jc w:val="center"/>
        <w:rPr>
          <w:rFonts w:ascii="Times New Roman" w:eastAsia="Times New Roman" w:hAnsi="Times New Roman" w:cs="Times New Roman"/>
          <w:sz w:val="28"/>
          <w:szCs w:val="28"/>
          <w:lang w:eastAsia="ru-RU"/>
        </w:rPr>
      </w:pPr>
      <w:r w:rsidRPr="00AF7374">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w:t>
      </w:r>
    </w:p>
    <w:p w:rsidR="00AF7374" w:rsidRPr="00AF7374" w:rsidRDefault="00AF7374" w:rsidP="00AF7374">
      <w:pPr>
        <w:jc w:val="center"/>
        <w:rPr>
          <w:rFonts w:ascii="Calibri" w:eastAsia="Times New Roman" w:hAnsi="Calibri" w:cs="Calibri"/>
          <w:lang w:eastAsia="ru-RU"/>
        </w:rPr>
      </w:pPr>
      <w:r w:rsidRPr="00AF7374">
        <w:rPr>
          <w:rFonts w:ascii="Times New Roman" w:eastAsia="Times New Roman" w:hAnsi="Times New Roman" w:cs="Times New Roman"/>
          <w:sz w:val="28"/>
          <w:szCs w:val="28"/>
          <w:lang w:eastAsia="ru-RU"/>
        </w:rPr>
        <w:t>в 2018 году</w:t>
      </w:r>
    </w:p>
    <w:tbl>
      <w:tblPr>
        <w:tblW w:w="10349" w:type="dxa"/>
        <w:tblInd w:w="-459" w:type="dxa"/>
        <w:tblLook w:val="04A0" w:firstRow="1" w:lastRow="0" w:firstColumn="1" w:lastColumn="0" w:noHBand="0" w:noVBand="1"/>
      </w:tblPr>
      <w:tblGrid>
        <w:gridCol w:w="490"/>
        <w:gridCol w:w="3311"/>
        <w:gridCol w:w="6548"/>
      </w:tblGrid>
      <w:tr w:rsidR="00AF7374" w:rsidRPr="00AF7374" w:rsidTr="00AF7374">
        <w:trPr>
          <w:trHeight w:val="1500"/>
        </w:trPr>
        <w:tc>
          <w:tcPr>
            <w:tcW w:w="490" w:type="dxa"/>
            <w:tcBorders>
              <w:top w:val="single" w:sz="8" w:space="0" w:color="auto"/>
              <w:left w:val="single" w:sz="8" w:space="0" w:color="auto"/>
              <w:bottom w:val="single" w:sz="8" w:space="0" w:color="000000"/>
              <w:right w:val="single" w:sz="4" w:space="0" w:color="auto"/>
            </w:tcBorders>
            <w:noWrap/>
            <w:textDirection w:val="btLr"/>
            <w:vAlign w:val="center"/>
            <w:hideMark/>
          </w:tcPr>
          <w:p w:rsidR="00AF7374" w:rsidRPr="00AF7374" w:rsidRDefault="00AF7374" w:rsidP="00AF7374">
            <w:pPr>
              <w:spacing w:after="0" w:line="240" w:lineRule="auto"/>
              <w:jc w:val="center"/>
              <w:rPr>
                <w:rFonts w:ascii="Time Roman" w:eastAsia="Times New Roman" w:hAnsi="Time Roman" w:cs="Arial"/>
                <w:b/>
                <w:bCs/>
                <w:sz w:val="20"/>
                <w:szCs w:val="20"/>
                <w:lang w:eastAsia="ru-RU"/>
              </w:rPr>
            </w:pPr>
            <w:r w:rsidRPr="00AF7374">
              <w:rPr>
                <w:rFonts w:ascii="Time Roman" w:eastAsia="Times New Roman" w:hAnsi="Time Roman" w:cs="Arial"/>
                <w:b/>
                <w:bCs/>
                <w:sz w:val="20"/>
                <w:szCs w:val="20"/>
                <w:lang w:eastAsia="ru-RU"/>
              </w:rPr>
              <w:t>№ строки</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Calibri" w:eastAsia="Times New Roman" w:hAnsi="Calibri" w:cs="Arial"/>
                <w:b/>
                <w:bCs/>
                <w:sz w:val="20"/>
                <w:szCs w:val="20"/>
                <w:lang w:eastAsia="ru-RU"/>
              </w:rPr>
            </w:pPr>
            <w:r w:rsidRPr="00AF7374">
              <w:rPr>
                <w:rFonts w:ascii="Calibri" w:eastAsia="Times New Roman" w:hAnsi="Calibri" w:cs="Arial"/>
                <w:b/>
                <w:bCs/>
                <w:sz w:val="20"/>
                <w:szCs w:val="20"/>
                <w:lang w:eastAsia="ru-RU"/>
              </w:rPr>
              <w:t>Код бюджетной классификации</w:t>
            </w:r>
          </w:p>
        </w:tc>
        <w:tc>
          <w:tcPr>
            <w:tcW w:w="6548" w:type="dxa"/>
            <w:tcBorders>
              <w:top w:val="single" w:sz="8" w:space="0" w:color="auto"/>
              <w:left w:val="single" w:sz="4" w:space="0" w:color="auto"/>
              <w:bottom w:val="single" w:sz="4" w:space="0" w:color="auto"/>
              <w:right w:val="single" w:sz="8" w:space="0" w:color="auto"/>
            </w:tcBorders>
            <w:vAlign w:val="center"/>
            <w:hideMark/>
          </w:tcPr>
          <w:p w:rsidR="00AF7374" w:rsidRPr="00AF7374" w:rsidRDefault="00AF7374" w:rsidP="00AF7374">
            <w:pPr>
              <w:spacing w:after="0" w:line="240" w:lineRule="auto"/>
              <w:jc w:val="center"/>
              <w:rPr>
                <w:rFonts w:ascii="Time Roman" w:eastAsia="Times New Roman" w:hAnsi="Time Roman" w:cs="Arial"/>
                <w:b/>
                <w:bCs/>
                <w:sz w:val="20"/>
                <w:szCs w:val="20"/>
                <w:lang w:eastAsia="ru-RU"/>
              </w:rPr>
            </w:pPr>
            <w:r w:rsidRPr="00AF7374">
              <w:rPr>
                <w:rFonts w:ascii="Time Roman" w:eastAsia="Times New Roman" w:hAnsi="Time Roman" w:cs="Arial"/>
                <w:b/>
                <w:bCs/>
                <w:sz w:val="20"/>
                <w:szCs w:val="20"/>
                <w:lang w:eastAsia="ru-RU"/>
              </w:rPr>
              <w:t>Наименование кода бюджетной классификации</w:t>
            </w:r>
          </w:p>
        </w:tc>
      </w:tr>
      <w:tr w:rsidR="00AF7374" w:rsidRPr="00AF7374" w:rsidTr="00AF7374">
        <w:trPr>
          <w:trHeight w:val="1245"/>
        </w:trPr>
        <w:tc>
          <w:tcPr>
            <w:tcW w:w="490" w:type="dxa"/>
            <w:tcBorders>
              <w:top w:val="nil"/>
              <w:left w:val="single" w:sz="8"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 Roman" w:eastAsia="Times New Roman" w:hAnsi="Time Roman" w:cs="Arial"/>
                <w:sz w:val="20"/>
                <w:szCs w:val="20"/>
                <w:lang w:eastAsia="ru-RU"/>
              </w:rPr>
            </w:pPr>
            <w:r w:rsidRPr="00AF7374">
              <w:rPr>
                <w:rFonts w:ascii="Time Roman" w:eastAsia="Times New Roman" w:hAnsi="Time Roman" w:cs="Arial"/>
                <w:sz w:val="20"/>
                <w:szCs w:val="20"/>
                <w:lang w:eastAsia="ru-RU"/>
              </w:rPr>
              <w:t>1</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814 1 08 04020 01 1000 110</w:t>
            </w:r>
          </w:p>
        </w:tc>
        <w:tc>
          <w:tcPr>
            <w:tcW w:w="6548" w:type="dxa"/>
            <w:tcBorders>
              <w:top w:val="nil"/>
              <w:left w:val="single" w:sz="4" w:space="0" w:color="auto"/>
              <w:bottom w:val="single" w:sz="4" w:space="0" w:color="auto"/>
              <w:right w:val="single" w:sz="8"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AF7374">
              <w:rPr>
                <w:rFonts w:ascii="Times New Roman" w:eastAsia="Times New Roman" w:hAnsi="Times New Roman" w:cs="Times New Roman"/>
                <w:sz w:val="20"/>
                <w:szCs w:val="20"/>
                <w:lang w:eastAsia="ru-RU"/>
              </w:rPr>
              <w:t>по</w:t>
            </w:r>
            <w:proofErr w:type="gramEnd"/>
            <w:r w:rsidRPr="00AF7374">
              <w:rPr>
                <w:rFonts w:ascii="Times New Roman" w:eastAsia="Times New Roman" w:hAnsi="Times New Roman" w:cs="Times New Roman"/>
                <w:sz w:val="20"/>
                <w:szCs w:val="20"/>
                <w:lang w:eastAsia="ru-RU"/>
              </w:rPr>
              <w:t xml:space="preserve"> отмененному))</w:t>
            </w:r>
          </w:p>
        </w:tc>
      </w:tr>
      <w:tr w:rsidR="00AF7374" w:rsidRPr="00AF7374" w:rsidTr="00AF7374">
        <w:trPr>
          <w:trHeight w:val="1296"/>
        </w:trPr>
        <w:tc>
          <w:tcPr>
            <w:tcW w:w="490" w:type="dxa"/>
            <w:tcBorders>
              <w:top w:val="nil"/>
              <w:left w:val="single" w:sz="8"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 Roman" w:eastAsia="Times New Roman" w:hAnsi="Time Roman" w:cs="Arial"/>
                <w:sz w:val="20"/>
                <w:szCs w:val="20"/>
                <w:lang w:eastAsia="ru-RU"/>
              </w:rPr>
            </w:pPr>
            <w:r w:rsidRPr="00AF7374">
              <w:rPr>
                <w:rFonts w:ascii="Calibri" w:eastAsia="Times New Roman" w:hAnsi="Calibri" w:cs="Arial"/>
                <w:sz w:val="20"/>
                <w:szCs w:val="20"/>
                <w:lang w:eastAsia="ru-RU"/>
              </w:rPr>
              <w:t>2</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814 1 11 05035 10 0000 120</w:t>
            </w:r>
          </w:p>
        </w:tc>
        <w:tc>
          <w:tcPr>
            <w:tcW w:w="6548" w:type="dxa"/>
            <w:tcBorders>
              <w:top w:val="nil"/>
              <w:left w:val="single" w:sz="4" w:space="0" w:color="auto"/>
              <w:bottom w:val="single" w:sz="4" w:space="0" w:color="auto"/>
              <w:right w:val="single" w:sz="8"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F7374" w:rsidRPr="00AF7374" w:rsidTr="00AF7374">
        <w:trPr>
          <w:trHeight w:val="974"/>
        </w:trPr>
        <w:tc>
          <w:tcPr>
            <w:tcW w:w="490" w:type="dxa"/>
            <w:tcBorders>
              <w:top w:val="nil"/>
              <w:left w:val="single" w:sz="8"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 Roman" w:eastAsia="Times New Roman" w:hAnsi="Time Roman" w:cs="Arial"/>
                <w:sz w:val="20"/>
                <w:szCs w:val="20"/>
                <w:lang w:eastAsia="ru-RU"/>
              </w:rPr>
            </w:pPr>
            <w:r w:rsidRPr="00AF7374">
              <w:rPr>
                <w:rFonts w:ascii="Calibri" w:eastAsia="Times New Roman" w:hAnsi="Calibri" w:cs="Arial"/>
                <w:sz w:val="20"/>
                <w:szCs w:val="20"/>
                <w:lang w:eastAsia="ru-RU"/>
              </w:rPr>
              <w:t>3</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814 1 11 09045 10 0000 120</w:t>
            </w:r>
          </w:p>
        </w:tc>
        <w:tc>
          <w:tcPr>
            <w:tcW w:w="6548" w:type="dxa"/>
            <w:tcBorders>
              <w:top w:val="nil"/>
              <w:left w:val="single" w:sz="4" w:space="0" w:color="auto"/>
              <w:bottom w:val="single" w:sz="4" w:space="0" w:color="auto"/>
              <w:right w:val="single" w:sz="8"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F7374" w:rsidRPr="00AF7374" w:rsidTr="00AF7374">
        <w:trPr>
          <w:trHeight w:val="495"/>
        </w:trPr>
        <w:tc>
          <w:tcPr>
            <w:tcW w:w="490" w:type="dxa"/>
            <w:tcBorders>
              <w:top w:val="nil"/>
              <w:left w:val="single" w:sz="8"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 Roman" w:eastAsia="Times New Roman" w:hAnsi="Time Roman" w:cs="Arial"/>
                <w:sz w:val="20"/>
                <w:szCs w:val="20"/>
                <w:lang w:eastAsia="ru-RU"/>
              </w:rPr>
            </w:pPr>
            <w:r w:rsidRPr="00AF7374">
              <w:rPr>
                <w:rFonts w:ascii="Calibri" w:eastAsia="Times New Roman" w:hAnsi="Calibri" w:cs="Arial"/>
                <w:sz w:val="20"/>
                <w:szCs w:val="20"/>
                <w:lang w:eastAsia="ru-RU"/>
              </w:rPr>
              <w:t>4</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814 1 17 01050 10 0000 180</w:t>
            </w:r>
          </w:p>
        </w:tc>
        <w:tc>
          <w:tcPr>
            <w:tcW w:w="6548" w:type="dxa"/>
            <w:tcBorders>
              <w:top w:val="nil"/>
              <w:left w:val="single" w:sz="4" w:space="0" w:color="auto"/>
              <w:bottom w:val="single" w:sz="4" w:space="0" w:color="auto"/>
              <w:right w:val="single" w:sz="8"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AF7374" w:rsidRPr="00AF7374" w:rsidTr="00AF7374">
        <w:trPr>
          <w:trHeight w:val="332"/>
        </w:trPr>
        <w:tc>
          <w:tcPr>
            <w:tcW w:w="490" w:type="dxa"/>
            <w:tcBorders>
              <w:top w:val="nil"/>
              <w:left w:val="single" w:sz="8" w:space="0" w:color="auto"/>
              <w:bottom w:val="single" w:sz="4" w:space="0" w:color="auto"/>
              <w:right w:val="single" w:sz="4" w:space="0" w:color="auto"/>
            </w:tcBorders>
          </w:tcPr>
          <w:p w:rsidR="00AF7374" w:rsidRPr="00AF7374" w:rsidRDefault="00AF7374" w:rsidP="00AF7374">
            <w:pPr>
              <w:spacing w:after="0" w:line="240" w:lineRule="auto"/>
              <w:jc w:val="center"/>
              <w:rPr>
                <w:rFonts w:ascii="Calibri" w:eastAsia="Times New Roman" w:hAnsi="Calibri" w:cs="Arial"/>
                <w:sz w:val="20"/>
                <w:szCs w:val="20"/>
                <w:lang w:eastAsia="ru-RU"/>
              </w:rPr>
            </w:pPr>
            <w:r w:rsidRPr="00AF7374">
              <w:rPr>
                <w:rFonts w:ascii="Calibri" w:eastAsia="Times New Roman" w:hAnsi="Calibri" w:cs="Arial"/>
                <w:sz w:val="20"/>
                <w:szCs w:val="20"/>
                <w:lang w:eastAsia="ru-RU"/>
              </w:rPr>
              <w:t>5</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814 1 17 05050 10 0000 180</w:t>
            </w:r>
          </w:p>
        </w:tc>
        <w:tc>
          <w:tcPr>
            <w:tcW w:w="6548" w:type="dxa"/>
            <w:tcBorders>
              <w:top w:val="nil"/>
              <w:left w:val="single" w:sz="4" w:space="0" w:color="auto"/>
              <w:bottom w:val="single" w:sz="4" w:space="0" w:color="auto"/>
              <w:right w:val="single" w:sz="8" w:space="0" w:color="auto"/>
            </w:tcBorders>
            <w:vAlign w:val="bottom"/>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AF7374" w:rsidRPr="00AF7374" w:rsidTr="00AF7374">
        <w:trPr>
          <w:trHeight w:val="300"/>
        </w:trPr>
        <w:tc>
          <w:tcPr>
            <w:tcW w:w="490" w:type="dxa"/>
            <w:tcBorders>
              <w:top w:val="single" w:sz="4" w:space="0" w:color="auto"/>
              <w:left w:val="single" w:sz="8" w:space="0" w:color="auto"/>
              <w:bottom w:val="nil"/>
              <w:right w:val="single" w:sz="4" w:space="0" w:color="auto"/>
            </w:tcBorders>
            <w:hideMark/>
          </w:tcPr>
          <w:p w:rsidR="00AF7374" w:rsidRPr="00AF7374" w:rsidRDefault="00AF7374" w:rsidP="00AF7374">
            <w:pPr>
              <w:spacing w:after="0" w:line="240" w:lineRule="auto"/>
              <w:jc w:val="center"/>
              <w:rPr>
                <w:rFonts w:ascii="Calibri" w:eastAsia="Times New Roman" w:hAnsi="Calibri" w:cs="Arial"/>
                <w:sz w:val="20"/>
                <w:szCs w:val="20"/>
                <w:lang w:eastAsia="ru-RU"/>
              </w:rPr>
            </w:pPr>
            <w:r w:rsidRPr="00AF7374">
              <w:rPr>
                <w:rFonts w:ascii="Calibri" w:eastAsia="Times New Roman" w:hAnsi="Calibri" w:cs="Arial"/>
                <w:sz w:val="20"/>
                <w:szCs w:val="20"/>
                <w:lang w:eastAsia="ru-RU"/>
              </w:rPr>
              <w:t>6</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814 2 02 35118 10 0000 151</w:t>
            </w:r>
          </w:p>
        </w:tc>
        <w:tc>
          <w:tcPr>
            <w:tcW w:w="6548" w:type="dxa"/>
            <w:tcBorders>
              <w:top w:val="single" w:sz="4" w:space="0" w:color="auto"/>
              <w:left w:val="single" w:sz="4" w:space="0" w:color="auto"/>
              <w:bottom w:val="single" w:sz="4" w:space="0" w:color="auto"/>
              <w:right w:val="single" w:sz="8"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7</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814 2 02 30024 10 7514 151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AF7374">
              <w:rPr>
                <w:rFonts w:ascii="Times New Roman" w:eastAsia="Times New Roman" w:hAnsi="Times New Roman" w:cs="Times New Roman"/>
                <w:color w:val="000000"/>
                <w:sz w:val="20"/>
                <w:szCs w:val="20"/>
                <w:lang w:eastAsia="ru-RU"/>
              </w:rPr>
              <w:t>дств кр</w:t>
            </w:r>
            <w:proofErr w:type="gramEnd"/>
            <w:r w:rsidRPr="00AF7374">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AF7374" w:rsidRPr="00AF7374" w:rsidRDefault="00AF7374" w:rsidP="00AF7374">
            <w:pPr>
              <w:spacing w:after="0" w:line="240" w:lineRule="auto"/>
              <w:rPr>
                <w:rFonts w:ascii="Times New Roman" w:eastAsia="Times New Roman" w:hAnsi="Times New Roman" w:cs="Times New Roman"/>
                <w:sz w:val="20"/>
                <w:szCs w:val="20"/>
                <w:lang w:eastAsia="ru-RU"/>
              </w:rPr>
            </w:pP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814 2 02 15001 10 7601 151</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color w:val="000000"/>
                <w:sz w:val="20"/>
                <w:szCs w:val="20"/>
                <w:lang w:eastAsia="ru-RU"/>
              </w:rPr>
              <w:t xml:space="preserve">Дотация </w:t>
            </w:r>
            <w:proofErr w:type="gramStart"/>
            <w:r w:rsidRPr="00AF7374">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AF7374">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9</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814 2 02 15001 10 9134 151</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10</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814 2 02 49999 10 9135 151</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lastRenderedPageBreak/>
              <w:t>11</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814 2 08 05000 10 0000 180</w:t>
            </w:r>
          </w:p>
        </w:tc>
        <w:tc>
          <w:tcPr>
            <w:tcW w:w="6548" w:type="dxa"/>
            <w:tcBorders>
              <w:top w:val="single" w:sz="4" w:space="0" w:color="auto"/>
              <w:left w:val="single" w:sz="4" w:space="0" w:color="auto"/>
              <w:bottom w:val="single" w:sz="4" w:space="0" w:color="auto"/>
              <w:right w:val="single" w:sz="4" w:space="0" w:color="auto"/>
            </w:tcBorders>
            <w:vAlign w:val="bottom"/>
          </w:tcPr>
          <w:p w:rsidR="00AF7374" w:rsidRPr="00AF7374" w:rsidRDefault="00AF7374" w:rsidP="00AF7374">
            <w:pPr>
              <w:autoSpaceDE w:val="0"/>
              <w:autoSpaceDN w:val="0"/>
              <w:adjustRightInd w:val="0"/>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12</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814 2 02 49999 10 9119 151</w:t>
            </w:r>
          </w:p>
        </w:tc>
        <w:tc>
          <w:tcPr>
            <w:tcW w:w="6548" w:type="dxa"/>
            <w:tcBorders>
              <w:top w:val="single" w:sz="4" w:space="0" w:color="auto"/>
              <w:left w:val="single" w:sz="4" w:space="0" w:color="auto"/>
              <w:bottom w:val="single" w:sz="4" w:space="0" w:color="auto"/>
              <w:right w:val="single" w:sz="4" w:space="0" w:color="auto"/>
            </w:tcBorders>
            <w:vAlign w:val="bottom"/>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13</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814 2 02 29999 10 1021 151</w:t>
            </w:r>
          </w:p>
        </w:tc>
        <w:tc>
          <w:tcPr>
            <w:tcW w:w="6548" w:type="dxa"/>
            <w:tcBorders>
              <w:top w:val="single" w:sz="4" w:space="0" w:color="auto"/>
              <w:left w:val="single" w:sz="4" w:space="0" w:color="auto"/>
              <w:bottom w:val="single" w:sz="4" w:space="0" w:color="auto"/>
              <w:right w:val="single" w:sz="4"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AF7374">
              <w:rPr>
                <w:rFonts w:ascii="Times New Roman" w:eastAsia="Times New Roman" w:hAnsi="Times New Roman" w:cs="Times New Roman"/>
                <w:sz w:val="20"/>
                <w:szCs w:val="20"/>
                <w:lang w:eastAsia="ru-RU"/>
              </w:rPr>
              <w:t>ы(</w:t>
            </w:r>
            <w:proofErr w:type="gramEnd"/>
            <w:r w:rsidRPr="00AF7374">
              <w:rPr>
                <w:rFonts w:ascii="Times New Roman" w:eastAsia="Times New Roman" w:hAnsi="Times New Roman" w:cs="Times New Roman"/>
                <w:sz w:val="20"/>
                <w:szCs w:val="20"/>
                <w:lang w:eastAsia="ru-RU"/>
              </w:rPr>
              <w:t>минимального размера оплаты труда)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14</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814 1 08 040200 14 000 110</w:t>
            </w:r>
          </w:p>
        </w:tc>
        <w:tc>
          <w:tcPr>
            <w:tcW w:w="6548" w:type="dxa"/>
            <w:tcBorders>
              <w:top w:val="single" w:sz="4" w:space="0" w:color="auto"/>
              <w:left w:val="single" w:sz="4" w:space="0" w:color="auto"/>
              <w:bottom w:val="single" w:sz="4" w:space="0" w:color="auto"/>
              <w:right w:val="single" w:sz="4"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15</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814 2 02 40014 10 9112 151</w:t>
            </w:r>
          </w:p>
        </w:tc>
        <w:tc>
          <w:tcPr>
            <w:tcW w:w="6548" w:type="dxa"/>
            <w:tcBorders>
              <w:top w:val="single" w:sz="4" w:space="0" w:color="auto"/>
              <w:left w:val="single" w:sz="4" w:space="0" w:color="auto"/>
              <w:bottom w:val="single" w:sz="4" w:space="0" w:color="auto"/>
              <w:right w:val="single" w:sz="4"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16</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814 1 11 05013 10 0000 120</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both"/>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17</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814 1 14 06013 10 0000 430</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18</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tabs>
                <w:tab w:val="left" w:pos="2086"/>
              </w:tabs>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814 2 02 29999 10 7412 151</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19</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814 1 16 90050 10 0000 140</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20</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814 2022999910 1040 151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 xml:space="preserve">Средства на частичное финансирование (возмещение) расходов на повышение </w:t>
            </w:r>
            <w:proofErr w:type="gramStart"/>
            <w:r w:rsidRPr="00AF7374">
              <w:rPr>
                <w:rFonts w:ascii="yandex-sans" w:eastAsia="Times New Roman" w:hAnsi="yandex-sans" w:cs="Times New Roman"/>
                <w:color w:val="000000"/>
                <w:sz w:val="20"/>
                <w:szCs w:val="20"/>
                <w:shd w:val="clear" w:color="auto" w:fill="FFFFFF"/>
                <w:lang w:eastAsia="ru-RU"/>
              </w:rPr>
              <w:t>размеров оплаты труда</w:t>
            </w:r>
            <w:proofErr w:type="gramEnd"/>
            <w:r w:rsidRPr="00AF7374">
              <w:rPr>
                <w:rFonts w:ascii="yandex-sans" w:eastAsia="Times New Roman" w:hAnsi="yandex-sans" w:cs="Times New Roman"/>
                <w:color w:val="000000"/>
                <w:sz w:val="20"/>
                <w:szCs w:val="20"/>
                <w:shd w:val="clear" w:color="auto" w:fill="FFFFFF"/>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21</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814 2022999910 1047 151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 xml:space="preserve">Средства на повышение </w:t>
            </w:r>
            <w:proofErr w:type="gramStart"/>
            <w:r w:rsidRPr="00AF7374">
              <w:rPr>
                <w:rFonts w:ascii="yandex-sans" w:eastAsia="Times New Roman" w:hAnsi="yandex-sans" w:cs="Times New Roman"/>
                <w:color w:val="000000"/>
                <w:sz w:val="20"/>
                <w:szCs w:val="20"/>
                <w:shd w:val="clear" w:color="auto" w:fill="FFFFFF"/>
                <w:lang w:eastAsia="ru-RU"/>
              </w:rPr>
              <w:t>размеров оплаты труда работников бюджетной сферы Красноярского края</w:t>
            </w:r>
            <w:proofErr w:type="gramEnd"/>
            <w:r w:rsidRPr="00AF7374">
              <w:rPr>
                <w:rFonts w:ascii="yandex-sans" w:eastAsia="Times New Roman" w:hAnsi="yandex-sans" w:cs="Times New Roman"/>
                <w:color w:val="000000"/>
                <w:sz w:val="20"/>
                <w:szCs w:val="20"/>
                <w:shd w:val="clear" w:color="auto" w:fill="FFFFFF"/>
                <w:lang w:eastAsia="ru-RU"/>
              </w:rPr>
              <w:t xml:space="preserve"> с 01.01.2018 на 4% в рамках непрограммных расходов финансового управления администрации Шушенского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22</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814 2022999910 7508 151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AF7374">
              <w:rPr>
                <w:rFonts w:ascii="yandex-sans" w:eastAsia="Times New Roman" w:hAnsi="yandex-sans" w:cs="Times New Roman"/>
                <w:color w:val="000000"/>
                <w:sz w:val="20"/>
                <w:szCs w:val="20"/>
                <w:shd w:val="clear" w:color="auto" w:fill="FFFFFF"/>
                <w:lang w:eastAsia="ru-RU"/>
              </w:rPr>
              <w:t>края</w:t>
            </w:r>
            <w:proofErr w:type="gramEnd"/>
            <w:r w:rsidRPr="00AF7374">
              <w:rPr>
                <w:rFonts w:ascii="yandex-sans" w:eastAsia="Times New Roman" w:hAnsi="yandex-sans" w:cs="Times New Roman"/>
                <w:color w:val="000000"/>
                <w:sz w:val="20"/>
                <w:szCs w:val="20"/>
                <w:shd w:val="clear" w:color="auto" w:fill="FFFFFF"/>
                <w:lang w:eastAsia="ru-RU"/>
              </w:rPr>
              <w:t xml:space="preserve"> а рамках подпрограммы "Дороги Шушенского района" муниципальной программы "Развитие транспортной системы"</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23</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814 2022999910 7641 151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Прочие субсидии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r>
    </w:tbl>
    <w:p w:rsidR="00AF7374" w:rsidRDefault="00AF7374" w:rsidP="00AF7374">
      <w:pPr>
        <w:rPr>
          <w:rFonts w:ascii="Calibri" w:eastAsia="Times New Roman" w:hAnsi="Calibri" w:cs="Calibri"/>
          <w:lang w:eastAsia="ru-RU"/>
        </w:rPr>
      </w:pPr>
    </w:p>
    <w:p w:rsidR="007A4099" w:rsidRDefault="007A4099" w:rsidP="00AF7374">
      <w:pPr>
        <w:rPr>
          <w:rFonts w:ascii="Calibri" w:eastAsia="Times New Roman" w:hAnsi="Calibri" w:cs="Calibri"/>
          <w:lang w:eastAsia="ru-RU"/>
        </w:rPr>
      </w:pPr>
    </w:p>
    <w:p w:rsidR="007A4099" w:rsidRPr="00AF7374" w:rsidRDefault="007A4099" w:rsidP="00AF7374">
      <w:pPr>
        <w:rPr>
          <w:rFonts w:ascii="Calibri" w:eastAsia="Times New Roman" w:hAnsi="Calibri" w:cs="Calibri"/>
          <w:lang w:eastAsia="ru-RU"/>
        </w:rPr>
      </w:pPr>
    </w:p>
    <w:tbl>
      <w:tblPr>
        <w:tblW w:w="10629" w:type="dxa"/>
        <w:tblInd w:w="-459" w:type="dxa"/>
        <w:tblLook w:val="04A0" w:firstRow="1" w:lastRow="0" w:firstColumn="1" w:lastColumn="0" w:noHBand="0" w:noVBand="1"/>
      </w:tblPr>
      <w:tblGrid>
        <w:gridCol w:w="594"/>
        <w:gridCol w:w="1332"/>
        <w:gridCol w:w="2610"/>
        <w:gridCol w:w="3440"/>
        <w:gridCol w:w="886"/>
        <w:gridCol w:w="884"/>
        <w:gridCol w:w="883"/>
      </w:tblGrid>
      <w:tr w:rsidR="00C20D8D" w:rsidRPr="00C20D8D" w:rsidTr="00FC3E1D">
        <w:trPr>
          <w:trHeight w:val="1143"/>
        </w:trPr>
        <w:tc>
          <w:tcPr>
            <w:tcW w:w="594" w:type="dxa"/>
            <w:tcBorders>
              <w:top w:val="nil"/>
              <w:left w:val="nil"/>
              <w:bottom w:val="nil"/>
              <w:right w:val="nil"/>
            </w:tcBorders>
            <w:shd w:val="clear" w:color="auto" w:fill="auto"/>
            <w:vAlign w:val="bottom"/>
            <w:hideMark/>
          </w:tcPr>
          <w:p w:rsidR="00C20D8D" w:rsidRPr="00C20D8D" w:rsidRDefault="00C20D8D" w:rsidP="00C20D8D">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C20D8D" w:rsidRPr="00C20D8D" w:rsidRDefault="00C20D8D" w:rsidP="00C20D8D">
            <w:pPr>
              <w:spacing w:after="0" w:line="240" w:lineRule="auto"/>
              <w:rPr>
                <w:rFonts w:ascii="Arial CYR" w:eastAsia="Times New Roman" w:hAnsi="Arial CYR" w:cs="Arial CYR"/>
                <w:b/>
                <w:bCs/>
                <w:sz w:val="16"/>
                <w:szCs w:val="16"/>
                <w:lang w:eastAsia="ru-RU"/>
              </w:rPr>
            </w:pPr>
          </w:p>
        </w:tc>
        <w:tc>
          <w:tcPr>
            <w:tcW w:w="2610" w:type="dxa"/>
            <w:tcBorders>
              <w:top w:val="nil"/>
              <w:left w:val="nil"/>
              <w:bottom w:val="nil"/>
              <w:right w:val="nil"/>
            </w:tcBorders>
            <w:shd w:val="clear" w:color="auto" w:fill="auto"/>
            <w:vAlign w:val="bottom"/>
            <w:hideMark/>
          </w:tcPr>
          <w:p w:rsidR="00C20D8D" w:rsidRPr="00C20D8D" w:rsidRDefault="00C20D8D" w:rsidP="00C20D8D">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C20D8D" w:rsidRPr="00C20D8D" w:rsidRDefault="00C20D8D" w:rsidP="00C20D8D">
            <w:pPr>
              <w:spacing w:after="0" w:line="240" w:lineRule="auto"/>
              <w:jc w:val="right"/>
              <w:rPr>
                <w:rFonts w:ascii="Arial CYR" w:eastAsia="Times New Roman" w:hAnsi="Arial CYR" w:cs="Arial CYR"/>
                <w:b/>
                <w:bCs/>
                <w:sz w:val="16"/>
                <w:szCs w:val="16"/>
                <w:lang w:eastAsia="ru-RU"/>
              </w:rPr>
            </w:pPr>
          </w:p>
        </w:tc>
        <w:tc>
          <w:tcPr>
            <w:tcW w:w="2653" w:type="dxa"/>
            <w:gridSpan w:val="3"/>
            <w:tcBorders>
              <w:top w:val="nil"/>
              <w:left w:val="nil"/>
              <w:bottom w:val="nil"/>
              <w:right w:val="nil"/>
            </w:tcBorders>
            <w:shd w:val="clear" w:color="auto" w:fill="auto"/>
            <w:vAlign w:val="bottom"/>
            <w:hideMark/>
          </w:tcPr>
          <w:p w:rsidR="00C20D8D" w:rsidRPr="00FC3E1D" w:rsidRDefault="00C20D8D" w:rsidP="00FC3E1D">
            <w:pPr>
              <w:spacing w:after="0" w:line="240" w:lineRule="auto"/>
              <w:jc w:val="right"/>
              <w:rPr>
                <w:rFonts w:ascii="Times New Roman" w:eastAsia="Times New Roman" w:hAnsi="Times New Roman" w:cs="Times New Roman"/>
                <w:bCs/>
                <w:sz w:val="20"/>
                <w:szCs w:val="20"/>
                <w:lang w:eastAsia="ru-RU"/>
              </w:rPr>
            </w:pPr>
            <w:r w:rsidRPr="00FC3E1D">
              <w:rPr>
                <w:rFonts w:ascii="Times New Roman" w:eastAsia="Times New Roman" w:hAnsi="Times New Roman" w:cs="Times New Roman"/>
                <w:bCs/>
                <w:sz w:val="20"/>
                <w:szCs w:val="20"/>
                <w:lang w:eastAsia="ru-RU"/>
              </w:rPr>
              <w:t>Приложение  № 3</w:t>
            </w:r>
            <w:r w:rsidRPr="00FC3E1D">
              <w:rPr>
                <w:rFonts w:ascii="Times New Roman" w:eastAsia="Times New Roman" w:hAnsi="Times New Roman" w:cs="Times New Roman"/>
                <w:bCs/>
                <w:sz w:val="20"/>
                <w:szCs w:val="20"/>
                <w:lang w:eastAsia="ru-RU"/>
              </w:rPr>
              <w:br/>
              <w:t>к решению Сизинского сельского Совета депутатов</w:t>
            </w:r>
            <w:r w:rsidRPr="00FC3E1D">
              <w:rPr>
                <w:rFonts w:ascii="Times New Roman" w:eastAsia="Times New Roman" w:hAnsi="Times New Roman" w:cs="Times New Roman"/>
                <w:bCs/>
                <w:sz w:val="20"/>
                <w:szCs w:val="20"/>
                <w:lang w:eastAsia="ru-RU"/>
              </w:rPr>
              <w:br/>
              <w:t xml:space="preserve">от </w:t>
            </w:r>
            <w:r w:rsidR="00FC3E1D">
              <w:rPr>
                <w:rFonts w:ascii="Times New Roman" w:eastAsia="Times New Roman" w:hAnsi="Times New Roman" w:cs="Times New Roman"/>
                <w:bCs/>
                <w:sz w:val="20"/>
                <w:szCs w:val="20"/>
                <w:lang w:eastAsia="ru-RU"/>
              </w:rPr>
              <w:t>03.06.2020</w:t>
            </w:r>
            <w:r w:rsidRPr="00FC3E1D">
              <w:rPr>
                <w:rFonts w:ascii="Times New Roman" w:eastAsia="Times New Roman" w:hAnsi="Times New Roman" w:cs="Times New Roman"/>
                <w:bCs/>
                <w:sz w:val="20"/>
                <w:szCs w:val="20"/>
                <w:lang w:eastAsia="ru-RU"/>
              </w:rPr>
              <w:t xml:space="preserve"> № </w:t>
            </w:r>
            <w:r w:rsidR="00FC3E1D">
              <w:rPr>
                <w:rFonts w:ascii="Times New Roman" w:eastAsia="Times New Roman" w:hAnsi="Times New Roman" w:cs="Times New Roman"/>
                <w:bCs/>
                <w:sz w:val="20"/>
                <w:szCs w:val="20"/>
                <w:lang w:eastAsia="ru-RU"/>
              </w:rPr>
              <w:t>6-7-36</w:t>
            </w:r>
          </w:p>
        </w:tc>
      </w:tr>
      <w:tr w:rsidR="00C20D8D" w:rsidRPr="00C20D8D" w:rsidTr="00C20D8D">
        <w:trPr>
          <w:trHeight w:val="405"/>
        </w:trPr>
        <w:tc>
          <w:tcPr>
            <w:tcW w:w="594" w:type="dxa"/>
            <w:tcBorders>
              <w:top w:val="nil"/>
              <w:left w:val="nil"/>
              <w:bottom w:val="nil"/>
              <w:right w:val="nil"/>
            </w:tcBorders>
            <w:shd w:val="clear" w:color="auto" w:fill="auto"/>
            <w:vAlign w:val="bottom"/>
            <w:hideMark/>
          </w:tcPr>
          <w:p w:rsidR="00C20D8D" w:rsidRPr="00C20D8D" w:rsidRDefault="00C20D8D" w:rsidP="00C20D8D">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right"/>
              <w:rPr>
                <w:rFonts w:ascii="Arial CYR" w:eastAsia="Times New Roman" w:hAnsi="Arial CYR" w:cs="Arial CYR"/>
                <w:sz w:val="16"/>
                <w:szCs w:val="16"/>
                <w:lang w:eastAsia="ru-RU"/>
              </w:rPr>
            </w:pPr>
          </w:p>
        </w:tc>
        <w:tc>
          <w:tcPr>
            <w:tcW w:w="2610"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r>
      <w:tr w:rsidR="00FC3E1D" w:rsidRPr="00C20D8D" w:rsidTr="00FC3E1D">
        <w:trPr>
          <w:trHeight w:val="915"/>
        </w:trPr>
        <w:tc>
          <w:tcPr>
            <w:tcW w:w="10629" w:type="dxa"/>
            <w:gridSpan w:val="7"/>
            <w:tcBorders>
              <w:top w:val="nil"/>
              <w:left w:val="nil"/>
              <w:bottom w:val="nil"/>
              <w:right w:val="nil"/>
            </w:tcBorders>
            <w:shd w:val="clear" w:color="auto" w:fill="auto"/>
            <w:vAlign w:val="bottom"/>
            <w:hideMark/>
          </w:tcPr>
          <w:p w:rsidR="00FC3E1D" w:rsidRPr="00C20D8D" w:rsidRDefault="00FC3E1D" w:rsidP="00FC3E1D">
            <w:pPr>
              <w:spacing w:after="0" w:line="240" w:lineRule="auto"/>
              <w:jc w:val="center"/>
              <w:rPr>
                <w:rFonts w:ascii="Arial CYR" w:eastAsia="Times New Roman" w:hAnsi="Arial CYR" w:cs="Arial CYR"/>
                <w:sz w:val="16"/>
                <w:szCs w:val="16"/>
                <w:lang w:eastAsia="ru-RU"/>
              </w:rPr>
            </w:pPr>
            <w:r w:rsidRPr="00C20D8D">
              <w:rPr>
                <w:rFonts w:ascii="Times New Roman" w:eastAsia="Times New Roman" w:hAnsi="Times New Roman" w:cs="Times New Roman"/>
                <w:b/>
                <w:bCs/>
                <w:sz w:val="24"/>
                <w:szCs w:val="24"/>
                <w:lang w:eastAsia="ru-RU"/>
              </w:rPr>
              <w:t xml:space="preserve">Перечень главных </w:t>
            </w:r>
            <w:proofErr w:type="gramStart"/>
            <w:r w:rsidRPr="00C20D8D">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C20D8D">
              <w:rPr>
                <w:rFonts w:ascii="Times New Roman" w:eastAsia="Times New Roman" w:hAnsi="Times New Roman" w:cs="Times New Roman"/>
                <w:b/>
                <w:bCs/>
                <w:sz w:val="24"/>
                <w:szCs w:val="24"/>
                <w:lang w:eastAsia="ru-RU"/>
              </w:rPr>
              <w:t xml:space="preserve"> Сизинского сельсовета</w:t>
            </w:r>
          </w:p>
        </w:tc>
      </w:tr>
      <w:tr w:rsidR="00C20D8D" w:rsidRPr="00C20D8D" w:rsidTr="00C20D8D">
        <w:trPr>
          <w:trHeight w:val="315"/>
        </w:trPr>
        <w:tc>
          <w:tcPr>
            <w:tcW w:w="594" w:type="dxa"/>
            <w:tcBorders>
              <w:top w:val="nil"/>
              <w:left w:val="nil"/>
              <w:bottom w:val="nil"/>
              <w:right w:val="nil"/>
            </w:tcBorders>
            <w:shd w:val="clear" w:color="auto" w:fill="auto"/>
            <w:vAlign w:val="bottom"/>
            <w:hideMark/>
          </w:tcPr>
          <w:p w:rsidR="00C20D8D" w:rsidRPr="00C20D8D" w:rsidRDefault="00C20D8D" w:rsidP="00C20D8D">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center"/>
              <w:rPr>
                <w:rFonts w:ascii="Arial CYR" w:eastAsia="Times New Roman" w:hAnsi="Arial CYR" w:cs="Arial CYR"/>
                <w:b/>
                <w:bCs/>
                <w:sz w:val="24"/>
                <w:szCs w:val="24"/>
                <w:lang w:eastAsia="ru-RU"/>
              </w:rPr>
            </w:pPr>
          </w:p>
        </w:tc>
        <w:tc>
          <w:tcPr>
            <w:tcW w:w="2610"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r>
      <w:tr w:rsidR="00C20D8D" w:rsidRPr="00C20D8D" w:rsidTr="00C20D8D">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b/>
                <w:bCs/>
                <w:sz w:val="12"/>
                <w:szCs w:val="12"/>
                <w:lang w:eastAsia="ru-RU"/>
              </w:rPr>
            </w:pPr>
            <w:r w:rsidRPr="00C20D8D">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b/>
                <w:bCs/>
                <w:sz w:val="24"/>
                <w:szCs w:val="24"/>
                <w:lang w:eastAsia="ru-RU"/>
              </w:rPr>
            </w:pPr>
            <w:r w:rsidRPr="00C20D8D">
              <w:rPr>
                <w:rFonts w:ascii="Times New Roman" w:eastAsia="Times New Roman" w:hAnsi="Times New Roman" w:cs="Times New Roman"/>
                <w:b/>
                <w:bCs/>
                <w:sz w:val="24"/>
                <w:szCs w:val="24"/>
                <w:lang w:eastAsia="ru-RU"/>
              </w:rPr>
              <w:t>Код ведомства</w:t>
            </w:r>
          </w:p>
        </w:tc>
        <w:tc>
          <w:tcPr>
            <w:tcW w:w="2610" w:type="dxa"/>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b/>
                <w:bCs/>
                <w:sz w:val="24"/>
                <w:szCs w:val="24"/>
                <w:lang w:eastAsia="ru-RU"/>
              </w:rPr>
            </w:pPr>
            <w:r w:rsidRPr="00C20D8D">
              <w:rPr>
                <w:rFonts w:ascii="Times New Roman" w:eastAsia="Times New Roman" w:hAnsi="Times New Roman" w:cs="Times New Roman"/>
                <w:b/>
                <w:bCs/>
                <w:sz w:val="24"/>
                <w:szCs w:val="24"/>
                <w:lang w:eastAsia="ru-RU"/>
              </w:rPr>
              <w:t>Код группы, подгруппы, статьи и вида источников</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b/>
                <w:bCs/>
                <w:sz w:val="18"/>
                <w:szCs w:val="18"/>
                <w:lang w:eastAsia="ru-RU"/>
              </w:rPr>
            </w:pPr>
            <w:r w:rsidRPr="00C20D8D">
              <w:rPr>
                <w:rFonts w:ascii="Times New Roman" w:eastAsia="Times New Roman" w:hAnsi="Times New Roman" w:cs="Times New Roman"/>
                <w:b/>
                <w:bCs/>
                <w:sz w:val="18"/>
                <w:szCs w:val="18"/>
                <w:lang w:eastAsia="ru-RU"/>
              </w:rPr>
              <w:t>Наименование показателя</w:t>
            </w:r>
          </w:p>
        </w:tc>
      </w:tr>
      <w:tr w:rsidR="00C20D8D" w:rsidRPr="00C20D8D" w:rsidTr="00C20D8D">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1</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2</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3</w:t>
            </w:r>
          </w:p>
        </w:tc>
      </w:tr>
      <w:tr w:rsidR="00C20D8D" w:rsidRPr="00C20D8D" w:rsidTr="00C20D8D">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 </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Администрация Сизинского сельсовета</w:t>
            </w:r>
          </w:p>
        </w:tc>
      </w:tr>
      <w:tr w:rsidR="00C20D8D" w:rsidRPr="00C20D8D" w:rsidTr="00C20D8D">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01 02 00 00 05 0000 710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C20D8D" w:rsidRPr="00C20D8D" w:rsidTr="00C20D8D">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01 02 00 00 05 0000 810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C20D8D" w:rsidRPr="00C20D8D" w:rsidTr="00C20D8D">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01 05 02 01 05 0000 510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C20D8D" w:rsidRPr="00C20D8D" w:rsidTr="00C20D8D">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01 05 02 01 05 0000 610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C20D8D" w:rsidRPr="00C20D8D" w:rsidTr="00C20D8D">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01 06 05 02 05 0000 640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20D8D" w:rsidRPr="00C20D8D" w:rsidTr="00C20D8D">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01 06 05 02 05 0000 540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6D2F1C" w:rsidRDefault="006D2F1C"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tbl>
      <w:tblPr>
        <w:tblW w:w="10986" w:type="dxa"/>
        <w:tblInd w:w="-459" w:type="dxa"/>
        <w:tblLayout w:type="fixed"/>
        <w:tblLook w:val="04A0" w:firstRow="1" w:lastRow="0" w:firstColumn="1" w:lastColumn="0" w:noHBand="0" w:noVBand="1"/>
      </w:tblPr>
      <w:tblGrid>
        <w:gridCol w:w="567"/>
        <w:gridCol w:w="460"/>
        <w:gridCol w:w="423"/>
        <w:gridCol w:w="423"/>
        <w:gridCol w:w="423"/>
        <w:gridCol w:w="460"/>
        <w:gridCol w:w="423"/>
        <w:gridCol w:w="541"/>
        <w:gridCol w:w="460"/>
        <w:gridCol w:w="2483"/>
        <w:gridCol w:w="1134"/>
        <w:gridCol w:w="851"/>
        <w:gridCol w:w="992"/>
        <w:gridCol w:w="1346"/>
      </w:tblGrid>
      <w:tr w:rsidR="00880E6B" w:rsidRPr="00880E6B" w:rsidTr="00880E6B">
        <w:trPr>
          <w:trHeight w:val="825"/>
        </w:trPr>
        <w:tc>
          <w:tcPr>
            <w:tcW w:w="567"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248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2338" w:type="dxa"/>
            <w:gridSpan w:val="2"/>
            <w:tcBorders>
              <w:top w:val="nil"/>
              <w:left w:val="nil"/>
              <w:bottom w:val="nil"/>
              <w:right w:val="nil"/>
            </w:tcBorders>
            <w:shd w:val="clear" w:color="auto" w:fill="auto"/>
            <w:vAlign w:val="center"/>
            <w:hideMark/>
          </w:tcPr>
          <w:p w:rsidR="00FC3E1D" w:rsidRDefault="00880E6B" w:rsidP="00512961">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Приложение №4  </w:t>
            </w:r>
          </w:p>
          <w:p w:rsidR="00FC3E1D" w:rsidRDefault="00880E6B" w:rsidP="00512961">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к Решению Сизинского сельского Совета депутатов </w:t>
            </w:r>
          </w:p>
          <w:p w:rsidR="00880E6B" w:rsidRPr="00FC3E1D" w:rsidRDefault="00FC3E1D" w:rsidP="0051296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03.06.2020 №6-7-36</w:t>
            </w:r>
          </w:p>
        </w:tc>
      </w:tr>
      <w:tr w:rsidR="00880E6B" w:rsidRPr="00880E6B" w:rsidTr="00880E6B">
        <w:trPr>
          <w:trHeight w:val="330"/>
        </w:trPr>
        <w:tc>
          <w:tcPr>
            <w:tcW w:w="10986" w:type="dxa"/>
            <w:gridSpan w:val="14"/>
            <w:tcBorders>
              <w:top w:val="nil"/>
              <w:left w:val="nil"/>
              <w:bottom w:val="nil"/>
              <w:right w:val="nil"/>
            </w:tcBorders>
            <w:shd w:val="clear" w:color="auto" w:fill="auto"/>
            <w:noWrap/>
            <w:vAlign w:val="center"/>
            <w:hideMark/>
          </w:tcPr>
          <w:p w:rsidR="00880E6B" w:rsidRPr="00880E6B" w:rsidRDefault="00880E6B" w:rsidP="00880E6B">
            <w:pPr>
              <w:spacing w:after="0" w:line="240" w:lineRule="auto"/>
              <w:jc w:val="center"/>
              <w:rPr>
                <w:rFonts w:ascii="Times New Roman" w:eastAsia="Times New Roman" w:hAnsi="Times New Roman" w:cs="Times New Roman"/>
                <w:b/>
                <w:bCs/>
                <w:color w:val="000000"/>
                <w:sz w:val="20"/>
                <w:szCs w:val="20"/>
                <w:lang w:eastAsia="ru-RU"/>
              </w:rPr>
            </w:pPr>
            <w:r w:rsidRPr="00880E6B">
              <w:rPr>
                <w:rFonts w:ascii="Times New Roman" w:eastAsia="Times New Roman" w:hAnsi="Times New Roman" w:cs="Times New Roman"/>
                <w:b/>
                <w:bCs/>
                <w:color w:val="000000"/>
                <w:sz w:val="20"/>
                <w:szCs w:val="20"/>
                <w:lang w:eastAsia="ru-RU"/>
              </w:rPr>
              <w:t xml:space="preserve">                               Доходы бюджета Сизинского сельсовета на 2018 год и плановый период 2019-2020 годов                                                 </w:t>
            </w:r>
          </w:p>
        </w:tc>
      </w:tr>
      <w:tr w:rsidR="00880E6B" w:rsidRPr="00880E6B" w:rsidTr="00880E6B">
        <w:trPr>
          <w:trHeight w:val="105"/>
        </w:trPr>
        <w:tc>
          <w:tcPr>
            <w:tcW w:w="567"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541"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468" w:type="dxa"/>
            <w:gridSpan w:val="3"/>
            <w:tcBorders>
              <w:top w:val="nil"/>
              <w:left w:val="nil"/>
              <w:bottom w:val="nil"/>
              <w:right w:val="nil"/>
            </w:tcBorders>
            <w:shd w:val="clear" w:color="auto" w:fill="auto"/>
            <w:noWrap/>
            <w:vAlign w:val="bottom"/>
            <w:hideMark/>
          </w:tcPr>
          <w:p w:rsidR="00880E6B" w:rsidRPr="00880E6B" w:rsidRDefault="00880E6B" w:rsidP="00880E6B">
            <w:pPr>
              <w:spacing w:after="0" w:line="240" w:lineRule="auto"/>
              <w:jc w:val="center"/>
              <w:rPr>
                <w:rFonts w:ascii="Calibri" w:eastAsia="Times New Roman" w:hAnsi="Calibri" w:cs="Times New Roman"/>
                <w:color w:val="000000"/>
                <w:sz w:val="24"/>
                <w:szCs w:val="24"/>
                <w:lang w:eastAsia="ru-RU"/>
              </w:rPr>
            </w:pPr>
          </w:p>
        </w:tc>
        <w:tc>
          <w:tcPr>
            <w:tcW w:w="992"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1346"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r>
      <w:tr w:rsidR="00880E6B" w:rsidRPr="00880E6B" w:rsidTr="00880E6B">
        <w:trPr>
          <w:trHeight w:val="270"/>
        </w:trPr>
        <w:tc>
          <w:tcPr>
            <w:tcW w:w="567"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248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1346"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руб.</w:t>
            </w:r>
          </w:p>
        </w:tc>
      </w:tr>
      <w:tr w:rsidR="00880E6B" w:rsidRPr="00880E6B" w:rsidTr="00880E6B">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 строки</w:t>
            </w:r>
          </w:p>
        </w:tc>
        <w:tc>
          <w:tcPr>
            <w:tcW w:w="3613" w:type="dxa"/>
            <w:gridSpan w:val="8"/>
            <w:tcBorders>
              <w:top w:val="single" w:sz="4" w:space="0" w:color="auto"/>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бюджетной классификации</w:t>
            </w:r>
          </w:p>
        </w:tc>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proofErr w:type="gramStart"/>
            <w:r w:rsidRPr="00880E6B">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Утвержд</w:t>
            </w:r>
            <w:r w:rsidRPr="00880E6B">
              <w:rPr>
                <w:rFonts w:ascii="Calibri" w:eastAsia="Times New Roman" w:hAnsi="Calibri" w:cs="Times New Roman"/>
                <w:b/>
                <w:bCs/>
                <w:color w:val="000000"/>
                <w:sz w:val="16"/>
                <w:szCs w:val="16"/>
                <w:lang w:eastAsia="ru-RU"/>
              </w:rPr>
              <w:t>енные бюджетные назначения на 2018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Уточненные бюджетные назначения на 01.01.2019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Исполнено на 01.01.2019</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Неисполненные назначения на 01.01.2019 год</w:t>
            </w:r>
          </w:p>
        </w:tc>
      </w:tr>
      <w:tr w:rsidR="00880E6B" w:rsidRPr="00880E6B" w:rsidTr="00880E6B">
        <w:trPr>
          <w:trHeight w:val="16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администратора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программы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экономической классификации</w:t>
            </w: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r>
      <w:tr w:rsidR="00880E6B" w:rsidRPr="00880E6B" w:rsidTr="00880E6B">
        <w:trPr>
          <w:trHeight w:val="255"/>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8</w:t>
            </w:r>
          </w:p>
        </w:tc>
        <w:tc>
          <w:tcPr>
            <w:tcW w:w="2483" w:type="dxa"/>
            <w:tcBorders>
              <w:top w:val="nil"/>
              <w:left w:val="nil"/>
              <w:bottom w:val="single" w:sz="4" w:space="0" w:color="auto"/>
              <w:right w:val="single" w:sz="4" w:space="0" w:color="auto"/>
            </w:tcBorders>
            <w:shd w:val="clear" w:color="auto" w:fill="auto"/>
            <w:noWrap/>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w:t>
            </w:r>
          </w:p>
        </w:tc>
        <w:tc>
          <w:tcPr>
            <w:tcW w:w="1346" w:type="dxa"/>
            <w:tcBorders>
              <w:top w:val="nil"/>
              <w:left w:val="nil"/>
              <w:bottom w:val="single" w:sz="4" w:space="0" w:color="auto"/>
              <w:right w:val="single" w:sz="4" w:space="0" w:color="auto"/>
            </w:tcBorders>
            <w:shd w:val="clear" w:color="auto" w:fill="auto"/>
            <w:noWrap/>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13</w:t>
            </w:r>
          </w:p>
        </w:tc>
      </w:tr>
      <w:tr w:rsidR="00880E6B" w:rsidRPr="00880E6B" w:rsidTr="00880E6B">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5 301 217,00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5 301 217,00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5066603,04</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234 613,96</w:t>
            </w:r>
          </w:p>
        </w:tc>
      </w:tr>
      <w:tr w:rsidR="00880E6B" w:rsidRPr="00880E6B" w:rsidTr="00880E6B">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156 000,00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156 000,00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147 952,60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8 047,40</w:t>
            </w:r>
          </w:p>
        </w:tc>
      </w:tr>
      <w:tr w:rsidR="00880E6B" w:rsidRPr="00880E6B" w:rsidTr="00880E6B">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880E6B">
              <w:rPr>
                <w:rFonts w:ascii="Calibri" w:eastAsia="Times New Roman" w:hAnsi="Calibri" w:cs="Times New Roman"/>
                <w:color w:val="000000"/>
                <w:sz w:val="14"/>
                <w:szCs w:val="14"/>
                <w:lang w:eastAsia="ru-RU"/>
              </w:rPr>
              <w:t>а(</w:t>
            </w:r>
            <w:proofErr w:type="gramEnd"/>
            <w:r w:rsidRPr="00880E6B">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156 000,00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156 000,00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143 431,68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12 568,32</w:t>
            </w:r>
          </w:p>
        </w:tc>
      </w:tr>
      <w:tr w:rsidR="00880E6B" w:rsidRPr="00880E6B" w:rsidTr="00880E6B">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2100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w:t>
            </w:r>
            <w:proofErr w:type="gramStart"/>
            <w:r w:rsidRPr="00880E6B">
              <w:rPr>
                <w:rFonts w:ascii="Calibri" w:eastAsia="Times New Roman" w:hAnsi="Calibri" w:cs="Times New Roman"/>
                <w:color w:val="000000"/>
                <w:sz w:val="14"/>
                <w:szCs w:val="14"/>
                <w:lang w:eastAsia="ru-RU"/>
              </w:rPr>
              <w:t>,(</w:t>
            </w:r>
            <w:proofErr w:type="gramEnd"/>
            <w:r w:rsidRPr="00880E6B">
              <w:rPr>
                <w:rFonts w:ascii="Calibri" w:eastAsia="Times New Roman" w:hAnsi="Calibri" w:cs="Times New Roman"/>
                <w:color w:val="000000"/>
                <w:sz w:val="14"/>
                <w:szCs w:val="14"/>
                <w:lang w:eastAsia="ru-RU"/>
              </w:rPr>
              <w:t>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2 287,80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-2 287,80</w:t>
            </w:r>
          </w:p>
        </w:tc>
      </w:tr>
      <w:tr w:rsidR="00880E6B" w:rsidRPr="00880E6B" w:rsidTr="00880E6B">
        <w:trPr>
          <w:trHeight w:val="1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3000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586,87</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-586,87</w:t>
            </w:r>
          </w:p>
        </w:tc>
      </w:tr>
      <w:tr w:rsidR="00880E6B" w:rsidRPr="00880E6B" w:rsidTr="00880E6B">
        <w:trPr>
          <w:trHeight w:val="19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доходы физических лиц с доходов, полученных физическими лицами в соответствии со статьёй 228 Налогового кодекса Российской Федерации (пени, перерасчеты, недоимка и задолженность по соответствующему платежу, в том числе и по отмененному)</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vMerge w:val="restart"/>
            <w:tcBorders>
              <w:top w:val="nil"/>
              <w:left w:val="single" w:sz="4" w:space="0" w:color="auto"/>
              <w:bottom w:val="nil"/>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1 646,25</w:t>
            </w:r>
          </w:p>
        </w:tc>
        <w:tc>
          <w:tcPr>
            <w:tcW w:w="1346" w:type="dxa"/>
            <w:vMerge w:val="restart"/>
            <w:tcBorders>
              <w:top w:val="nil"/>
              <w:left w:val="single" w:sz="4" w:space="0" w:color="auto"/>
              <w:bottom w:val="nil"/>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-1 646,25</w:t>
            </w:r>
          </w:p>
        </w:tc>
      </w:tr>
      <w:tr w:rsidR="00880E6B" w:rsidRPr="00880E6B" w:rsidTr="00880E6B">
        <w:trPr>
          <w:trHeight w:val="315"/>
        </w:trPr>
        <w:tc>
          <w:tcPr>
            <w:tcW w:w="567"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248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851"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992"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r>
      <w:tr w:rsidR="00880E6B" w:rsidRPr="00880E6B" w:rsidTr="00880E6B">
        <w:trPr>
          <w:trHeight w:val="540"/>
        </w:trPr>
        <w:tc>
          <w:tcPr>
            <w:tcW w:w="567"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248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851"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992"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r>
      <w:tr w:rsidR="00880E6B" w:rsidRPr="00880E6B" w:rsidTr="00880E6B">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8"/>
                <w:szCs w:val="18"/>
                <w:lang w:eastAsia="ru-RU"/>
              </w:rPr>
            </w:pPr>
            <w:r w:rsidRPr="00880E6B">
              <w:rPr>
                <w:rFonts w:ascii="Calibri" w:eastAsia="Times New Roman" w:hAnsi="Calibri" w:cs="Times New Roman"/>
                <w:b/>
                <w:bCs/>
                <w:color w:val="000000"/>
                <w:sz w:val="18"/>
                <w:szCs w:val="18"/>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248 400,00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248 400,00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268 443,04</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-20 043,04</w:t>
            </w:r>
          </w:p>
        </w:tc>
      </w:tr>
      <w:tr w:rsidR="00880E6B" w:rsidRPr="00880E6B" w:rsidTr="00880E6B">
        <w:trPr>
          <w:trHeight w:val="8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8</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92 300,00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92 300,00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119 608,87</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-27 308,87</w:t>
            </w:r>
          </w:p>
        </w:tc>
      </w:tr>
      <w:tr w:rsidR="00880E6B" w:rsidRPr="00880E6B" w:rsidTr="00880E6B">
        <w:trPr>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880E6B">
              <w:rPr>
                <w:rFonts w:ascii="Calibri" w:eastAsia="Times New Roman" w:hAnsi="Calibri" w:cs="Times New Roman"/>
                <w:color w:val="000000"/>
                <w:sz w:val="14"/>
                <w:szCs w:val="14"/>
                <w:lang w:eastAsia="ru-RU"/>
              </w:rPr>
              <w:t>инжекторных</w:t>
            </w:r>
            <w:proofErr w:type="spellEnd"/>
            <w:r w:rsidRPr="00880E6B">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1 151,91</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-451,91</w:t>
            </w:r>
          </w:p>
        </w:tc>
      </w:tr>
      <w:tr w:rsidR="00880E6B" w:rsidRPr="00880E6B" w:rsidTr="00880E6B">
        <w:trPr>
          <w:trHeight w:val="64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Доходы  от уплаты акцизов на автомобильный бензин, подлежащие распределению между </w:t>
            </w:r>
            <w:r w:rsidRPr="00880E6B">
              <w:rPr>
                <w:rFonts w:ascii="Calibri" w:eastAsia="Times New Roman" w:hAnsi="Calibri" w:cs="Times New Roman"/>
                <w:color w:val="000000"/>
                <w:sz w:val="14"/>
                <w:szCs w:val="14"/>
                <w:lang w:eastAsia="ru-RU"/>
              </w:rPr>
              <w:lastRenderedPageBreak/>
              <w:t>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lastRenderedPageBreak/>
              <w:t>169 700,00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169 700,00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174 481,44</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-4 781,44</w:t>
            </w:r>
          </w:p>
        </w:tc>
      </w:tr>
      <w:tr w:rsidR="00880E6B" w:rsidRPr="00880E6B" w:rsidTr="00880E6B">
        <w:trPr>
          <w:trHeight w:val="435"/>
        </w:trPr>
        <w:tc>
          <w:tcPr>
            <w:tcW w:w="567"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248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r>
      <w:tr w:rsidR="00880E6B" w:rsidRPr="00880E6B" w:rsidTr="00880E6B">
        <w:trPr>
          <w:trHeight w:val="8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lastRenderedPageBreak/>
              <w:t>11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-14 300,00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-14 300,00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-26 799,18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12 499,18</w:t>
            </w:r>
          </w:p>
        </w:tc>
      </w:tr>
      <w:tr w:rsidR="00880E6B" w:rsidRPr="00880E6B" w:rsidTr="00880E6B">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Налог на имущество + 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4 873 817,00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4 873 817,00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4620407,40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253 409,60</w:t>
            </w:r>
          </w:p>
        </w:tc>
      </w:tr>
      <w:tr w:rsidR="00880E6B" w:rsidRPr="00880E6B" w:rsidTr="00880E6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324 800,00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324 800,00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267 406,75</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57 393,25</w:t>
            </w:r>
          </w:p>
        </w:tc>
      </w:tr>
      <w:tr w:rsidR="00880E6B" w:rsidRPr="00880E6B" w:rsidTr="00880E6B">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880E6B">
              <w:rPr>
                <w:rFonts w:ascii="Calibri" w:eastAsia="Times New Roman" w:hAnsi="Calibri" w:cs="Times New Roman"/>
                <w:color w:val="000000"/>
                <w:sz w:val="14"/>
                <w:szCs w:val="14"/>
                <w:lang w:eastAsia="ru-RU"/>
              </w:rPr>
              <w:t xml:space="preserve">( </w:t>
            </w:r>
            <w:proofErr w:type="gramEnd"/>
            <w:r w:rsidRPr="00880E6B">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324 800,00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324 800,00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264 133,96</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60 666,04</w:t>
            </w:r>
          </w:p>
        </w:tc>
      </w:tr>
      <w:tr w:rsidR="00880E6B" w:rsidRPr="00880E6B" w:rsidTr="00880E6B">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2100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имущество физических лиц,  взимаемый по ставкам, применяемый к объектам налогообложения</w:t>
            </w:r>
            <w:proofErr w:type="gramStart"/>
            <w:r w:rsidRPr="00880E6B">
              <w:rPr>
                <w:rFonts w:ascii="Calibri" w:eastAsia="Times New Roman" w:hAnsi="Calibri" w:cs="Times New Roman"/>
                <w:color w:val="000000"/>
                <w:sz w:val="14"/>
                <w:szCs w:val="14"/>
                <w:lang w:eastAsia="ru-RU"/>
              </w:rPr>
              <w:t>.</w:t>
            </w:r>
            <w:proofErr w:type="gramEnd"/>
            <w:r w:rsidRPr="00880E6B">
              <w:rPr>
                <w:rFonts w:ascii="Calibri" w:eastAsia="Times New Roman" w:hAnsi="Calibri" w:cs="Times New Roman"/>
                <w:color w:val="000000"/>
                <w:sz w:val="14"/>
                <w:szCs w:val="14"/>
                <w:lang w:eastAsia="ru-RU"/>
              </w:rPr>
              <w:t xml:space="preserve"> </w:t>
            </w:r>
            <w:proofErr w:type="gramStart"/>
            <w:r w:rsidRPr="00880E6B">
              <w:rPr>
                <w:rFonts w:ascii="Calibri" w:eastAsia="Times New Roman" w:hAnsi="Calibri" w:cs="Times New Roman"/>
                <w:color w:val="000000"/>
                <w:sz w:val="14"/>
                <w:szCs w:val="14"/>
                <w:lang w:eastAsia="ru-RU"/>
              </w:rPr>
              <w:t>р</w:t>
            </w:r>
            <w:proofErr w:type="gramEnd"/>
            <w:r w:rsidRPr="00880E6B">
              <w:rPr>
                <w:rFonts w:ascii="Calibri" w:eastAsia="Times New Roman" w:hAnsi="Calibri" w:cs="Times New Roman"/>
                <w:color w:val="000000"/>
                <w:sz w:val="14"/>
                <w:szCs w:val="14"/>
                <w:lang w:eastAsia="ru-RU"/>
              </w:rPr>
              <w:t>асположенным в границах поселений (пени и проценты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3 272,79</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-3 272,79</w:t>
            </w:r>
          </w:p>
        </w:tc>
      </w:tr>
      <w:tr w:rsidR="00880E6B" w:rsidRPr="00880E6B" w:rsidTr="00880E6B">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4 549 017,00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4 549 017,00</w:t>
            </w:r>
          </w:p>
        </w:tc>
        <w:tc>
          <w:tcPr>
            <w:tcW w:w="992" w:type="dxa"/>
            <w:tcBorders>
              <w:top w:val="nil"/>
              <w:left w:val="nil"/>
              <w:bottom w:val="single" w:sz="4" w:space="0" w:color="auto"/>
              <w:right w:val="single" w:sz="4" w:space="0" w:color="auto"/>
            </w:tcBorders>
            <w:shd w:val="clear" w:color="auto" w:fill="auto"/>
            <w:vAlign w:val="center"/>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4353000,65</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196 016,35</w:t>
            </w:r>
          </w:p>
        </w:tc>
      </w:tr>
      <w:tr w:rsidR="00880E6B" w:rsidRPr="00880E6B" w:rsidTr="00880E6B">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880E6B">
              <w:rPr>
                <w:rFonts w:ascii="Calibri" w:eastAsia="Times New Roman" w:hAnsi="Calibri" w:cs="Times New Roman"/>
                <w:color w:val="000000"/>
                <w:sz w:val="14"/>
                <w:szCs w:val="14"/>
                <w:lang w:eastAsia="ru-RU"/>
              </w:rPr>
              <w:t>й(</w:t>
            </w:r>
            <w:proofErr w:type="gramEnd"/>
            <w:r w:rsidRPr="00880E6B">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4 220 917,00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4 220 917,00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4099966,37</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120 950,63</w:t>
            </w:r>
          </w:p>
        </w:tc>
      </w:tr>
      <w:tr w:rsidR="00880E6B" w:rsidRPr="00880E6B" w:rsidTr="00880E6B">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880E6B">
              <w:rPr>
                <w:rFonts w:ascii="Calibri" w:eastAsia="Times New Roman" w:hAnsi="Calibri" w:cs="Times New Roman"/>
                <w:color w:val="000000"/>
                <w:sz w:val="14"/>
                <w:szCs w:val="14"/>
                <w:lang w:eastAsia="ru-RU"/>
              </w:rPr>
              <w:t>й(</w:t>
            </w:r>
            <w:proofErr w:type="gramEnd"/>
            <w:r w:rsidRPr="00880E6B">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328 100,00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328 100,00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253 034,28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75 065,72</w:t>
            </w:r>
          </w:p>
        </w:tc>
      </w:tr>
      <w:tr w:rsidR="00880E6B" w:rsidRPr="00880E6B" w:rsidTr="00880E6B">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23 000,00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23 000,00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29 800,00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-6 800,00</w:t>
            </w:r>
          </w:p>
        </w:tc>
      </w:tr>
      <w:tr w:rsidR="00880E6B" w:rsidRPr="00880E6B" w:rsidTr="00880E6B">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23 000,00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23 000,00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29 800,00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-6 800,00</w:t>
            </w:r>
          </w:p>
        </w:tc>
      </w:tr>
      <w:tr w:rsidR="00880E6B" w:rsidRPr="00880E6B" w:rsidTr="00880E6B">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 xml:space="preserve">Дотации </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1 676 660,00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1 676 660,00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0A110A"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1676660,00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w:t>
            </w:r>
          </w:p>
        </w:tc>
      </w:tr>
      <w:tr w:rsidR="00880E6B" w:rsidRPr="00880E6B" w:rsidTr="00880E6B">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7601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399 602,00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399 602,00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399 602,00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9134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1 277 058,00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1 277 058,00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0A110A" w:rsidP="00880E6B">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1277058,00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Целевые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424 082,00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1 834 246,80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0A110A" w:rsidP="000A110A">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1833884,08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362,72</w:t>
            </w:r>
          </w:p>
        </w:tc>
      </w:tr>
      <w:tr w:rsidR="00880E6B" w:rsidRPr="00880E6B" w:rsidTr="00880E6B">
        <w:trPr>
          <w:trHeight w:val="9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1040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Средства на частичное финансирование (возмещение) расходов на повышение </w:t>
            </w:r>
            <w:proofErr w:type="gramStart"/>
            <w:r w:rsidRPr="00880E6B">
              <w:rPr>
                <w:rFonts w:ascii="Calibri" w:eastAsia="Times New Roman" w:hAnsi="Calibri" w:cs="Times New Roman"/>
                <w:color w:val="000000"/>
                <w:sz w:val="14"/>
                <w:szCs w:val="14"/>
                <w:lang w:eastAsia="ru-RU"/>
              </w:rPr>
              <w:t>размеров оплаты труда</w:t>
            </w:r>
            <w:proofErr w:type="gramEnd"/>
            <w:r w:rsidRPr="00880E6B">
              <w:rPr>
                <w:rFonts w:ascii="Calibri" w:eastAsia="Times New Roman" w:hAnsi="Calibri" w:cs="Times New Roman"/>
                <w:color w:val="000000"/>
                <w:sz w:val="14"/>
                <w:szCs w:val="14"/>
                <w:lang w:eastAsia="ru-RU"/>
              </w:rPr>
              <w:t xml:space="preserve"> отдельным категориям работников бюджетной сферы Красноярского края в рамках непрограммных расходов финансового управления </w:t>
            </w:r>
            <w:r w:rsidRPr="00880E6B">
              <w:rPr>
                <w:rFonts w:ascii="Calibri" w:eastAsia="Times New Roman" w:hAnsi="Calibri" w:cs="Times New Roman"/>
                <w:color w:val="000000"/>
                <w:sz w:val="14"/>
                <w:szCs w:val="14"/>
                <w:lang w:eastAsia="ru-RU"/>
              </w:rPr>
              <w:lastRenderedPageBreak/>
              <w:t>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lastRenderedPageBreak/>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158 950,00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158 950,00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lastRenderedPageBreak/>
              <w:t>26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1047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Средства на повышение </w:t>
            </w:r>
            <w:proofErr w:type="gramStart"/>
            <w:r w:rsidRPr="00880E6B">
              <w:rPr>
                <w:rFonts w:ascii="Calibri" w:eastAsia="Times New Roman" w:hAnsi="Calibri" w:cs="Times New Roman"/>
                <w:color w:val="000000"/>
                <w:sz w:val="14"/>
                <w:szCs w:val="14"/>
                <w:lang w:eastAsia="ru-RU"/>
              </w:rPr>
              <w:t>размеров оплаты труда работников бюджетной сферы Красноярского края</w:t>
            </w:r>
            <w:proofErr w:type="gramEnd"/>
            <w:r w:rsidRPr="00880E6B">
              <w:rPr>
                <w:rFonts w:ascii="Calibri" w:eastAsia="Times New Roman" w:hAnsi="Calibri" w:cs="Times New Roman"/>
                <w:color w:val="000000"/>
                <w:sz w:val="14"/>
                <w:szCs w:val="14"/>
                <w:lang w:eastAsia="ru-RU"/>
              </w:rPr>
              <w:t xml:space="preserve"> с 01.01.2018 на 4%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143 500,00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143 500,00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7412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47 760,00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47 760,00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28</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7508</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880E6B">
              <w:rPr>
                <w:rFonts w:ascii="Calibri" w:eastAsia="Times New Roman" w:hAnsi="Calibri" w:cs="Times New Roman"/>
                <w:color w:val="000000"/>
                <w:sz w:val="14"/>
                <w:szCs w:val="14"/>
                <w:lang w:eastAsia="ru-RU"/>
              </w:rPr>
              <w:t>края</w:t>
            </w:r>
            <w:proofErr w:type="gramEnd"/>
            <w:r w:rsidRPr="00880E6B">
              <w:rPr>
                <w:rFonts w:ascii="Calibri" w:eastAsia="Times New Roman" w:hAnsi="Calibri" w:cs="Times New Roman"/>
                <w:color w:val="000000"/>
                <w:sz w:val="14"/>
                <w:szCs w:val="14"/>
                <w:lang w:eastAsia="ru-RU"/>
              </w:rPr>
              <w:t xml:space="preserve"> а рамках подпрограммы "Дороги Шушенского района" муниципальной программы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353 970,00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353 970,00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7514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Субвенции на осуществление расходов по </w:t>
            </w:r>
            <w:proofErr w:type="spellStart"/>
            <w:r w:rsidRPr="00880E6B">
              <w:rPr>
                <w:rFonts w:ascii="Calibri" w:eastAsia="Times New Roman" w:hAnsi="Calibri" w:cs="Times New Roman"/>
                <w:color w:val="000000"/>
                <w:sz w:val="14"/>
                <w:szCs w:val="14"/>
                <w:lang w:eastAsia="ru-RU"/>
              </w:rPr>
              <w:t>созданиюи</w:t>
            </w:r>
            <w:proofErr w:type="spellEnd"/>
            <w:r w:rsidRPr="00880E6B">
              <w:rPr>
                <w:rFonts w:ascii="Calibri" w:eastAsia="Times New Roman" w:hAnsi="Calibri" w:cs="Times New Roman"/>
                <w:color w:val="000000"/>
                <w:sz w:val="14"/>
                <w:szCs w:val="14"/>
                <w:lang w:eastAsia="ru-RU"/>
              </w:rPr>
              <w:t xml:space="preserve">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6 682,00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362,00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362,00</w:t>
            </w:r>
          </w:p>
        </w:tc>
      </w:tr>
      <w:tr w:rsidR="00880E6B" w:rsidRPr="00880E6B" w:rsidTr="00880E6B">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7641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Прочие субсидии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634 453,00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634 452,28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0,72</w:t>
            </w:r>
          </w:p>
        </w:tc>
      </w:tr>
      <w:tr w:rsidR="00880E6B" w:rsidRPr="00880E6B" w:rsidTr="00880E6B">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015</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292 400,00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318 251,80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318 251,80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9112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125 000,00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125 000,00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125 000,00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07</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180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52 000,00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52 000,00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0E6B" w:rsidRPr="00880E6B" w:rsidRDefault="00880E6B" w:rsidP="00880E6B">
            <w:pPr>
              <w:spacing w:after="0" w:line="240" w:lineRule="auto"/>
              <w:rPr>
                <w:rFonts w:ascii="Times New Roman" w:eastAsia="Times New Roman" w:hAnsi="Times New Roman" w:cs="Times New Roman"/>
                <w:color w:val="000000"/>
                <w:sz w:val="16"/>
                <w:szCs w:val="16"/>
                <w:lang w:eastAsia="ru-RU"/>
              </w:rPr>
            </w:pPr>
            <w:r w:rsidRPr="00880E6B">
              <w:rPr>
                <w:rFonts w:ascii="Times New Roman" w:eastAsia="Times New Roman" w:hAnsi="Times New Roman" w:cs="Times New Roman"/>
                <w:color w:val="000000"/>
                <w:sz w:val="16"/>
                <w:szCs w:val="16"/>
                <w:lang w:eastAsia="ru-RU"/>
              </w:rPr>
              <w:t>34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8 812 123,80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0A110A"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8577147,12</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234 976,68</w:t>
            </w:r>
          </w:p>
        </w:tc>
      </w:tr>
    </w:tbl>
    <w:p w:rsidR="006D2F1C" w:rsidRDefault="006D2F1C"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tbl>
      <w:tblPr>
        <w:tblW w:w="13405" w:type="dxa"/>
        <w:tblInd w:w="-459" w:type="dxa"/>
        <w:tblLook w:val="04A0" w:firstRow="1" w:lastRow="0" w:firstColumn="1" w:lastColumn="0" w:noHBand="0" w:noVBand="1"/>
      </w:tblPr>
      <w:tblGrid>
        <w:gridCol w:w="423"/>
        <w:gridCol w:w="460"/>
        <w:gridCol w:w="423"/>
        <w:gridCol w:w="423"/>
        <w:gridCol w:w="423"/>
        <w:gridCol w:w="460"/>
        <w:gridCol w:w="423"/>
        <w:gridCol w:w="541"/>
        <w:gridCol w:w="460"/>
        <w:gridCol w:w="4860"/>
        <w:gridCol w:w="1240"/>
        <w:gridCol w:w="1104"/>
        <w:gridCol w:w="936"/>
        <w:gridCol w:w="1229"/>
      </w:tblGrid>
      <w:tr w:rsidR="001A0AA9" w:rsidRPr="001A0AA9" w:rsidTr="001A0AA9">
        <w:trPr>
          <w:trHeight w:val="825"/>
        </w:trPr>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8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2344" w:type="dxa"/>
            <w:gridSpan w:val="2"/>
            <w:tcBorders>
              <w:top w:val="nil"/>
              <w:left w:val="nil"/>
              <w:bottom w:val="nil"/>
              <w:right w:val="nil"/>
            </w:tcBorders>
            <w:shd w:val="clear" w:color="auto" w:fill="auto"/>
            <w:vAlign w:val="bottom"/>
            <w:hideMark/>
          </w:tcPr>
          <w:p w:rsidR="00FC3E1D" w:rsidRDefault="001A0AA9" w:rsidP="001A0AA9">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Приложение №5 </w:t>
            </w:r>
          </w:p>
          <w:p w:rsidR="00FC3E1D" w:rsidRDefault="001A0AA9" w:rsidP="001A0AA9">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 к Решению Сизинского сельского Совета депутатов </w:t>
            </w:r>
          </w:p>
          <w:p w:rsidR="001A0AA9" w:rsidRPr="00FC3E1D" w:rsidRDefault="00FC3E1D" w:rsidP="001A0AA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№6-7-36 от 03.06.2020</w:t>
            </w:r>
          </w:p>
        </w:tc>
        <w:tc>
          <w:tcPr>
            <w:tcW w:w="2165" w:type="dxa"/>
            <w:gridSpan w:val="2"/>
            <w:tcBorders>
              <w:top w:val="nil"/>
              <w:left w:val="nil"/>
              <w:bottom w:val="nil"/>
              <w:right w:val="nil"/>
            </w:tcBorders>
            <w:shd w:val="clear" w:color="auto" w:fill="auto"/>
            <w:vAlign w:val="center"/>
            <w:hideMark/>
          </w:tcPr>
          <w:p w:rsidR="001A0AA9" w:rsidRPr="001A0AA9" w:rsidRDefault="001A0AA9" w:rsidP="001A0AA9">
            <w:pPr>
              <w:spacing w:after="0" w:line="240" w:lineRule="auto"/>
              <w:jc w:val="right"/>
              <w:rPr>
                <w:rFonts w:ascii="Calibri" w:eastAsia="Times New Roman" w:hAnsi="Calibri" w:cs="Times New Roman"/>
                <w:color w:val="000000"/>
                <w:sz w:val="16"/>
                <w:szCs w:val="16"/>
                <w:lang w:eastAsia="ru-RU"/>
              </w:rPr>
            </w:pPr>
          </w:p>
        </w:tc>
      </w:tr>
      <w:tr w:rsidR="001A0AA9" w:rsidRPr="001A0AA9" w:rsidTr="001A0AA9">
        <w:trPr>
          <w:trHeight w:val="330"/>
        </w:trPr>
        <w:tc>
          <w:tcPr>
            <w:tcW w:w="13405" w:type="dxa"/>
            <w:gridSpan w:val="14"/>
            <w:tcBorders>
              <w:top w:val="nil"/>
              <w:left w:val="nil"/>
              <w:bottom w:val="nil"/>
              <w:right w:val="nil"/>
            </w:tcBorders>
            <w:shd w:val="clear" w:color="auto" w:fill="auto"/>
            <w:noWrap/>
            <w:vAlign w:val="center"/>
            <w:hideMark/>
          </w:tcPr>
          <w:p w:rsidR="001A0AA9" w:rsidRPr="001A0AA9" w:rsidRDefault="001A0AA9" w:rsidP="001A0AA9">
            <w:pPr>
              <w:spacing w:after="0" w:line="240" w:lineRule="auto"/>
              <w:jc w:val="center"/>
              <w:rPr>
                <w:rFonts w:ascii="Times New Roman" w:eastAsia="Times New Roman" w:hAnsi="Times New Roman" w:cs="Times New Roman"/>
                <w:b/>
                <w:bCs/>
                <w:color w:val="000000"/>
                <w:sz w:val="20"/>
                <w:szCs w:val="20"/>
                <w:lang w:eastAsia="ru-RU"/>
              </w:rPr>
            </w:pPr>
            <w:r w:rsidRPr="001A0AA9">
              <w:rPr>
                <w:rFonts w:ascii="Times New Roman" w:eastAsia="Times New Roman" w:hAnsi="Times New Roman" w:cs="Times New Roman"/>
                <w:b/>
                <w:bCs/>
                <w:color w:val="000000"/>
                <w:sz w:val="20"/>
                <w:szCs w:val="20"/>
                <w:lang w:eastAsia="ru-RU"/>
              </w:rPr>
              <w:t xml:space="preserve">                               Доходы бюджета Сизинского сельсовета на плановый период 2019-2020 годов                                                 </w:t>
            </w:r>
          </w:p>
        </w:tc>
      </w:tr>
      <w:tr w:rsidR="001A0AA9" w:rsidRPr="001A0AA9" w:rsidTr="001A0AA9">
        <w:trPr>
          <w:trHeight w:val="105"/>
        </w:trPr>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541"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7204" w:type="dxa"/>
            <w:gridSpan w:val="3"/>
            <w:tcBorders>
              <w:top w:val="nil"/>
              <w:left w:val="nil"/>
              <w:bottom w:val="nil"/>
              <w:right w:val="nil"/>
            </w:tcBorders>
            <w:shd w:val="clear" w:color="auto" w:fill="auto"/>
            <w:noWrap/>
            <w:vAlign w:val="bottom"/>
            <w:hideMark/>
          </w:tcPr>
          <w:p w:rsidR="001A0AA9" w:rsidRPr="001A0AA9" w:rsidRDefault="001A0AA9" w:rsidP="001A0AA9">
            <w:pPr>
              <w:spacing w:after="0" w:line="240" w:lineRule="auto"/>
              <w:jc w:val="center"/>
              <w:rPr>
                <w:rFonts w:ascii="Calibri" w:eastAsia="Times New Roman" w:hAnsi="Calibri" w:cs="Times New Roman"/>
                <w:color w:val="000000"/>
                <w:sz w:val="24"/>
                <w:szCs w:val="24"/>
                <w:lang w:eastAsia="ru-RU"/>
              </w:rPr>
            </w:pPr>
          </w:p>
        </w:tc>
        <w:tc>
          <w:tcPr>
            <w:tcW w:w="936"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1229"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r>
      <w:tr w:rsidR="001A0AA9" w:rsidRPr="001A0AA9" w:rsidTr="001A0AA9">
        <w:trPr>
          <w:trHeight w:val="270"/>
        </w:trPr>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8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1104"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r w:rsidRPr="001A0AA9">
              <w:rPr>
                <w:rFonts w:ascii="Calibri" w:eastAsia="Times New Roman" w:hAnsi="Calibri" w:cs="Times New Roman"/>
                <w:color w:val="000000"/>
                <w:lang w:eastAsia="ru-RU"/>
              </w:rPr>
              <w:t>руб.</w:t>
            </w:r>
          </w:p>
        </w:tc>
        <w:tc>
          <w:tcPr>
            <w:tcW w:w="936"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1229"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375"/>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 строки</w:t>
            </w:r>
          </w:p>
        </w:tc>
        <w:tc>
          <w:tcPr>
            <w:tcW w:w="3613" w:type="dxa"/>
            <w:gridSpan w:val="8"/>
            <w:tcBorders>
              <w:top w:val="single" w:sz="4" w:space="0" w:color="auto"/>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бюджетной классификации</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roofErr w:type="gramStart"/>
            <w:r w:rsidRPr="001A0AA9">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2019</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2020</w:t>
            </w:r>
          </w:p>
        </w:tc>
        <w:tc>
          <w:tcPr>
            <w:tcW w:w="936" w:type="dxa"/>
            <w:vMerge w:val="restart"/>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vMerge w:val="restart"/>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16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администратора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программы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экономической классификации</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936" w:type="dxa"/>
            <w:vMerge/>
            <w:tcBorders>
              <w:top w:val="nil"/>
              <w:left w:val="nil"/>
              <w:bottom w:val="nil"/>
              <w:right w:val="nil"/>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1229" w:type="dxa"/>
            <w:vMerge/>
            <w:tcBorders>
              <w:top w:val="nil"/>
              <w:left w:val="nil"/>
              <w:bottom w:val="nil"/>
              <w:right w:val="nil"/>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r>
      <w:tr w:rsidR="001A0AA9" w:rsidRPr="001A0AA9" w:rsidTr="001A0AA9">
        <w:trPr>
          <w:trHeight w:val="255"/>
        </w:trPr>
        <w:tc>
          <w:tcPr>
            <w:tcW w:w="423" w:type="dxa"/>
            <w:tcBorders>
              <w:top w:val="nil"/>
              <w:left w:val="single" w:sz="4" w:space="0" w:color="auto"/>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8</w:t>
            </w:r>
          </w:p>
        </w:tc>
        <w:tc>
          <w:tcPr>
            <w:tcW w:w="4860" w:type="dxa"/>
            <w:tcBorders>
              <w:top w:val="nil"/>
              <w:left w:val="nil"/>
              <w:bottom w:val="single" w:sz="4" w:space="0" w:color="auto"/>
              <w:right w:val="single" w:sz="4" w:space="0" w:color="auto"/>
            </w:tcBorders>
            <w:shd w:val="clear" w:color="auto" w:fill="auto"/>
            <w:noWrap/>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9</w:t>
            </w:r>
          </w:p>
        </w:tc>
        <w:tc>
          <w:tcPr>
            <w:tcW w:w="1240" w:type="dxa"/>
            <w:tcBorders>
              <w:top w:val="nil"/>
              <w:left w:val="nil"/>
              <w:bottom w:val="single" w:sz="4" w:space="0" w:color="auto"/>
              <w:right w:val="single" w:sz="4" w:space="0" w:color="auto"/>
            </w:tcBorders>
            <w:shd w:val="clear" w:color="auto" w:fill="auto"/>
            <w:noWrap/>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11</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noWrap/>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39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НАЛОГОВЫЕ И НЕНАЛОГОВЫЕ ДОХОДЫ</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5 511 942,00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5 710 453,00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34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Налог на доходы физических лиц</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170 000,00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180 000,00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10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1A0AA9">
              <w:rPr>
                <w:rFonts w:ascii="Calibri" w:eastAsia="Times New Roman" w:hAnsi="Calibri" w:cs="Times New Roman"/>
                <w:color w:val="000000"/>
                <w:sz w:val="14"/>
                <w:szCs w:val="14"/>
                <w:lang w:eastAsia="ru-RU"/>
              </w:rPr>
              <w:t>а(</w:t>
            </w:r>
            <w:proofErr w:type="gramEnd"/>
            <w:r w:rsidRPr="001A0AA9">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170 000,00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180 000,00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8"/>
                <w:szCs w:val="18"/>
                <w:lang w:eastAsia="ru-RU"/>
              </w:rPr>
            </w:pPr>
            <w:r w:rsidRPr="001A0AA9">
              <w:rPr>
                <w:rFonts w:ascii="Calibri" w:eastAsia="Times New Roman" w:hAnsi="Calibri" w:cs="Times New Roman"/>
                <w:b/>
                <w:bCs/>
                <w:color w:val="000000"/>
                <w:sz w:val="18"/>
                <w:szCs w:val="18"/>
                <w:lang w:eastAsia="ru-RU"/>
              </w:rPr>
              <w:t>Доходы от уплаты акцизов</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277 000,00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283 800,00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102 900,00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107 100,00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7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1A0AA9">
              <w:rPr>
                <w:rFonts w:ascii="Calibri" w:eastAsia="Times New Roman" w:hAnsi="Calibri" w:cs="Times New Roman"/>
                <w:color w:val="000000"/>
                <w:sz w:val="14"/>
                <w:szCs w:val="14"/>
                <w:lang w:eastAsia="ru-RU"/>
              </w:rPr>
              <w:t>инжекторных</w:t>
            </w:r>
            <w:proofErr w:type="spellEnd"/>
            <w:r w:rsidRPr="001A0AA9">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700,00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700,00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645"/>
        </w:trPr>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7</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187 600,00</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194 700,00</w:t>
            </w:r>
          </w:p>
        </w:tc>
        <w:tc>
          <w:tcPr>
            <w:tcW w:w="936" w:type="dxa"/>
            <w:vMerge w:val="restart"/>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vMerge w:val="restart"/>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35"/>
        </w:trPr>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860"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p>
        </w:tc>
        <w:tc>
          <w:tcPr>
            <w:tcW w:w="936" w:type="dxa"/>
            <w:vMerge/>
            <w:tcBorders>
              <w:top w:val="nil"/>
              <w:left w:val="nil"/>
              <w:bottom w:val="nil"/>
              <w:right w:val="nil"/>
            </w:tcBorders>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p>
        </w:tc>
        <w:tc>
          <w:tcPr>
            <w:tcW w:w="1229" w:type="dxa"/>
            <w:vMerge/>
            <w:tcBorders>
              <w:top w:val="nil"/>
              <w:left w:val="nil"/>
              <w:bottom w:val="nil"/>
              <w:right w:val="nil"/>
            </w:tcBorders>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p>
        </w:tc>
      </w:tr>
      <w:tr w:rsidR="001A0AA9" w:rsidRPr="001A0AA9" w:rsidTr="001A0AA9">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8</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-14 200,00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-18 700,00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9</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 xml:space="preserve">Налог на имущество </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5 039 942,00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5 216 653,00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51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Налог на имущество физических лиц</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340 000,00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350 000,00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8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1A0AA9">
              <w:rPr>
                <w:rFonts w:ascii="Calibri" w:eastAsia="Times New Roman" w:hAnsi="Calibri" w:cs="Times New Roman"/>
                <w:color w:val="000000"/>
                <w:sz w:val="14"/>
                <w:szCs w:val="14"/>
                <w:lang w:eastAsia="ru-RU"/>
              </w:rPr>
              <w:t xml:space="preserve">( </w:t>
            </w:r>
            <w:proofErr w:type="gramEnd"/>
            <w:r w:rsidRPr="001A0AA9">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340 000,00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350 000,00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ЗЕМЕЛЬНЫЙ НАЛОГ</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4 699 942,00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4 866 653,00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13</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1A0AA9">
              <w:rPr>
                <w:rFonts w:ascii="Calibri" w:eastAsia="Times New Roman" w:hAnsi="Calibri" w:cs="Times New Roman"/>
                <w:color w:val="000000"/>
                <w:sz w:val="14"/>
                <w:szCs w:val="14"/>
                <w:lang w:eastAsia="ru-RU"/>
              </w:rPr>
              <w:t>й(</w:t>
            </w:r>
            <w:proofErr w:type="gramEnd"/>
            <w:r w:rsidRPr="001A0AA9">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4 355 616,00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4 506 653,00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1A0AA9">
              <w:rPr>
                <w:rFonts w:ascii="Calibri" w:eastAsia="Times New Roman" w:hAnsi="Calibri" w:cs="Times New Roman"/>
                <w:color w:val="000000"/>
                <w:sz w:val="14"/>
                <w:szCs w:val="14"/>
                <w:lang w:eastAsia="ru-RU"/>
              </w:rPr>
              <w:t>й(</w:t>
            </w:r>
            <w:proofErr w:type="gramEnd"/>
            <w:r w:rsidRPr="001A0AA9">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344 326,00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360 000,00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25 000,00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lastRenderedPageBreak/>
              <w:t>16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015</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295 900,00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307 900,00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5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17</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7514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 xml:space="preserve">Субвенции на осуществление расходов по </w:t>
            </w:r>
            <w:proofErr w:type="spellStart"/>
            <w:r w:rsidRPr="001A0AA9">
              <w:rPr>
                <w:rFonts w:ascii="Calibri" w:eastAsia="Times New Roman" w:hAnsi="Calibri" w:cs="Times New Roman"/>
                <w:color w:val="000000"/>
                <w:sz w:val="14"/>
                <w:szCs w:val="14"/>
                <w:lang w:eastAsia="ru-RU"/>
              </w:rPr>
              <w:t>созданиюи</w:t>
            </w:r>
            <w:proofErr w:type="spellEnd"/>
            <w:r w:rsidRPr="001A0AA9">
              <w:rPr>
                <w:rFonts w:ascii="Calibri" w:eastAsia="Times New Roman" w:hAnsi="Calibri" w:cs="Times New Roman"/>
                <w:color w:val="000000"/>
                <w:sz w:val="14"/>
                <w:szCs w:val="14"/>
                <w:lang w:eastAsia="ru-RU"/>
              </w:rPr>
              <w:t xml:space="preserve"> обеспечению деятельности административных комиссий</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6 682,00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6 682,00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57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7601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319 680,00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319 680,00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19</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9134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1 277 058,00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1 277 058,00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20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40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9112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125 000,00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125 000,00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49</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9135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Иные межбюджетные трансферты на обеспечение сбалансированности бюджетов муниципальных образований района</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79 922,00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79 922,00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30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1A0AA9" w:rsidRPr="001A0AA9" w:rsidRDefault="001A0AA9" w:rsidP="001A0AA9">
            <w:pPr>
              <w:spacing w:after="0" w:line="240" w:lineRule="auto"/>
              <w:rPr>
                <w:rFonts w:ascii="Times New Roman" w:eastAsia="Times New Roman" w:hAnsi="Times New Roman" w:cs="Times New Roman"/>
                <w:color w:val="000000"/>
                <w:sz w:val="16"/>
                <w:szCs w:val="16"/>
                <w:lang w:eastAsia="ru-RU"/>
              </w:rPr>
            </w:pPr>
            <w:r w:rsidRPr="001A0AA9">
              <w:rPr>
                <w:rFonts w:ascii="Times New Roman" w:eastAsia="Times New Roman" w:hAnsi="Times New Roman" w:cs="Times New Roman"/>
                <w:color w:val="000000"/>
                <w:sz w:val="16"/>
                <w:szCs w:val="16"/>
                <w:lang w:eastAsia="ru-RU"/>
              </w:rPr>
              <w:t>22</w:t>
            </w:r>
          </w:p>
        </w:tc>
        <w:tc>
          <w:tcPr>
            <w:tcW w:w="8473" w:type="dxa"/>
            <w:gridSpan w:val="9"/>
            <w:tcBorders>
              <w:top w:val="single" w:sz="4" w:space="0" w:color="auto"/>
              <w:left w:val="nil"/>
              <w:bottom w:val="single" w:sz="4" w:space="0" w:color="auto"/>
              <w:right w:val="single" w:sz="4" w:space="0" w:color="000000"/>
            </w:tcBorders>
            <w:shd w:val="clear" w:color="auto" w:fill="auto"/>
            <w:vAlign w:val="center"/>
            <w:hideMark/>
          </w:tcPr>
          <w:p w:rsidR="001A0AA9" w:rsidRPr="001A0AA9" w:rsidRDefault="001A0AA9" w:rsidP="001A0AA9">
            <w:pPr>
              <w:spacing w:after="0" w:line="240" w:lineRule="auto"/>
              <w:jc w:val="right"/>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Всего доходов</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7 616 184,00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7 826 695,00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bl>
    <w:p w:rsidR="000A110A" w:rsidRDefault="000A110A"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tbl>
      <w:tblPr>
        <w:tblW w:w="11028" w:type="dxa"/>
        <w:tblInd w:w="-459" w:type="dxa"/>
        <w:tblLayout w:type="fixed"/>
        <w:tblLook w:val="04A0" w:firstRow="1" w:lastRow="0" w:firstColumn="1" w:lastColumn="0" w:noHBand="0" w:noVBand="1"/>
      </w:tblPr>
      <w:tblGrid>
        <w:gridCol w:w="851"/>
        <w:gridCol w:w="2693"/>
        <w:gridCol w:w="1583"/>
        <w:gridCol w:w="1559"/>
        <w:gridCol w:w="1560"/>
        <w:gridCol w:w="1502"/>
        <w:gridCol w:w="1280"/>
      </w:tblGrid>
      <w:tr w:rsidR="00CA6A3D" w:rsidRPr="00CA6A3D" w:rsidTr="00CA6A3D">
        <w:trPr>
          <w:trHeight w:val="1125"/>
        </w:trPr>
        <w:tc>
          <w:tcPr>
            <w:tcW w:w="851"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2693"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2782" w:type="dxa"/>
            <w:gridSpan w:val="2"/>
            <w:tcBorders>
              <w:top w:val="nil"/>
              <w:left w:val="nil"/>
              <w:bottom w:val="nil"/>
              <w:right w:val="nil"/>
            </w:tcBorders>
            <w:shd w:val="clear" w:color="auto" w:fill="auto"/>
            <w:vAlign w:val="center"/>
            <w:hideMark/>
          </w:tcPr>
          <w:p w:rsidR="00FC3E1D" w:rsidRDefault="00CA6A3D" w:rsidP="00CA6A3D">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Приложение №6 </w:t>
            </w:r>
          </w:p>
          <w:p w:rsidR="00CA6A3D" w:rsidRPr="00FC3E1D" w:rsidRDefault="00CA6A3D" w:rsidP="00FC3E1D">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к Решению Сизинского сельского Совета депутатов  № </w:t>
            </w:r>
            <w:r w:rsidR="00FC3E1D">
              <w:rPr>
                <w:rFonts w:ascii="Times New Roman" w:eastAsia="Times New Roman" w:hAnsi="Times New Roman" w:cs="Times New Roman"/>
                <w:color w:val="000000"/>
                <w:sz w:val="20"/>
                <w:szCs w:val="20"/>
                <w:lang w:eastAsia="ru-RU"/>
              </w:rPr>
              <w:t>6-7-36 от 03.06.2020</w:t>
            </w:r>
          </w:p>
        </w:tc>
      </w:tr>
      <w:tr w:rsidR="00CA6A3D" w:rsidRPr="00CA6A3D" w:rsidTr="00CA6A3D">
        <w:trPr>
          <w:trHeight w:val="690"/>
        </w:trPr>
        <w:tc>
          <w:tcPr>
            <w:tcW w:w="11028" w:type="dxa"/>
            <w:gridSpan w:val="7"/>
            <w:tcBorders>
              <w:top w:val="nil"/>
              <w:left w:val="nil"/>
              <w:bottom w:val="nil"/>
              <w:right w:val="nil"/>
            </w:tcBorders>
            <w:shd w:val="clear" w:color="auto" w:fill="auto"/>
            <w:vAlign w:val="bottom"/>
            <w:hideMark/>
          </w:tcPr>
          <w:p w:rsidR="00CA6A3D" w:rsidRPr="00CA6A3D" w:rsidRDefault="00CA6A3D" w:rsidP="00CA6A3D">
            <w:pPr>
              <w:spacing w:after="0" w:line="240" w:lineRule="auto"/>
              <w:jc w:val="center"/>
              <w:rPr>
                <w:rFonts w:ascii="Calibri" w:eastAsia="Times New Roman" w:hAnsi="Calibri" w:cs="Times New Roman"/>
                <w:b/>
                <w:bCs/>
                <w:color w:val="000000"/>
                <w:sz w:val="28"/>
                <w:szCs w:val="28"/>
                <w:lang w:eastAsia="ru-RU"/>
              </w:rPr>
            </w:pPr>
            <w:r w:rsidRPr="00CA6A3D">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за 2018 год</w:t>
            </w:r>
          </w:p>
        </w:tc>
      </w:tr>
      <w:tr w:rsidR="00CA6A3D" w:rsidRPr="00CA6A3D" w:rsidTr="00CA6A3D">
        <w:trPr>
          <w:trHeight w:val="270"/>
        </w:trPr>
        <w:tc>
          <w:tcPr>
            <w:tcW w:w="11028" w:type="dxa"/>
            <w:gridSpan w:val="7"/>
            <w:tcBorders>
              <w:top w:val="nil"/>
              <w:left w:val="nil"/>
              <w:bottom w:val="nil"/>
              <w:right w:val="nil"/>
            </w:tcBorders>
            <w:shd w:val="clear" w:color="auto" w:fill="auto"/>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r>
      <w:tr w:rsidR="00CA6A3D" w:rsidRPr="00CA6A3D" w:rsidTr="00CA6A3D">
        <w:trPr>
          <w:trHeight w:val="525"/>
        </w:trPr>
        <w:tc>
          <w:tcPr>
            <w:tcW w:w="851"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2693"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583"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560"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502"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r w:rsidRPr="00CA6A3D">
              <w:rPr>
                <w:rFonts w:ascii="Calibri" w:eastAsia="Times New Roman" w:hAnsi="Calibri" w:cs="Times New Roman"/>
                <w:color w:val="000000"/>
                <w:sz w:val="28"/>
                <w:szCs w:val="28"/>
                <w:lang w:eastAsia="ru-RU"/>
              </w:rPr>
              <w:t>руб.</w:t>
            </w:r>
          </w:p>
        </w:tc>
      </w:tr>
      <w:tr w:rsidR="00CA6A3D" w:rsidRPr="00CA6A3D" w:rsidTr="00CA6A3D">
        <w:trPr>
          <w:trHeight w:val="9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Раздел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Наименование</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Утвержденные бюджетные назначения 25.12.2017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Уточненные бюджетные назначения на 01.01.2019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Исполнение на  01.01.2019</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Неисполненные назначения на 01.01.2019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Процент исполнения к плану</w:t>
            </w:r>
          </w:p>
        </w:tc>
      </w:tr>
      <w:tr w:rsidR="00CA6A3D" w:rsidRPr="00CA6A3D" w:rsidTr="00CA6A3D">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0102</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584 256,51</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643 758,12</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643 758,12</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24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0103</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 xml:space="preserve">Функционирование законодательных (представительных </w:t>
            </w:r>
            <w:proofErr w:type="gramStart"/>
            <w:r w:rsidRPr="00CA6A3D">
              <w:rPr>
                <w:rFonts w:ascii="Times New Roman" w:eastAsia="Times New Roman" w:hAnsi="Times New Roman" w:cs="Times New Roman"/>
                <w:color w:val="000000"/>
                <w:sz w:val="24"/>
                <w:szCs w:val="24"/>
                <w:lang w:eastAsia="ru-RU"/>
              </w:rPr>
              <w:t>)о</w:t>
            </w:r>
            <w:proofErr w:type="gramEnd"/>
            <w:r w:rsidRPr="00CA6A3D">
              <w:rPr>
                <w:rFonts w:ascii="Times New Roman" w:eastAsia="Times New Roman" w:hAnsi="Times New Roman" w:cs="Times New Roman"/>
                <w:color w:val="000000"/>
                <w:sz w:val="24"/>
                <w:szCs w:val="24"/>
                <w:lang w:eastAsia="ru-RU"/>
              </w:rPr>
              <w:t>рганов государственной власти и представительных органов муниципальных образований</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486 880,40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506 011,27</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506 011,27</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30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0104</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2 036 161,72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2 474 456,46</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2 330 377,63</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144 078,83</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94,18</w:t>
            </w:r>
          </w:p>
        </w:tc>
      </w:tr>
      <w:tr w:rsidR="00CA6A3D" w:rsidRPr="00CA6A3D" w:rsidTr="00CA6A3D">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0111</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Резервные фонды</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5 000,00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5 000,00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r>
      <w:tr w:rsidR="00CA6A3D" w:rsidRPr="00CA6A3D" w:rsidTr="00CA6A3D">
        <w:trPr>
          <w:trHeight w:val="12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0113</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Другие общегосударственные вопросы</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817 751,00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941 698,70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888 918,97</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52 779,73</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94,40</w:t>
            </w:r>
          </w:p>
        </w:tc>
      </w:tr>
      <w:tr w:rsidR="00CA6A3D" w:rsidRPr="00CA6A3D" w:rsidTr="00CA6A3D">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0203</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292 400,00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318 251,80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318 251,80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8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0310</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Обеспечение пожарной безопасности</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28 000,00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75 760,00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75 760,00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0409</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Дорожное хозяйство (дорожные фонды)</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248 400,00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625 970,00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625 967,99</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2,01</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lastRenderedPageBreak/>
              <w:t>0412</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31 000,00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31 000,00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0503</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Благоустройство</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432 720,00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1 958 086,25</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1 948 900,97</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9 185,28</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99,53</w:t>
            </w:r>
          </w:p>
        </w:tc>
      </w:tr>
      <w:tr w:rsidR="00CA6A3D" w:rsidRPr="00CA6A3D" w:rsidTr="00CA6A3D">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0505</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1 140 214,37</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1 111 238,20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1 029 957,89</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81 280,31</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92,69</w:t>
            </w:r>
          </w:p>
        </w:tc>
      </w:tr>
      <w:tr w:rsidR="00CA6A3D" w:rsidRPr="00CA6A3D" w:rsidTr="00CA6A3D">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0801</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Культура</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1 261 175,00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1 261 175,00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1 261 175,00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1001</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Пенсионное обеспечение</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24 000,00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19 683,00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19 683,00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1003</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 xml:space="preserve">Социальное обеспечение </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15 000,00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15 000,00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585"/>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Всего расходов</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7 401 959,00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9 987 088,80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9 694 762,64</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292 326,16</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97,07</w:t>
            </w:r>
          </w:p>
        </w:tc>
      </w:tr>
    </w:tbl>
    <w:p w:rsidR="00C20D8D" w:rsidRDefault="00C20D8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p w:rsidR="007A4099" w:rsidRDefault="007A4099"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tbl>
      <w:tblPr>
        <w:tblW w:w="11166" w:type="dxa"/>
        <w:tblInd w:w="93" w:type="dxa"/>
        <w:tblLook w:val="04A0" w:firstRow="1" w:lastRow="0" w:firstColumn="1" w:lastColumn="0" w:noHBand="0" w:noVBand="1"/>
      </w:tblPr>
      <w:tblGrid>
        <w:gridCol w:w="960"/>
        <w:gridCol w:w="5292"/>
        <w:gridCol w:w="1985"/>
        <w:gridCol w:w="2120"/>
        <w:gridCol w:w="290"/>
        <w:gridCol w:w="283"/>
        <w:gridCol w:w="236"/>
      </w:tblGrid>
      <w:tr w:rsidR="00FC3E1D" w:rsidRPr="00CC01DB" w:rsidTr="00FC3E1D">
        <w:trPr>
          <w:trHeight w:val="1001"/>
        </w:trPr>
        <w:tc>
          <w:tcPr>
            <w:tcW w:w="960" w:type="dxa"/>
            <w:tcBorders>
              <w:top w:val="nil"/>
              <w:left w:val="nil"/>
              <w:bottom w:val="nil"/>
              <w:right w:val="nil"/>
            </w:tcBorders>
            <w:shd w:val="clear" w:color="auto" w:fill="auto"/>
            <w:noWrap/>
            <w:vAlign w:val="bottom"/>
            <w:hideMark/>
          </w:tcPr>
          <w:p w:rsidR="00FC3E1D" w:rsidRPr="00CC01DB" w:rsidRDefault="00FC3E1D" w:rsidP="00CC01DB">
            <w:pPr>
              <w:spacing w:after="0" w:line="240" w:lineRule="auto"/>
              <w:rPr>
                <w:rFonts w:ascii="Calibri" w:eastAsia="Times New Roman" w:hAnsi="Calibri" w:cs="Times New Roman"/>
                <w:color w:val="000000"/>
                <w:lang w:eastAsia="ru-RU"/>
              </w:rPr>
            </w:pPr>
          </w:p>
        </w:tc>
        <w:tc>
          <w:tcPr>
            <w:tcW w:w="5292" w:type="dxa"/>
            <w:tcBorders>
              <w:top w:val="nil"/>
              <w:left w:val="nil"/>
              <w:bottom w:val="nil"/>
              <w:right w:val="nil"/>
            </w:tcBorders>
            <w:shd w:val="clear" w:color="auto" w:fill="auto"/>
            <w:noWrap/>
            <w:vAlign w:val="bottom"/>
            <w:hideMark/>
          </w:tcPr>
          <w:p w:rsidR="00FC3E1D" w:rsidRPr="00CC01DB" w:rsidRDefault="00FC3E1D" w:rsidP="00CC01DB">
            <w:pPr>
              <w:spacing w:after="0" w:line="240" w:lineRule="auto"/>
              <w:rPr>
                <w:rFonts w:ascii="Calibri" w:eastAsia="Times New Roman" w:hAnsi="Calibri" w:cs="Times New Roman"/>
                <w:color w:val="000000"/>
                <w:lang w:eastAsia="ru-RU"/>
              </w:rPr>
            </w:pPr>
          </w:p>
        </w:tc>
        <w:tc>
          <w:tcPr>
            <w:tcW w:w="4395" w:type="dxa"/>
            <w:gridSpan w:val="3"/>
            <w:tcBorders>
              <w:top w:val="nil"/>
              <w:left w:val="nil"/>
              <w:bottom w:val="nil"/>
              <w:right w:val="nil"/>
            </w:tcBorders>
            <w:shd w:val="clear" w:color="auto" w:fill="auto"/>
            <w:noWrap/>
            <w:vAlign w:val="bottom"/>
            <w:hideMark/>
          </w:tcPr>
          <w:p w:rsidR="00FC3E1D" w:rsidRDefault="00FC3E1D" w:rsidP="00FC3E1D">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Приложение №7</w:t>
            </w:r>
          </w:p>
          <w:p w:rsidR="00FC3E1D" w:rsidRDefault="00FC3E1D" w:rsidP="00FC3E1D">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 к Решению Сизинского </w:t>
            </w:r>
            <w:proofErr w:type="gramStart"/>
            <w:r w:rsidRPr="00FC3E1D">
              <w:rPr>
                <w:rFonts w:ascii="Times New Roman" w:eastAsia="Times New Roman" w:hAnsi="Times New Roman" w:cs="Times New Roman"/>
                <w:color w:val="000000"/>
                <w:sz w:val="20"/>
                <w:szCs w:val="20"/>
                <w:lang w:eastAsia="ru-RU"/>
              </w:rPr>
              <w:t>сельского</w:t>
            </w:r>
            <w:proofErr w:type="gramEnd"/>
            <w:r w:rsidRPr="00FC3E1D">
              <w:rPr>
                <w:rFonts w:ascii="Times New Roman" w:eastAsia="Times New Roman" w:hAnsi="Times New Roman" w:cs="Times New Roman"/>
                <w:color w:val="000000"/>
                <w:sz w:val="20"/>
                <w:szCs w:val="20"/>
                <w:lang w:eastAsia="ru-RU"/>
              </w:rPr>
              <w:t xml:space="preserve"> </w:t>
            </w:r>
          </w:p>
          <w:p w:rsidR="00FC3E1D" w:rsidRDefault="00FC3E1D" w:rsidP="00FC3E1D">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Совета депутатов  </w:t>
            </w:r>
          </w:p>
          <w:p w:rsidR="00FC3E1D" w:rsidRPr="00FC3E1D" w:rsidRDefault="00FC3E1D" w:rsidP="00FC3E1D">
            <w:pPr>
              <w:spacing w:after="0" w:line="240" w:lineRule="auto"/>
              <w:jc w:val="right"/>
              <w:rPr>
                <w:rFonts w:ascii="Times New Roman" w:eastAsia="Times New Roman" w:hAnsi="Times New Roman" w:cs="Times New Roman"/>
                <w:color w:val="000000"/>
                <w:sz w:val="20"/>
                <w:szCs w:val="20"/>
                <w:lang w:eastAsia="ru-RU"/>
              </w:rPr>
            </w:pPr>
            <w:r w:rsidRPr="00FC3E1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6-7-36</w:t>
            </w:r>
            <w:r w:rsidRPr="00FC3E1D">
              <w:rPr>
                <w:rFonts w:ascii="Times New Roman" w:eastAsia="Times New Roman" w:hAnsi="Times New Roman" w:cs="Times New Roman"/>
                <w:color w:val="000000"/>
                <w:sz w:val="20"/>
                <w:szCs w:val="20"/>
                <w:lang w:eastAsia="ru-RU"/>
              </w:rPr>
              <w:t xml:space="preserve"> от </w:t>
            </w:r>
            <w:r>
              <w:rPr>
                <w:rFonts w:ascii="Times New Roman" w:eastAsia="Times New Roman" w:hAnsi="Times New Roman" w:cs="Times New Roman"/>
                <w:color w:val="000000"/>
                <w:sz w:val="20"/>
                <w:szCs w:val="20"/>
                <w:lang w:eastAsia="ru-RU"/>
              </w:rPr>
              <w:t>03.06.2020</w:t>
            </w:r>
          </w:p>
        </w:tc>
        <w:tc>
          <w:tcPr>
            <w:tcW w:w="519" w:type="dxa"/>
            <w:gridSpan w:val="2"/>
            <w:tcBorders>
              <w:top w:val="nil"/>
              <w:left w:val="nil"/>
              <w:bottom w:val="nil"/>
              <w:right w:val="nil"/>
            </w:tcBorders>
            <w:shd w:val="clear" w:color="auto" w:fill="auto"/>
            <w:vAlign w:val="center"/>
            <w:hideMark/>
          </w:tcPr>
          <w:p w:rsidR="00FC3E1D" w:rsidRPr="00CC01DB" w:rsidRDefault="00FC3E1D" w:rsidP="00CC01DB">
            <w:pPr>
              <w:spacing w:after="0" w:line="240" w:lineRule="auto"/>
              <w:jc w:val="right"/>
              <w:rPr>
                <w:rFonts w:ascii="Calibri" w:eastAsia="Times New Roman" w:hAnsi="Calibri" w:cs="Times New Roman"/>
                <w:color w:val="000000"/>
                <w:lang w:eastAsia="ru-RU"/>
              </w:rPr>
            </w:pPr>
          </w:p>
        </w:tc>
      </w:tr>
      <w:tr w:rsidR="00CC01DB" w:rsidRPr="00CC01DB" w:rsidTr="00FC3E1D">
        <w:trPr>
          <w:trHeight w:val="690"/>
        </w:trPr>
        <w:tc>
          <w:tcPr>
            <w:tcW w:w="10647" w:type="dxa"/>
            <w:gridSpan w:val="5"/>
            <w:tcBorders>
              <w:top w:val="nil"/>
              <w:left w:val="nil"/>
              <w:bottom w:val="nil"/>
              <w:right w:val="nil"/>
            </w:tcBorders>
            <w:shd w:val="clear" w:color="auto" w:fill="auto"/>
            <w:vAlign w:val="bottom"/>
            <w:hideMark/>
          </w:tcPr>
          <w:p w:rsidR="00CC01DB" w:rsidRPr="00CC01DB" w:rsidRDefault="00CC01DB" w:rsidP="00CC01DB">
            <w:pPr>
              <w:spacing w:after="0" w:line="240" w:lineRule="auto"/>
              <w:jc w:val="center"/>
              <w:rPr>
                <w:rFonts w:ascii="Calibri" w:eastAsia="Times New Roman" w:hAnsi="Calibri" w:cs="Times New Roman"/>
                <w:b/>
                <w:bCs/>
                <w:color w:val="000000"/>
                <w:sz w:val="28"/>
                <w:szCs w:val="28"/>
                <w:lang w:eastAsia="ru-RU"/>
              </w:rPr>
            </w:pPr>
            <w:r w:rsidRPr="00CC01DB">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на 2019-2020 годов</w:t>
            </w:r>
          </w:p>
        </w:tc>
        <w:tc>
          <w:tcPr>
            <w:tcW w:w="283" w:type="dxa"/>
            <w:tcBorders>
              <w:top w:val="nil"/>
              <w:left w:val="nil"/>
              <w:bottom w:val="nil"/>
              <w:right w:val="nil"/>
            </w:tcBorders>
            <w:shd w:val="clear" w:color="auto" w:fill="auto"/>
            <w:vAlign w:val="bottom"/>
            <w:hideMark/>
          </w:tcPr>
          <w:p w:rsidR="00CC01DB" w:rsidRPr="00CC01DB" w:rsidRDefault="00CC01DB" w:rsidP="00CC01DB">
            <w:pPr>
              <w:spacing w:after="0" w:line="240" w:lineRule="auto"/>
              <w:rPr>
                <w:rFonts w:ascii="Calibri" w:eastAsia="Times New Roman" w:hAnsi="Calibri" w:cs="Times New Roman"/>
                <w:b/>
                <w:bCs/>
                <w:color w:val="000000"/>
                <w:sz w:val="28"/>
                <w:szCs w:val="28"/>
                <w:lang w:eastAsia="ru-RU"/>
              </w:rPr>
            </w:pPr>
          </w:p>
        </w:tc>
        <w:tc>
          <w:tcPr>
            <w:tcW w:w="236" w:type="dxa"/>
            <w:tcBorders>
              <w:top w:val="nil"/>
              <w:left w:val="nil"/>
              <w:bottom w:val="nil"/>
              <w:right w:val="nil"/>
            </w:tcBorders>
            <w:shd w:val="clear" w:color="auto" w:fill="auto"/>
            <w:vAlign w:val="bottom"/>
            <w:hideMark/>
          </w:tcPr>
          <w:p w:rsidR="00CC01DB" w:rsidRPr="00CC01DB" w:rsidRDefault="00CC01DB" w:rsidP="00CC01DB">
            <w:pPr>
              <w:spacing w:after="0" w:line="240" w:lineRule="auto"/>
              <w:rPr>
                <w:rFonts w:ascii="Calibri" w:eastAsia="Times New Roman" w:hAnsi="Calibri" w:cs="Times New Roman"/>
                <w:b/>
                <w:bCs/>
                <w:color w:val="000000"/>
                <w:sz w:val="28"/>
                <w:szCs w:val="28"/>
                <w:lang w:eastAsia="ru-RU"/>
              </w:rPr>
            </w:pPr>
          </w:p>
        </w:tc>
      </w:tr>
      <w:tr w:rsidR="00CC01DB" w:rsidRPr="00CC01DB" w:rsidTr="00FC3E1D">
        <w:trPr>
          <w:trHeight w:val="270"/>
        </w:trPr>
        <w:tc>
          <w:tcPr>
            <w:tcW w:w="11166" w:type="dxa"/>
            <w:gridSpan w:val="7"/>
            <w:tcBorders>
              <w:top w:val="nil"/>
              <w:left w:val="nil"/>
              <w:bottom w:val="nil"/>
              <w:right w:val="nil"/>
            </w:tcBorders>
            <w:shd w:val="clear" w:color="auto" w:fill="auto"/>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525"/>
        </w:trPr>
        <w:tc>
          <w:tcPr>
            <w:tcW w:w="96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5292"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985"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1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r w:rsidRPr="00CC01DB">
              <w:rPr>
                <w:rFonts w:ascii="Times New Roman" w:eastAsia="Times New Roman" w:hAnsi="Times New Roman" w:cs="Times New Roman"/>
                <w:color w:val="000000"/>
                <w:sz w:val="20"/>
                <w:szCs w:val="20"/>
                <w:lang w:eastAsia="ru-RU"/>
              </w:rPr>
              <w:t>Раздел</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r w:rsidRPr="00CC01DB">
              <w:rPr>
                <w:rFonts w:ascii="Times New Roman" w:eastAsia="Times New Roman" w:hAnsi="Times New Roman" w:cs="Times New Roman"/>
                <w:color w:val="000000"/>
                <w:sz w:val="20"/>
                <w:szCs w:val="20"/>
                <w:lang w:eastAsia="ru-RU"/>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r w:rsidRPr="00CC01DB">
              <w:rPr>
                <w:rFonts w:ascii="Times New Roman" w:eastAsia="Times New Roman" w:hAnsi="Times New Roman" w:cs="Times New Roman"/>
                <w:color w:val="000000"/>
                <w:sz w:val="20"/>
                <w:szCs w:val="20"/>
                <w:lang w:eastAsia="ru-RU"/>
              </w:rPr>
              <w:t>2019</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r w:rsidRPr="00CC01DB">
              <w:rPr>
                <w:rFonts w:ascii="Times New Roman" w:eastAsia="Times New Roman" w:hAnsi="Times New Roman" w:cs="Times New Roman"/>
                <w:color w:val="000000"/>
                <w:sz w:val="20"/>
                <w:szCs w:val="20"/>
                <w:lang w:eastAsia="ru-RU"/>
              </w:rPr>
              <w:t>2020</w:t>
            </w:r>
          </w:p>
        </w:tc>
        <w:tc>
          <w:tcPr>
            <w:tcW w:w="290" w:type="dxa"/>
            <w:tcBorders>
              <w:top w:val="nil"/>
              <w:left w:val="nil"/>
              <w:bottom w:val="nil"/>
              <w:right w:val="nil"/>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nil"/>
              <w:right w:val="nil"/>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p>
        </w:tc>
      </w:tr>
      <w:tr w:rsidR="00CC01DB" w:rsidRPr="00CC01DB" w:rsidTr="00FC3E1D">
        <w:trPr>
          <w:trHeight w:val="89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0102</w:t>
            </w:r>
          </w:p>
        </w:tc>
        <w:tc>
          <w:tcPr>
            <w:tcW w:w="5292"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584 256,51</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584 256,51</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9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0103</w:t>
            </w:r>
          </w:p>
        </w:tc>
        <w:tc>
          <w:tcPr>
            <w:tcW w:w="5292"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 xml:space="preserve">Функционирование законодательных (представительных </w:t>
            </w:r>
            <w:proofErr w:type="gramStart"/>
            <w:r w:rsidRPr="00CC01DB">
              <w:rPr>
                <w:rFonts w:ascii="Times New Roman" w:eastAsia="Times New Roman" w:hAnsi="Times New Roman" w:cs="Times New Roman"/>
                <w:color w:val="000000"/>
                <w:sz w:val="24"/>
                <w:szCs w:val="24"/>
                <w:lang w:eastAsia="ru-RU"/>
              </w:rPr>
              <w:t>)о</w:t>
            </w:r>
            <w:proofErr w:type="gramEnd"/>
            <w:r w:rsidRPr="00CC01DB">
              <w:rPr>
                <w:rFonts w:ascii="Times New Roman" w:eastAsia="Times New Roman" w:hAnsi="Times New Roman" w:cs="Times New Roman"/>
                <w:color w:val="000000"/>
                <w:sz w:val="24"/>
                <w:szCs w:val="24"/>
                <w:lang w:eastAsia="ru-RU"/>
              </w:rPr>
              <w:t>рганов государственной власти и представительных органов муниципальных образований</w:t>
            </w:r>
          </w:p>
        </w:tc>
        <w:tc>
          <w:tcPr>
            <w:tcW w:w="1985"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486 880,40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486 880,40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12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0104</w:t>
            </w:r>
          </w:p>
        </w:tc>
        <w:tc>
          <w:tcPr>
            <w:tcW w:w="5292"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2 036 161,72</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2 036 161,72</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0111</w:t>
            </w:r>
          </w:p>
        </w:tc>
        <w:tc>
          <w:tcPr>
            <w:tcW w:w="5292"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Резервные фонды</w:t>
            </w:r>
          </w:p>
        </w:tc>
        <w:tc>
          <w:tcPr>
            <w:tcW w:w="1985"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20 000,00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20 000,00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6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0113</w:t>
            </w:r>
          </w:p>
        </w:tc>
        <w:tc>
          <w:tcPr>
            <w:tcW w:w="5292"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Другие общегосударственные вопросы</w:t>
            </w:r>
          </w:p>
        </w:tc>
        <w:tc>
          <w:tcPr>
            <w:tcW w:w="1985"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817 751,00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817 751,00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40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0203</w:t>
            </w:r>
          </w:p>
        </w:tc>
        <w:tc>
          <w:tcPr>
            <w:tcW w:w="5292"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985"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295 900,00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307 900,00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5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0310</w:t>
            </w:r>
          </w:p>
        </w:tc>
        <w:tc>
          <w:tcPr>
            <w:tcW w:w="5292"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Обеспечение пожарной безопасности</w:t>
            </w:r>
          </w:p>
        </w:tc>
        <w:tc>
          <w:tcPr>
            <w:tcW w:w="1985"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28 000,00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28 000,00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0409</w:t>
            </w:r>
          </w:p>
        </w:tc>
        <w:tc>
          <w:tcPr>
            <w:tcW w:w="5292"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Дорожное хозяйство (дорожные фонды)</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277 000,00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283 800,00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0412</w:t>
            </w:r>
          </w:p>
        </w:tc>
        <w:tc>
          <w:tcPr>
            <w:tcW w:w="5292"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30 000,00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30 000,00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0503</w:t>
            </w:r>
          </w:p>
        </w:tc>
        <w:tc>
          <w:tcPr>
            <w:tcW w:w="5292"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Благоустройство</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432 720,00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432 720,00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58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0505</w:t>
            </w:r>
          </w:p>
        </w:tc>
        <w:tc>
          <w:tcPr>
            <w:tcW w:w="5292"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1 140 214,37</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1 140 214,37</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0801</w:t>
            </w:r>
          </w:p>
        </w:tc>
        <w:tc>
          <w:tcPr>
            <w:tcW w:w="5292"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Культура</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1 261 175,00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1 261 175,00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1001</w:t>
            </w:r>
          </w:p>
        </w:tc>
        <w:tc>
          <w:tcPr>
            <w:tcW w:w="5292"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Пенсионное обеспечение</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24 000,00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24 000,00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375"/>
        </w:trPr>
        <w:tc>
          <w:tcPr>
            <w:tcW w:w="62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Условно утверждаемые расходы</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182 125,00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373 836,00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FC3E1D">
        <w:trPr>
          <w:trHeight w:val="585"/>
        </w:trPr>
        <w:tc>
          <w:tcPr>
            <w:tcW w:w="62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Всего расходов</w:t>
            </w:r>
          </w:p>
        </w:tc>
        <w:tc>
          <w:tcPr>
            <w:tcW w:w="1985"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7 616 184,00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7 826 695,00</w:t>
            </w:r>
          </w:p>
        </w:tc>
        <w:tc>
          <w:tcPr>
            <w:tcW w:w="29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bl>
    <w:p w:rsidR="00CA6A3D" w:rsidRDefault="00CA6A3D"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tbl>
      <w:tblPr>
        <w:tblW w:w="11404" w:type="dxa"/>
        <w:tblInd w:w="-459" w:type="dxa"/>
        <w:tblLook w:val="04A0" w:firstRow="1" w:lastRow="0" w:firstColumn="1" w:lastColumn="0" w:noHBand="0" w:noVBand="1"/>
      </w:tblPr>
      <w:tblGrid>
        <w:gridCol w:w="580"/>
        <w:gridCol w:w="4807"/>
        <w:gridCol w:w="920"/>
        <w:gridCol w:w="1060"/>
        <w:gridCol w:w="1206"/>
        <w:gridCol w:w="960"/>
        <w:gridCol w:w="1871"/>
      </w:tblGrid>
      <w:tr w:rsidR="0084477F" w:rsidRPr="0084477F" w:rsidTr="00EB4BE8">
        <w:trPr>
          <w:trHeight w:val="570"/>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807"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Arial CYR" w:eastAsia="Times New Roman" w:hAnsi="Arial CYR" w:cs="Arial CYR"/>
                <w:sz w:val="20"/>
                <w:szCs w:val="20"/>
                <w:lang w:eastAsia="ru-RU"/>
              </w:rPr>
            </w:pPr>
          </w:p>
        </w:tc>
        <w:tc>
          <w:tcPr>
            <w:tcW w:w="4037" w:type="dxa"/>
            <w:gridSpan w:val="3"/>
            <w:vMerge w:val="restart"/>
            <w:tcBorders>
              <w:top w:val="nil"/>
              <w:left w:val="nil"/>
              <w:bottom w:val="nil"/>
              <w:right w:val="nil"/>
            </w:tcBorders>
            <w:shd w:val="clear" w:color="auto" w:fill="auto"/>
            <w:vAlign w:val="bottom"/>
            <w:hideMark/>
          </w:tcPr>
          <w:p w:rsidR="00FC3E1D" w:rsidRDefault="0084477F" w:rsidP="0084477F">
            <w:pPr>
              <w:spacing w:after="0" w:line="240" w:lineRule="auto"/>
              <w:jc w:val="right"/>
              <w:rPr>
                <w:rFonts w:ascii="Times New Roman" w:eastAsia="Times New Roman" w:hAnsi="Times New Roman" w:cs="Times New Roman"/>
                <w:sz w:val="20"/>
                <w:szCs w:val="20"/>
                <w:lang w:eastAsia="ru-RU"/>
              </w:rPr>
            </w:pPr>
            <w:r w:rsidRPr="00FC3E1D">
              <w:rPr>
                <w:rFonts w:ascii="Times New Roman" w:eastAsia="Times New Roman" w:hAnsi="Times New Roman" w:cs="Times New Roman"/>
                <w:sz w:val="20"/>
                <w:szCs w:val="20"/>
                <w:lang w:eastAsia="ru-RU"/>
              </w:rPr>
              <w:t>Приложение № 8</w:t>
            </w:r>
          </w:p>
          <w:p w:rsidR="0084477F" w:rsidRPr="00FC3E1D" w:rsidRDefault="00FC3E1D" w:rsidP="00FC3E1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84477F" w:rsidRPr="00FC3E1D">
              <w:rPr>
                <w:rFonts w:ascii="Times New Roman" w:eastAsia="Times New Roman" w:hAnsi="Times New Roman" w:cs="Times New Roman"/>
                <w:sz w:val="20"/>
                <w:szCs w:val="20"/>
                <w:lang w:eastAsia="ru-RU"/>
              </w:rPr>
              <w:t xml:space="preserve"> Решению Сизинского                                                                  сельского Совета депутатов                                                                от </w:t>
            </w:r>
            <w:r>
              <w:rPr>
                <w:rFonts w:ascii="Times New Roman" w:eastAsia="Times New Roman" w:hAnsi="Times New Roman" w:cs="Times New Roman"/>
                <w:sz w:val="20"/>
                <w:szCs w:val="20"/>
                <w:lang w:eastAsia="ru-RU"/>
              </w:rPr>
              <w:t>03.06.2020</w:t>
            </w:r>
            <w:r w:rsidR="0084477F" w:rsidRPr="00FC3E1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6-7-36</w:t>
            </w:r>
            <w:r w:rsidR="0084477F" w:rsidRPr="00FC3E1D">
              <w:rPr>
                <w:rFonts w:ascii="Times New Roman" w:eastAsia="Times New Roman" w:hAnsi="Times New Roman" w:cs="Times New Roman"/>
                <w:sz w:val="20"/>
                <w:szCs w:val="20"/>
                <w:u w:val="single"/>
                <w:lang w:eastAsia="ru-RU"/>
              </w:rPr>
              <w:t xml:space="preserve">       </w:t>
            </w:r>
            <w:r w:rsidR="0084477F" w:rsidRPr="00FC3E1D">
              <w:rPr>
                <w:rFonts w:ascii="Times New Roman" w:eastAsia="Times New Roman" w:hAnsi="Times New Roman" w:cs="Times New Roman"/>
                <w:sz w:val="20"/>
                <w:szCs w:val="20"/>
                <w:lang w:eastAsia="ru-RU"/>
              </w:rPr>
              <w:t xml:space="preserve">              </w:t>
            </w:r>
          </w:p>
        </w:tc>
      </w:tr>
      <w:tr w:rsidR="0084477F" w:rsidRPr="0084477F" w:rsidTr="00EB4BE8">
        <w:trPr>
          <w:trHeight w:val="143"/>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807"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Arial CYR" w:eastAsia="Times New Roman" w:hAnsi="Arial CYR" w:cs="Arial CYR"/>
                <w:sz w:val="20"/>
                <w:szCs w:val="20"/>
                <w:lang w:eastAsia="ru-RU"/>
              </w:rPr>
            </w:pPr>
          </w:p>
        </w:tc>
        <w:tc>
          <w:tcPr>
            <w:tcW w:w="4037" w:type="dxa"/>
            <w:gridSpan w:val="3"/>
            <w:vMerge/>
            <w:tcBorders>
              <w:top w:val="nil"/>
              <w:left w:val="nil"/>
              <w:bottom w:val="nil"/>
              <w:right w:val="nil"/>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r>
      <w:tr w:rsidR="0084477F" w:rsidRPr="0084477F" w:rsidTr="00EB4BE8">
        <w:trPr>
          <w:trHeight w:val="285"/>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807"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2831" w:type="dxa"/>
            <w:gridSpan w:val="2"/>
            <w:tcBorders>
              <w:top w:val="nil"/>
              <w:left w:val="nil"/>
              <w:bottom w:val="nil"/>
              <w:right w:val="nil"/>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p>
        </w:tc>
      </w:tr>
      <w:tr w:rsidR="0084477F" w:rsidRPr="0084477F" w:rsidTr="00EB4BE8">
        <w:trPr>
          <w:trHeight w:val="300"/>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10824" w:type="dxa"/>
            <w:gridSpan w:val="6"/>
            <w:tcBorders>
              <w:top w:val="nil"/>
              <w:left w:val="nil"/>
              <w:bottom w:val="nil"/>
              <w:right w:val="nil"/>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2018 год</w:t>
            </w:r>
          </w:p>
        </w:tc>
      </w:tr>
      <w:tr w:rsidR="0084477F" w:rsidRPr="0084477F" w:rsidTr="00EB4BE8">
        <w:trPr>
          <w:trHeight w:val="300"/>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807"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2831" w:type="dxa"/>
            <w:gridSpan w:val="2"/>
            <w:tcBorders>
              <w:top w:val="nil"/>
              <w:left w:val="nil"/>
              <w:bottom w:val="single" w:sz="4" w:space="0" w:color="auto"/>
              <w:right w:val="nil"/>
            </w:tcBorders>
            <w:shd w:val="clear" w:color="auto" w:fill="auto"/>
            <w:noWrap/>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(руб.)</w:t>
            </w:r>
          </w:p>
        </w:tc>
      </w:tr>
      <w:tr w:rsidR="0084477F" w:rsidRPr="0084477F" w:rsidTr="00EB4BE8">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 </w:t>
            </w:r>
          </w:p>
        </w:tc>
        <w:tc>
          <w:tcPr>
            <w:tcW w:w="4807" w:type="dxa"/>
            <w:vMerge w:val="restart"/>
            <w:tcBorders>
              <w:top w:val="single" w:sz="4" w:space="0" w:color="auto"/>
              <w:left w:val="nil"/>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Разде</w:t>
            </w:r>
            <w:proofErr w:type="gramStart"/>
            <w:r w:rsidRPr="0084477F">
              <w:rPr>
                <w:rFonts w:ascii="Times New Roman" w:eastAsia="Times New Roman" w:hAnsi="Times New Roman" w:cs="Times New Roman"/>
                <w:sz w:val="18"/>
                <w:szCs w:val="18"/>
                <w:lang w:eastAsia="ru-RU"/>
              </w:rPr>
              <w:t>л-</w:t>
            </w:r>
            <w:proofErr w:type="gramEnd"/>
            <w:r w:rsidRPr="0084477F">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Вид расходов</w:t>
            </w:r>
          </w:p>
        </w:tc>
        <w:tc>
          <w:tcPr>
            <w:tcW w:w="1871" w:type="dxa"/>
            <w:vMerge w:val="restart"/>
            <w:tcBorders>
              <w:top w:val="nil"/>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Сумма на 2018  год</w:t>
            </w:r>
          </w:p>
        </w:tc>
      </w:tr>
      <w:tr w:rsidR="0084477F" w:rsidRPr="0084477F" w:rsidTr="00EB4BE8">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807" w:type="dxa"/>
            <w:vMerge/>
            <w:tcBorders>
              <w:top w:val="single" w:sz="4" w:space="0" w:color="auto"/>
              <w:left w:val="nil"/>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 </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w:t>
            </w:r>
          </w:p>
        </w:tc>
        <w:tc>
          <w:tcPr>
            <w:tcW w:w="92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w:t>
            </w:r>
          </w:p>
        </w:tc>
        <w:tc>
          <w:tcPr>
            <w:tcW w:w="1871"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9 987 088,80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4 570 924,55</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643 758,12</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643 758,12</w:t>
            </w:r>
          </w:p>
        </w:tc>
      </w:tr>
      <w:tr w:rsidR="0084477F" w:rsidRPr="0084477F" w:rsidTr="00EB4BE8">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84477F">
              <w:rPr>
                <w:rFonts w:ascii="Times New Roman" w:eastAsia="Times New Roman" w:hAnsi="Times New Roman" w:cs="Times New Roman"/>
                <w:sz w:val="18"/>
                <w:szCs w:val="18"/>
                <w:lang w:eastAsia="ru-RU"/>
              </w:rPr>
              <w:t>размеров оплаты труда</w:t>
            </w:r>
            <w:proofErr w:type="gramEnd"/>
            <w:r w:rsidRPr="0084477F">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40 362,00</w:t>
            </w:r>
          </w:p>
        </w:tc>
      </w:tr>
      <w:tr w:rsidR="0084477F" w:rsidRPr="0084477F" w:rsidTr="00EB4BE8">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40 362,00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40 362,00</w:t>
            </w:r>
          </w:p>
        </w:tc>
      </w:tr>
      <w:tr w:rsidR="0084477F" w:rsidRPr="0084477F" w:rsidTr="00EB4BE8">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Средства на повышение </w:t>
            </w:r>
            <w:proofErr w:type="gramStart"/>
            <w:r w:rsidRPr="0084477F">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sz w:val="18"/>
                <w:szCs w:val="18"/>
                <w:lang w:eastAsia="ru-RU"/>
              </w:rPr>
              <w:t xml:space="preserve"> с 01.01.2018 на 4% в рамках непрограммных расходов финансового управления администрации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23 404,44</w:t>
            </w:r>
          </w:p>
        </w:tc>
      </w:tr>
      <w:tr w:rsidR="0084477F" w:rsidRPr="0084477F" w:rsidTr="00EB4BE8">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23 404,44</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23 404,44</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579 991,68</w:t>
            </w:r>
          </w:p>
        </w:tc>
      </w:tr>
      <w:tr w:rsidR="0084477F" w:rsidRPr="0084477F" w:rsidTr="00EB4BE8">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579 991,68</w:t>
            </w:r>
          </w:p>
        </w:tc>
      </w:tr>
      <w:tr w:rsidR="0084477F" w:rsidRPr="0084477F" w:rsidTr="00EB4BE8">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579 991,68</w:t>
            </w:r>
          </w:p>
        </w:tc>
      </w:tr>
      <w:tr w:rsidR="0084477F" w:rsidRPr="0084477F" w:rsidTr="00EB4BE8">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506 011,27</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506 011,27</w:t>
            </w:r>
          </w:p>
        </w:tc>
      </w:tr>
      <w:tr w:rsidR="0084477F" w:rsidRPr="0084477F" w:rsidTr="00EB4BE8">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16</w:t>
            </w:r>
          </w:p>
        </w:tc>
        <w:tc>
          <w:tcPr>
            <w:tcW w:w="4807" w:type="dxa"/>
            <w:tcBorders>
              <w:top w:val="nil"/>
              <w:left w:val="nil"/>
              <w:bottom w:val="nil"/>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color w:val="000000"/>
                <w:sz w:val="18"/>
                <w:szCs w:val="18"/>
                <w:lang w:eastAsia="ru-RU"/>
              </w:rPr>
            </w:pPr>
            <w:r w:rsidRPr="0084477F">
              <w:rPr>
                <w:rFonts w:ascii="Times New Roman" w:eastAsia="Times New Roman" w:hAnsi="Times New Roman" w:cs="Times New Roman"/>
                <w:color w:val="000000"/>
                <w:sz w:val="18"/>
                <w:szCs w:val="18"/>
                <w:lang w:eastAsia="ru-RU"/>
              </w:rPr>
              <w:t xml:space="preserve">Средства на частичное финансирование (возмещение) расходов на повышение </w:t>
            </w:r>
            <w:proofErr w:type="gramStart"/>
            <w:r w:rsidRPr="0084477F">
              <w:rPr>
                <w:rFonts w:ascii="Times New Roman" w:eastAsia="Times New Roman" w:hAnsi="Times New Roman" w:cs="Times New Roman"/>
                <w:color w:val="000000"/>
                <w:sz w:val="18"/>
                <w:szCs w:val="18"/>
                <w:lang w:eastAsia="ru-RU"/>
              </w:rPr>
              <w:t>размеров оплаты труда</w:t>
            </w:r>
            <w:proofErr w:type="gramEnd"/>
            <w:r w:rsidRPr="0084477F">
              <w:rPr>
                <w:rFonts w:ascii="Times New Roman" w:eastAsia="Times New Roman" w:hAnsi="Times New Roman" w:cs="Times New Roman"/>
                <w:color w:val="000000"/>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33 852,00</w:t>
            </w:r>
          </w:p>
        </w:tc>
      </w:tr>
      <w:tr w:rsidR="0084477F" w:rsidRPr="0084477F" w:rsidTr="00EB4BE8">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17</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33 852,00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18</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33 852,00</w:t>
            </w:r>
          </w:p>
        </w:tc>
      </w:tr>
      <w:tr w:rsidR="0084477F" w:rsidRPr="0084477F" w:rsidTr="00EB4BE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19</w:t>
            </w:r>
          </w:p>
        </w:tc>
        <w:tc>
          <w:tcPr>
            <w:tcW w:w="4807" w:type="dxa"/>
            <w:tcBorders>
              <w:top w:val="nil"/>
              <w:left w:val="nil"/>
              <w:bottom w:val="nil"/>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color w:val="000000"/>
                <w:sz w:val="18"/>
                <w:szCs w:val="18"/>
                <w:lang w:eastAsia="ru-RU"/>
              </w:rPr>
            </w:pPr>
            <w:r w:rsidRPr="0084477F">
              <w:rPr>
                <w:rFonts w:ascii="Times New Roman" w:eastAsia="Times New Roman" w:hAnsi="Times New Roman" w:cs="Times New Roman"/>
                <w:color w:val="000000"/>
                <w:sz w:val="18"/>
                <w:szCs w:val="18"/>
                <w:lang w:eastAsia="ru-RU"/>
              </w:rPr>
              <w:t xml:space="preserve">Расходы на повышение </w:t>
            </w:r>
            <w:proofErr w:type="gramStart"/>
            <w:r w:rsidRPr="0084477F">
              <w:rPr>
                <w:rFonts w:ascii="Times New Roman" w:eastAsia="Times New Roman" w:hAnsi="Times New Roman" w:cs="Times New Roman"/>
                <w:color w:val="000000"/>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color w:val="000000"/>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19 487,19</w:t>
            </w:r>
          </w:p>
        </w:tc>
      </w:tr>
      <w:tr w:rsidR="0084477F" w:rsidRPr="0084477F" w:rsidTr="00EB4BE8">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20</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19 487,19</w:t>
            </w:r>
          </w:p>
        </w:tc>
      </w:tr>
      <w:tr w:rsidR="0084477F" w:rsidRPr="0084477F" w:rsidTr="00EB4BE8">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19 487,19</w:t>
            </w:r>
          </w:p>
        </w:tc>
      </w:tr>
      <w:tr w:rsidR="0084477F" w:rsidRPr="0084477F" w:rsidTr="00EB4BE8">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22</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452 672,08</w:t>
            </w:r>
          </w:p>
        </w:tc>
      </w:tr>
      <w:tr w:rsidR="0084477F" w:rsidRPr="0084477F" w:rsidTr="00EB4BE8">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452 672,08</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452 672,08</w:t>
            </w:r>
          </w:p>
        </w:tc>
      </w:tr>
      <w:tr w:rsidR="0084477F" w:rsidRPr="0084477F" w:rsidTr="00EB4BE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25</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2 474 456,46</w:t>
            </w:r>
          </w:p>
        </w:tc>
      </w:tr>
      <w:tr w:rsidR="0084477F" w:rsidRPr="0084477F" w:rsidTr="00EB4BE8">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2 474 456,46</w:t>
            </w:r>
          </w:p>
        </w:tc>
      </w:tr>
      <w:tr w:rsidR="0084477F" w:rsidRPr="0084477F" w:rsidTr="00EB4BE8">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84477F">
              <w:rPr>
                <w:rFonts w:ascii="Times New Roman" w:eastAsia="Times New Roman" w:hAnsi="Times New Roman" w:cs="Times New Roman"/>
                <w:sz w:val="18"/>
                <w:szCs w:val="18"/>
                <w:lang w:eastAsia="ru-RU"/>
              </w:rPr>
              <w:t>размеров оплаты труда</w:t>
            </w:r>
            <w:proofErr w:type="gramEnd"/>
            <w:r w:rsidRPr="0084477F">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84 736,00</w:t>
            </w:r>
          </w:p>
        </w:tc>
      </w:tr>
      <w:tr w:rsidR="0084477F" w:rsidRPr="0084477F" w:rsidTr="00EB4BE8">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28</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84 736,00</w:t>
            </w:r>
          </w:p>
        </w:tc>
      </w:tr>
      <w:tr w:rsidR="0084477F" w:rsidRPr="0084477F" w:rsidTr="00EB4BE8">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29</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84 736,00</w:t>
            </w:r>
          </w:p>
        </w:tc>
      </w:tr>
      <w:tr w:rsidR="0084477F" w:rsidRPr="0084477F" w:rsidTr="00EB4BE8">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30</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повышение </w:t>
            </w:r>
            <w:proofErr w:type="gramStart"/>
            <w:r w:rsidRPr="0084477F">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47 250,07</w:t>
            </w:r>
          </w:p>
        </w:tc>
      </w:tr>
      <w:tr w:rsidR="0084477F" w:rsidRPr="0084477F" w:rsidTr="00EB4BE8">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47 250,07</w:t>
            </w:r>
          </w:p>
        </w:tc>
      </w:tr>
      <w:tr w:rsidR="0084477F" w:rsidRPr="0084477F" w:rsidTr="00EB4BE8">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32</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47 250,07</w:t>
            </w:r>
          </w:p>
        </w:tc>
      </w:tr>
      <w:tr w:rsidR="0084477F" w:rsidRPr="0084477F" w:rsidTr="00EB4BE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33</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2 339 837,71</w:t>
            </w:r>
          </w:p>
        </w:tc>
      </w:tr>
      <w:tr w:rsidR="0084477F" w:rsidRPr="0084477F" w:rsidTr="00EB4BE8">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34</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1 265 817,76</w:t>
            </w:r>
          </w:p>
        </w:tc>
      </w:tr>
      <w:tr w:rsidR="0084477F" w:rsidRPr="0084477F" w:rsidTr="00EB4BE8">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1 265 817,76</w:t>
            </w:r>
          </w:p>
        </w:tc>
      </w:tr>
      <w:tr w:rsidR="0084477F" w:rsidRPr="0084477F" w:rsidTr="00EB4BE8">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1 022 757,95</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1 022 757,95</w:t>
            </w:r>
          </w:p>
        </w:tc>
      </w:tr>
      <w:tr w:rsidR="0084477F" w:rsidRPr="0084477F" w:rsidTr="00EB4BE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38</w:t>
            </w:r>
          </w:p>
        </w:tc>
        <w:tc>
          <w:tcPr>
            <w:tcW w:w="4807" w:type="dxa"/>
            <w:tcBorders>
              <w:top w:val="nil"/>
              <w:left w:val="nil"/>
              <w:bottom w:val="single" w:sz="4" w:space="0" w:color="auto"/>
              <w:right w:val="single" w:sz="4" w:space="0" w:color="auto"/>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51 262,00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39</w:t>
            </w:r>
          </w:p>
        </w:tc>
        <w:tc>
          <w:tcPr>
            <w:tcW w:w="4807" w:type="dxa"/>
            <w:tcBorders>
              <w:top w:val="nil"/>
              <w:left w:val="nil"/>
              <w:bottom w:val="single" w:sz="4" w:space="0" w:color="auto"/>
              <w:right w:val="single" w:sz="4" w:space="0" w:color="auto"/>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51 262,00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40</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51 262,00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41</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2 632,68</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42</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Уплата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853</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2 632,68</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43</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5 000,00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44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47</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870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48</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Другие общегосударственные вопросы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941 698,70</w:t>
            </w:r>
          </w:p>
        </w:tc>
      </w:tr>
      <w:tr w:rsidR="0084477F" w:rsidRPr="0084477F" w:rsidTr="00EB4BE8">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49</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Муниципальная программа "Обеспечение жизнедеятельности муниципального образования Сизинский сельсовет" 2018-2020 </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941 698,70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50</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941 698,70</w:t>
            </w:r>
          </w:p>
        </w:tc>
      </w:tr>
      <w:tr w:rsidR="0084477F" w:rsidRPr="0084477F" w:rsidTr="00EB4BE8">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51</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roofErr w:type="gramStart"/>
            <w:r w:rsidRPr="0084477F">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01100080000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894 880,37</w:t>
            </w:r>
          </w:p>
        </w:tc>
      </w:tr>
      <w:tr w:rsidR="0084477F" w:rsidRPr="0084477F" w:rsidTr="00EB4BE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52</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повышение </w:t>
            </w:r>
            <w:proofErr w:type="gramStart"/>
            <w:r w:rsidRPr="0084477F">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26 091,76</w:t>
            </w:r>
          </w:p>
        </w:tc>
      </w:tr>
      <w:tr w:rsidR="0084477F" w:rsidRPr="0084477F" w:rsidTr="00EB4BE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26 091,76</w:t>
            </w:r>
          </w:p>
        </w:tc>
      </w:tr>
      <w:tr w:rsidR="0084477F" w:rsidRPr="0084477F" w:rsidTr="00EB4BE8">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0111110470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26 091,76</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55</w:t>
            </w:r>
          </w:p>
        </w:tc>
        <w:tc>
          <w:tcPr>
            <w:tcW w:w="4807" w:type="dxa"/>
            <w:tcBorders>
              <w:top w:val="single" w:sz="4" w:space="0" w:color="3F3F3F"/>
              <w:left w:val="nil"/>
              <w:bottom w:val="single" w:sz="4" w:space="0" w:color="3F3F3F"/>
              <w:right w:val="single" w:sz="4" w:space="0" w:color="3F3F3F"/>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362,00</w:t>
            </w:r>
          </w:p>
        </w:tc>
      </w:tr>
      <w:tr w:rsidR="0084477F" w:rsidRPr="0084477F" w:rsidTr="00EB4BE8">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56</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roofErr w:type="gramStart"/>
            <w:r w:rsidRPr="0084477F">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362,00</w:t>
            </w:r>
          </w:p>
        </w:tc>
      </w:tr>
      <w:tr w:rsidR="0084477F" w:rsidRPr="0084477F" w:rsidTr="00EB4BE8">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362,00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58</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362,00</w:t>
            </w:r>
          </w:p>
        </w:tc>
      </w:tr>
      <w:tr w:rsidR="0084477F" w:rsidRPr="0084477F" w:rsidTr="00EB4BE8">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59</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696 338,37</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60</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696 338,37</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198 542,00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62</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198 542,00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2 289,57</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Уплата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853</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2 289,57</w:t>
            </w:r>
          </w:p>
        </w:tc>
      </w:tr>
      <w:tr w:rsidR="0084477F" w:rsidRPr="0084477F" w:rsidTr="00EB4BE8">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16 000,00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16 000,00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67</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2 075,00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68</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850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2 075,00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69</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318 251,80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70</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318 251,80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318 251,80</w:t>
            </w:r>
          </w:p>
        </w:tc>
      </w:tr>
      <w:tr w:rsidR="0084477F" w:rsidRPr="0084477F" w:rsidTr="00EB4BE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72</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318 251,80</w:t>
            </w:r>
          </w:p>
        </w:tc>
      </w:tr>
      <w:tr w:rsidR="0084477F" w:rsidRPr="0084477F" w:rsidTr="00EB4BE8">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258 586,90</w:t>
            </w:r>
          </w:p>
        </w:tc>
      </w:tr>
      <w:tr w:rsidR="0084477F" w:rsidRPr="0084477F" w:rsidTr="00EB4BE8">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выплаты персоналу государственных </w:t>
            </w:r>
            <w:r w:rsidRPr="0084477F">
              <w:rPr>
                <w:rFonts w:ascii="Times New Roman" w:eastAsia="Times New Roman" w:hAnsi="Times New Roman" w:cs="Times New Roman"/>
                <w:sz w:val="18"/>
                <w:szCs w:val="18"/>
                <w:lang w:eastAsia="ru-RU"/>
              </w:rPr>
              <w:lastRenderedPageBreak/>
              <w:t>(муниципальных)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258 586,90</w:t>
            </w:r>
          </w:p>
        </w:tc>
      </w:tr>
      <w:tr w:rsidR="0084477F" w:rsidRPr="0084477F" w:rsidTr="00EB4BE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75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59 664,90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59 664,90</w:t>
            </w:r>
          </w:p>
        </w:tc>
      </w:tr>
      <w:tr w:rsidR="0084477F" w:rsidRPr="0084477F" w:rsidTr="00EB4BE8">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color w:val="FF0000"/>
                <w:sz w:val="18"/>
                <w:szCs w:val="18"/>
                <w:lang w:eastAsia="ru-RU"/>
              </w:rPr>
            </w:pPr>
            <w:r w:rsidRPr="0084477F">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color w:val="FF0000"/>
                <w:sz w:val="18"/>
                <w:szCs w:val="18"/>
                <w:lang w:eastAsia="ru-RU"/>
              </w:rPr>
            </w:pPr>
            <w:r w:rsidRPr="0084477F">
              <w:rPr>
                <w:rFonts w:ascii="Times New Roman" w:eastAsia="Times New Roman" w:hAnsi="Times New Roman" w:cs="Times New Roman"/>
                <w:color w:val="FF0000"/>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75 760,00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78</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75 760,00</w:t>
            </w:r>
          </w:p>
        </w:tc>
      </w:tr>
      <w:tr w:rsidR="0084477F" w:rsidRPr="0084477F" w:rsidTr="00EB4BE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79</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EB4BE8">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80</w:t>
            </w:r>
          </w:p>
        </w:tc>
        <w:tc>
          <w:tcPr>
            <w:tcW w:w="4807" w:type="dxa"/>
            <w:tcBorders>
              <w:top w:val="single" w:sz="4" w:space="0" w:color="auto"/>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Отдельные мероприятия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EB4BE8">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EB4BE8">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82</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EB4BE8">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2 400,00</w:t>
            </w:r>
          </w:p>
        </w:tc>
      </w:tr>
      <w:tr w:rsidR="0084477F" w:rsidRPr="0084477F" w:rsidTr="00EB4BE8">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2 400,00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2 400,00</w:t>
            </w:r>
          </w:p>
        </w:tc>
      </w:tr>
      <w:tr w:rsidR="0084477F" w:rsidRPr="0084477F" w:rsidTr="00EB4BE8">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47 760,00</w:t>
            </w:r>
          </w:p>
        </w:tc>
      </w:tr>
      <w:tr w:rsidR="0084477F" w:rsidRPr="0084477F" w:rsidTr="00EB4BE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88</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47 760,00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89</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47 760,00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90</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Национальная экономика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625 970,00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91</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Дорожное хозяйство (дорожные фонды)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625 970,00</w:t>
            </w:r>
          </w:p>
        </w:tc>
      </w:tr>
      <w:tr w:rsidR="0084477F" w:rsidRPr="0084477F" w:rsidTr="00EB4BE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92</w:t>
            </w:r>
          </w:p>
        </w:tc>
        <w:tc>
          <w:tcPr>
            <w:tcW w:w="4807" w:type="dxa"/>
            <w:tcBorders>
              <w:top w:val="nil"/>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625 970,00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93</w:t>
            </w:r>
          </w:p>
        </w:tc>
        <w:tc>
          <w:tcPr>
            <w:tcW w:w="4807" w:type="dxa"/>
            <w:tcBorders>
              <w:top w:val="single" w:sz="4" w:space="0" w:color="auto"/>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625 970,00</w:t>
            </w:r>
          </w:p>
        </w:tc>
      </w:tr>
      <w:tr w:rsidR="0084477F" w:rsidRPr="0084477F" w:rsidTr="00EB4BE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94</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3 600,00</w:t>
            </w:r>
          </w:p>
        </w:tc>
      </w:tr>
      <w:tr w:rsidR="0084477F" w:rsidRPr="0084477F" w:rsidTr="00EB4BE8">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95</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3 600,00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96</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3 600,00</w:t>
            </w:r>
          </w:p>
        </w:tc>
      </w:tr>
      <w:tr w:rsidR="0084477F" w:rsidRPr="0084477F" w:rsidTr="00EB4BE8">
        <w:trPr>
          <w:trHeight w:val="11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97</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353 970,00</w:t>
            </w:r>
          </w:p>
        </w:tc>
      </w:tr>
      <w:tr w:rsidR="0084477F" w:rsidRPr="0084477F" w:rsidTr="00EB4BE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98</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353 970,00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99</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353 970,00</w:t>
            </w:r>
          </w:p>
        </w:tc>
      </w:tr>
      <w:tr w:rsidR="0084477F" w:rsidRPr="0084477F" w:rsidTr="00EB4BE8">
        <w:trPr>
          <w:trHeight w:val="7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100</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268 400,00</w:t>
            </w:r>
          </w:p>
        </w:tc>
      </w:tr>
      <w:tr w:rsidR="0084477F" w:rsidRPr="0084477F" w:rsidTr="00EB4BE8">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268 400,00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102</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268 400,00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31 000,00</w:t>
            </w:r>
          </w:p>
        </w:tc>
      </w:tr>
      <w:tr w:rsidR="0084477F" w:rsidRPr="0084477F" w:rsidTr="00EB4BE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104</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105</w:t>
            </w:r>
          </w:p>
        </w:tc>
        <w:tc>
          <w:tcPr>
            <w:tcW w:w="4807" w:type="dxa"/>
            <w:tcBorders>
              <w:top w:val="single" w:sz="4" w:space="0" w:color="auto"/>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EB4BE8">
        <w:trPr>
          <w:trHeight w:val="7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106</w:t>
            </w:r>
          </w:p>
        </w:tc>
        <w:tc>
          <w:tcPr>
            <w:tcW w:w="4807" w:type="dxa"/>
            <w:tcBorders>
              <w:top w:val="nil"/>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EB4BE8">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EB4BE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108</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EB4BE8">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109</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Жилищн</w:t>
            </w:r>
            <w:proofErr w:type="gramStart"/>
            <w:r w:rsidRPr="0084477F">
              <w:rPr>
                <w:rFonts w:ascii="Times New Roman" w:eastAsia="Times New Roman" w:hAnsi="Times New Roman" w:cs="Times New Roman"/>
                <w:b/>
                <w:bCs/>
                <w:sz w:val="18"/>
                <w:szCs w:val="18"/>
                <w:lang w:eastAsia="ru-RU"/>
              </w:rPr>
              <w:t>о-</w:t>
            </w:r>
            <w:proofErr w:type="gramEnd"/>
            <w:r w:rsidRPr="0084477F">
              <w:rPr>
                <w:rFonts w:ascii="Times New Roman" w:eastAsia="Times New Roman" w:hAnsi="Times New Roman" w:cs="Times New Roman"/>
                <w:b/>
                <w:bCs/>
                <w:sz w:val="18"/>
                <w:szCs w:val="18"/>
                <w:lang w:eastAsia="ru-RU"/>
              </w:rPr>
              <w:t xml:space="preserve"> 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3 069 324,45</w:t>
            </w:r>
          </w:p>
        </w:tc>
      </w:tr>
      <w:tr w:rsidR="0084477F" w:rsidRPr="0084477F" w:rsidTr="00EB4BE8">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110</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1 958 086,25</w:t>
            </w:r>
          </w:p>
        </w:tc>
      </w:tr>
      <w:tr w:rsidR="0084477F" w:rsidRPr="0084477F" w:rsidTr="00EB4BE8">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111</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1 958 086,25</w:t>
            </w:r>
          </w:p>
        </w:tc>
      </w:tr>
      <w:tr w:rsidR="0084477F" w:rsidRPr="0084477F" w:rsidTr="00EB4BE8">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112</w:t>
            </w:r>
          </w:p>
        </w:tc>
        <w:tc>
          <w:tcPr>
            <w:tcW w:w="4807" w:type="dxa"/>
            <w:tcBorders>
              <w:top w:val="single" w:sz="4" w:space="0" w:color="auto"/>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1 958 086,25</w:t>
            </w:r>
          </w:p>
        </w:tc>
      </w:tr>
      <w:tr w:rsidR="0084477F" w:rsidRPr="0084477F" w:rsidTr="00EB4BE8">
        <w:trPr>
          <w:trHeight w:val="9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113</w:t>
            </w:r>
          </w:p>
        </w:tc>
        <w:tc>
          <w:tcPr>
            <w:tcW w:w="4807" w:type="dxa"/>
            <w:tcBorders>
              <w:top w:val="nil"/>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0110076410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634 453,00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0110076410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634 453,00</w:t>
            </w:r>
          </w:p>
        </w:tc>
      </w:tr>
      <w:tr w:rsidR="0084477F" w:rsidRPr="0084477F" w:rsidTr="00EB4BE8">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0110076410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634 453,00</w:t>
            </w:r>
          </w:p>
        </w:tc>
      </w:tr>
      <w:tr w:rsidR="0084477F" w:rsidRPr="0084477F" w:rsidTr="00EB4BE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116</w:t>
            </w:r>
          </w:p>
        </w:tc>
        <w:tc>
          <w:tcPr>
            <w:tcW w:w="4807" w:type="dxa"/>
            <w:tcBorders>
              <w:top w:val="nil"/>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84477F">
              <w:rPr>
                <w:rFonts w:ascii="Times New Roman" w:eastAsia="Times New Roman" w:hAnsi="Times New Roman" w:cs="Times New Roman"/>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800 000,00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118</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800 000,00</w:t>
            </w:r>
          </w:p>
        </w:tc>
      </w:tr>
      <w:tr w:rsidR="0084477F" w:rsidRPr="0084477F" w:rsidTr="00EB4BE8">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119</w:t>
            </w:r>
          </w:p>
        </w:tc>
        <w:tc>
          <w:tcPr>
            <w:tcW w:w="4807" w:type="dxa"/>
            <w:tcBorders>
              <w:top w:val="nil"/>
              <w:left w:val="nil"/>
              <w:bottom w:val="single" w:sz="4" w:space="0" w:color="auto"/>
              <w:right w:val="single" w:sz="4" w:space="0" w:color="auto"/>
            </w:tcBorders>
            <w:shd w:val="clear" w:color="000000" w:fill="FFFFFF"/>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Прочие мероприятия по благоустройству</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398 633,25</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120</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398 633,25</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121</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398 633,25</w:t>
            </w:r>
          </w:p>
        </w:tc>
      </w:tr>
      <w:tr w:rsidR="0084477F" w:rsidRPr="0084477F" w:rsidTr="00EB4BE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122</w:t>
            </w:r>
          </w:p>
        </w:tc>
        <w:tc>
          <w:tcPr>
            <w:tcW w:w="4807" w:type="dxa"/>
            <w:tcBorders>
              <w:top w:val="nil"/>
              <w:left w:val="nil"/>
              <w:bottom w:val="single" w:sz="4" w:space="0" w:color="auto"/>
              <w:right w:val="single" w:sz="4" w:space="0" w:color="auto"/>
            </w:tcBorders>
            <w:shd w:val="clear" w:color="000000" w:fill="FFFFFF"/>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2018-2020 </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125 000,00</w:t>
            </w:r>
          </w:p>
        </w:tc>
      </w:tr>
      <w:tr w:rsidR="0084477F" w:rsidRPr="0084477F" w:rsidTr="00EB4BE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125 000,00</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125 000,00</w:t>
            </w:r>
          </w:p>
        </w:tc>
      </w:tr>
      <w:tr w:rsidR="0084477F" w:rsidRPr="0084477F" w:rsidTr="00EB4BE8">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1 111 238,20</w:t>
            </w:r>
          </w:p>
        </w:tc>
      </w:tr>
      <w:tr w:rsidR="0084477F" w:rsidRPr="0084477F" w:rsidTr="00EB4BE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126</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1 111 238,20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127</w:t>
            </w:r>
          </w:p>
        </w:tc>
        <w:tc>
          <w:tcPr>
            <w:tcW w:w="4807" w:type="dxa"/>
            <w:tcBorders>
              <w:top w:val="nil"/>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1 111 238,20</w:t>
            </w:r>
          </w:p>
        </w:tc>
      </w:tr>
      <w:tr w:rsidR="0084477F" w:rsidRPr="0084477F" w:rsidTr="00EB4BE8">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128</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повышение </w:t>
            </w:r>
            <w:proofErr w:type="gramStart"/>
            <w:r w:rsidRPr="0084477F">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27 266,54</w:t>
            </w:r>
          </w:p>
        </w:tc>
      </w:tr>
      <w:tr w:rsidR="0084477F" w:rsidRPr="0084477F" w:rsidTr="00EB4BE8">
        <w:trPr>
          <w:trHeight w:val="7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129</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27 266,54</w:t>
            </w:r>
          </w:p>
        </w:tc>
      </w:tr>
      <w:tr w:rsidR="0084477F" w:rsidRPr="0084477F" w:rsidTr="00EB4BE8">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130</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27 266,54</w:t>
            </w:r>
          </w:p>
        </w:tc>
      </w:tr>
      <w:tr w:rsidR="0084477F" w:rsidRPr="0084477F" w:rsidTr="00EB4BE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131</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1 083 971,66</w:t>
            </w:r>
          </w:p>
        </w:tc>
      </w:tr>
      <w:tr w:rsidR="0084477F" w:rsidRPr="0084477F" w:rsidTr="00EB4BE8">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132</w:t>
            </w:r>
          </w:p>
        </w:tc>
        <w:tc>
          <w:tcPr>
            <w:tcW w:w="4807"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562 685,95</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562 685,95</w:t>
            </w:r>
          </w:p>
        </w:tc>
      </w:tr>
      <w:tr w:rsidR="0084477F" w:rsidRPr="0084477F" w:rsidTr="00EB4BE8">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521 285,71</w:t>
            </w:r>
          </w:p>
        </w:tc>
      </w:tr>
      <w:tr w:rsidR="0084477F" w:rsidRPr="0084477F" w:rsidTr="00EB4BE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521 285,71</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1 261 175,00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138</w:t>
            </w:r>
          </w:p>
        </w:tc>
        <w:tc>
          <w:tcPr>
            <w:tcW w:w="4807"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EB4BE8">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139</w:t>
            </w:r>
          </w:p>
        </w:tc>
        <w:tc>
          <w:tcPr>
            <w:tcW w:w="4807" w:type="dxa"/>
            <w:tcBorders>
              <w:top w:val="nil"/>
              <w:left w:val="nil"/>
              <w:bottom w:val="single" w:sz="4" w:space="0" w:color="auto"/>
              <w:right w:val="single" w:sz="4" w:space="0" w:color="auto"/>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140</w:t>
            </w:r>
          </w:p>
        </w:tc>
        <w:tc>
          <w:tcPr>
            <w:tcW w:w="4807" w:type="dxa"/>
            <w:tcBorders>
              <w:top w:val="nil"/>
              <w:left w:val="nil"/>
              <w:bottom w:val="single" w:sz="4" w:space="0" w:color="auto"/>
              <w:right w:val="single" w:sz="4" w:space="0" w:color="auto"/>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141</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142</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Социальная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34 683,00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143</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19 683,00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144</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19683,0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145</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Пенсии государственного сектора</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19683,0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146</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19683,0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147</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19 683,0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148</w:t>
            </w:r>
          </w:p>
        </w:tc>
        <w:tc>
          <w:tcPr>
            <w:tcW w:w="4807"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Социальное обеспечение населения</w:t>
            </w:r>
          </w:p>
        </w:tc>
        <w:tc>
          <w:tcPr>
            <w:tcW w:w="92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15 000,00</w:t>
            </w:r>
          </w:p>
        </w:tc>
      </w:tr>
      <w:tr w:rsidR="0084477F" w:rsidRPr="0084477F" w:rsidTr="00EB4BE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149</w:t>
            </w:r>
          </w:p>
        </w:tc>
        <w:tc>
          <w:tcPr>
            <w:tcW w:w="4807"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300</w:t>
            </w:r>
          </w:p>
        </w:tc>
        <w:tc>
          <w:tcPr>
            <w:tcW w:w="1871"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15 000,00</w:t>
            </w:r>
          </w:p>
        </w:tc>
      </w:tr>
      <w:tr w:rsidR="0084477F" w:rsidRPr="0084477F" w:rsidTr="00EB4BE8">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150</w:t>
            </w:r>
          </w:p>
        </w:tc>
        <w:tc>
          <w:tcPr>
            <w:tcW w:w="4807"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Пособия,</w:t>
            </w:r>
            <w:r>
              <w:rPr>
                <w:rFonts w:ascii="Times New Roman" w:eastAsia="Times New Roman" w:hAnsi="Times New Roman" w:cs="Times New Roman"/>
                <w:sz w:val="18"/>
                <w:szCs w:val="18"/>
                <w:lang w:eastAsia="ru-RU"/>
              </w:rPr>
              <w:t xml:space="preserve"> </w:t>
            </w:r>
            <w:r w:rsidRPr="0084477F">
              <w:rPr>
                <w:rFonts w:ascii="Times New Roman" w:eastAsia="Times New Roman" w:hAnsi="Times New Roman" w:cs="Times New Roman"/>
                <w:sz w:val="18"/>
                <w:szCs w:val="18"/>
                <w:lang w:eastAsia="ru-RU"/>
              </w:rPr>
              <w:t>компенсации и иные социальные выплаты гражданам, кроме публичных нормативных обязательств</w:t>
            </w:r>
          </w:p>
        </w:tc>
        <w:tc>
          <w:tcPr>
            <w:tcW w:w="92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320</w:t>
            </w:r>
          </w:p>
        </w:tc>
        <w:tc>
          <w:tcPr>
            <w:tcW w:w="1871"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15 000,00</w:t>
            </w:r>
          </w:p>
        </w:tc>
      </w:tr>
    </w:tbl>
    <w:p w:rsidR="00CC01DB" w:rsidRDefault="00CC01DB"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p w:rsidR="00FC3E1D" w:rsidRDefault="00FC3E1D" w:rsidP="002E6F65">
      <w:pPr>
        <w:jc w:val="center"/>
        <w:rPr>
          <w:rFonts w:ascii="Times New Roman" w:eastAsia="Calibri" w:hAnsi="Times New Roman" w:cs="Times New Roman"/>
          <w:b/>
          <w:sz w:val="24"/>
          <w:szCs w:val="24"/>
        </w:rPr>
      </w:pPr>
    </w:p>
    <w:tbl>
      <w:tblPr>
        <w:tblW w:w="11199" w:type="dxa"/>
        <w:tblInd w:w="-459" w:type="dxa"/>
        <w:tblLayout w:type="fixed"/>
        <w:tblLook w:val="04A0" w:firstRow="1" w:lastRow="0" w:firstColumn="1" w:lastColumn="0" w:noHBand="0" w:noVBand="1"/>
      </w:tblPr>
      <w:tblGrid>
        <w:gridCol w:w="709"/>
        <w:gridCol w:w="3827"/>
        <w:gridCol w:w="920"/>
        <w:gridCol w:w="781"/>
        <w:gridCol w:w="1206"/>
        <w:gridCol w:w="637"/>
        <w:gridCol w:w="1464"/>
        <w:gridCol w:w="1655"/>
      </w:tblGrid>
      <w:tr w:rsidR="00171B37" w:rsidRPr="00171B37" w:rsidTr="00171B37">
        <w:trPr>
          <w:trHeight w:val="300"/>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c>
          <w:tcPr>
            <w:tcW w:w="637" w:type="dxa"/>
            <w:tcBorders>
              <w:top w:val="nil"/>
              <w:left w:val="nil"/>
              <w:bottom w:val="nil"/>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c>
          <w:tcPr>
            <w:tcW w:w="3119" w:type="dxa"/>
            <w:gridSpan w:val="2"/>
            <w:vMerge w:val="restart"/>
            <w:tcBorders>
              <w:top w:val="nil"/>
              <w:left w:val="nil"/>
              <w:bottom w:val="nil"/>
              <w:right w:val="nil"/>
            </w:tcBorders>
            <w:shd w:val="clear" w:color="auto" w:fill="auto"/>
            <w:vAlign w:val="bottom"/>
            <w:hideMark/>
          </w:tcPr>
          <w:p w:rsidR="00E163AD" w:rsidRDefault="00171B37" w:rsidP="00E163AD">
            <w:pPr>
              <w:spacing w:after="0" w:line="240" w:lineRule="auto"/>
              <w:jc w:val="right"/>
              <w:rPr>
                <w:rFonts w:ascii="Times New Roman" w:eastAsia="Times New Roman" w:hAnsi="Times New Roman" w:cs="Times New Roman"/>
                <w:bCs/>
                <w:sz w:val="20"/>
                <w:szCs w:val="20"/>
                <w:lang w:eastAsia="ru-RU"/>
              </w:rPr>
            </w:pPr>
            <w:r w:rsidRPr="00FC3E1D">
              <w:rPr>
                <w:rFonts w:ascii="Times New Roman" w:eastAsia="Times New Roman" w:hAnsi="Times New Roman" w:cs="Times New Roman"/>
                <w:bCs/>
                <w:sz w:val="20"/>
                <w:szCs w:val="20"/>
                <w:lang w:eastAsia="ru-RU"/>
              </w:rPr>
              <w:t xml:space="preserve">Приложение №9 к                                               </w:t>
            </w:r>
            <w:r w:rsidR="00E163AD">
              <w:rPr>
                <w:rFonts w:ascii="Times New Roman" w:eastAsia="Times New Roman" w:hAnsi="Times New Roman" w:cs="Times New Roman"/>
                <w:bCs/>
                <w:sz w:val="20"/>
                <w:szCs w:val="20"/>
                <w:lang w:eastAsia="ru-RU"/>
              </w:rPr>
              <w:t xml:space="preserve">  Решению Сизинского сельского С</w:t>
            </w:r>
            <w:r w:rsidRPr="00FC3E1D">
              <w:rPr>
                <w:rFonts w:ascii="Times New Roman" w:eastAsia="Times New Roman" w:hAnsi="Times New Roman" w:cs="Times New Roman"/>
                <w:bCs/>
                <w:sz w:val="20"/>
                <w:szCs w:val="20"/>
                <w:lang w:eastAsia="ru-RU"/>
              </w:rPr>
              <w:t xml:space="preserve">овета депутатов </w:t>
            </w:r>
          </w:p>
          <w:p w:rsidR="00171B37" w:rsidRPr="00FC3E1D" w:rsidRDefault="00171B37" w:rsidP="00E163AD">
            <w:pPr>
              <w:spacing w:after="0" w:line="240" w:lineRule="auto"/>
              <w:jc w:val="right"/>
              <w:rPr>
                <w:rFonts w:ascii="Times New Roman" w:eastAsia="Times New Roman" w:hAnsi="Times New Roman" w:cs="Times New Roman"/>
                <w:bCs/>
                <w:sz w:val="20"/>
                <w:szCs w:val="20"/>
                <w:lang w:eastAsia="ru-RU"/>
              </w:rPr>
            </w:pPr>
            <w:r w:rsidRPr="00FC3E1D">
              <w:rPr>
                <w:rFonts w:ascii="Times New Roman" w:eastAsia="Times New Roman" w:hAnsi="Times New Roman" w:cs="Times New Roman"/>
                <w:bCs/>
                <w:sz w:val="20"/>
                <w:szCs w:val="20"/>
                <w:lang w:eastAsia="ru-RU"/>
              </w:rPr>
              <w:t xml:space="preserve">от </w:t>
            </w:r>
            <w:r w:rsidR="00FC3E1D">
              <w:rPr>
                <w:rFonts w:ascii="Times New Roman" w:eastAsia="Times New Roman" w:hAnsi="Times New Roman" w:cs="Times New Roman"/>
                <w:bCs/>
                <w:sz w:val="20"/>
                <w:szCs w:val="20"/>
                <w:lang w:eastAsia="ru-RU"/>
              </w:rPr>
              <w:t xml:space="preserve">03.06.2020 </w:t>
            </w:r>
            <w:r w:rsidRPr="00FC3E1D">
              <w:rPr>
                <w:rFonts w:ascii="Times New Roman" w:eastAsia="Times New Roman" w:hAnsi="Times New Roman" w:cs="Times New Roman"/>
                <w:bCs/>
                <w:sz w:val="20"/>
                <w:szCs w:val="20"/>
                <w:lang w:eastAsia="ru-RU"/>
              </w:rPr>
              <w:t xml:space="preserve"> № </w:t>
            </w:r>
            <w:r w:rsidR="00E163AD">
              <w:rPr>
                <w:rFonts w:ascii="Times New Roman" w:eastAsia="Times New Roman" w:hAnsi="Times New Roman" w:cs="Times New Roman"/>
                <w:bCs/>
                <w:sz w:val="20"/>
                <w:szCs w:val="20"/>
                <w:lang w:eastAsia="ru-RU"/>
              </w:rPr>
              <w:t>6-7-36</w:t>
            </w:r>
            <w:r w:rsidRPr="00FC3E1D">
              <w:rPr>
                <w:rFonts w:ascii="Times New Roman" w:eastAsia="Times New Roman" w:hAnsi="Times New Roman" w:cs="Times New Roman"/>
                <w:bCs/>
                <w:sz w:val="20"/>
                <w:szCs w:val="20"/>
                <w:lang w:eastAsia="ru-RU"/>
              </w:rPr>
              <w:t xml:space="preserve">                          </w:t>
            </w:r>
          </w:p>
        </w:tc>
      </w:tr>
      <w:tr w:rsidR="00171B37" w:rsidRPr="00171B37" w:rsidTr="00171B37">
        <w:trPr>
          <w:trHeight w:val="645"/>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c>
          <w:tcPr>
            <w:tcW w:w="637" w:type="dxa"/>
            <w:tcBorders>
              <w:top w:val="nil"/>
              <w:left w:val="nil"/>
              <w:bottom w:val="nil"/>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c>
          <w:tcPr>
            <w:tcW w:w="3119" w:type="dxa"/>
            <w:gridSpan w:val="2"/>
            <w:vMerge/>
            <w:tcBorders>
              <w:top w:val="nil"/>
              <w:left w:val="nil"/>
              <w:bottom w:val="nil"/>
              <w:right w:val="nil"/>
            </w:tcBorders>
            <w:vAlign w:val="center"/>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r>
      <w:tr w:rsidR="00171B37" w:rsidRPr="00171B37" w:rsidTr="00FC3E1D">
        <w:trPr>
          <w:trHeight w:val="80"/>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63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3119" w:type="dxa"/>
            <w:gridSpan w:val="2"/>
            <w:vMerge/>
            <w:tcBorders>
              <w:top w:val="nil"/>
              <w:left w:val="nil"/>
              <w:bottom w:val="nil"/>
              <w:right w:val="nil"/>
            </w:tcBorders>
            <w:vAlign w:val="center"/>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r>
      <w:tr w:rsidR="00171B37" w:rsidRPr="00171B37" w:rsidTr="00171B37">
        <w:trPr>
          <w:trHeight w:val="289"/>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63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464"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655"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r>
      <w:tr w:rsidR="00171B37" w:rsidRPr="00171B37" w:rsidTr="00171B37">
        <w:trPr>
          <w:trHeight w:val="300"/>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8835" w:type="dxa"/>
            <w:gridSpan w:val="6"/>
            <w:tcBorders>
              <w:top w:val="nil"/>
              <w:left w:val="nil"/>
              <w:bottom w:val="nil"/>
              <w:right w:val="nil"/>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2019-2020 год</w:t>
            </w:r>
          </w:p>
        </w:tc>
        <w:tc>
          <w:tcPr>
            <w:tcW w:w="1655"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r>
      <w:tr w:rsidR="00171B37" w:rsidRPr="00171B37" w:rsidTr="00171B37">
        <w:trPr>
          <w:trHeight w:val="300"/>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2101" w:type="dxa"/>
            <w:gridSpan w:val="2"/>
            <w:tcBorders>
              <w:top w:val="nil"/>
              <w:left w:val="nil"/>
              <w:bottom w:val="single" w:sz="4" w:space="0" w:color="auto"/>
              <w:right w:val="nil"/>
            </w:tcBorders>
            <w:shd w:val="clear" w:color="auto" w:fill="auto"/>
            <w:noWrap/>
            <w:vAlign w:val="bottom"/>
            <w:hideMark/>
          </w:tcPr>
          <w:p w:rsidR="00171B37" w:rsidRPr="00171B37" w:rsidRDefault="00171B37" w:rsidP="00171B37">
            <w:pPr>
              <w:spacing w:after="0" w:line="240" w:lineRule="auto"/>
              <w:jc w:val="right"/>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655" w:type="dxa"/>
            <w:tcBorders>
              <w:top w:val="nil"/>
              <w:left w:val="nil"/>
              <w:bottom w:val="single" w:sz="4" w:space="0" w:color="auto"/>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(руб.)</w:t>
            </w:r>
          </w:p>
        </w:tc>
      </w:tr>
      <w:tr w:rsidR="00171B37" w:rsidRPr="00171B37" w:rsidTr="00171B37">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71B37" w:rsidRPr="00171B37" w:rsidRDefault="00171B37" w:rsidP="00171B37">
            <w:pPr>
              <w:spacing w:after="0" w:line="240" w:lineRule="auto"/>
              <w:jc w:val="center"/>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 </w:t>
            </w:r>
          </w:p>
        </w:tc>
        <w:tc>
          <w:tcPr>
            <w:tcW w:w="3827" w:type="dxa"/>
            <w:vMerge w:val="restart"/>
            <w:tcBorders>
              <w:top w:val="single" w:sz="4" w:space="0" w:color="auto"/>
              <w:left w:val="nil"/>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Код ведомств           </w:t>
            </w:r>
          </w:p>
        </w:tc>
        <w:tc>
          <w:tcPr>
            <w:tcW w:w="7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Разде</w:t>
            </w:r>
            <w:proofErr w:type="gramStart"/>
            <w:r w:rsidRPr="00171B37">
              <w:rPr>
                <w:rFonts w:ascii="Times New Roman" w:eastAsia="Times New Roman" w:hAnsi="Times New Roman" w:cs="Times New Roman"/>
                <w:sz w:val="18"/>
                <w:szCs w:val="18"/>
                <w:lang w:eastAsia="ru-RU"/>
              </w:rPr>
              <w:t>л-</w:t>
            </w:r>
            <w:proofErr w:type="gramEnd"/>
            <w:r w:rsidRPr="00171B37">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Целевая статья</w:t>
            </w:r>
          </w:p>
        </w:tc>
        <w:tc>
          <w:tcPr>
            <w:tcW w:w="637" w:type="dxa"/>
            <w:vMerge w:val="restart"/>
            <w:tcBorders>
              <w:top w:val="nil"/>
              <w:left w:val="single" w:sz="4" w:space="0" w:color="auto"/>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Вид расходов</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20"/>
                <w:szCs w:val="20"/>
                <w:lang w:eastAsia="ru-RU"/>
              </w:rPr>
            </w:pPr>
            <w:r w:rsidRPr="00171B37">
              <w:rPr>
                <w:rFonts w:ascii="Times New Roman" w:eastAsia="Times New Roman" w:hAnsi="Times New Roman" w:cs="Times New Roman"/>
                <w:sz w:val="20"/>
                <w:szCs w:val="20"/>
                <w:lang w:eastAsia="ru-RU"/>
              </w:rPr>
              <w:t>Сумма на 2019  год</w:t>
            </w:r>
          </w:p>
        </w:tc>
        <w:tc>
          <w:tcPr>
            <w:tcW w:w="1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20"/>
                <w:szCs w:val="20"/>
                <w:lang w:eastAsia="ru-RU"/>
              </w:rPr>
            </w:pPr>
            <w:r w:rsidRPr="00171B37">
              <w:rPr>
                <w:rFonts w:ascii="Times New Roman" w:eastAsia="Times New Roman" w:hAnsi="Times New Roman" w:cs="Times New Roman"/>
                <w:sz w:val="20"/>
                <w:szCs w:val="20"/>
                <w:lang w:eastAsia="ru-RU"/>
              </w:rPr>
              <w:t>Сумма 2020 год</w:t>
            </w:r>
          </w:p>
        </w:tc>
      </w:tr>
      <w:tr w:rsidR="00171B37" w:rsidRPr="00171B37" w:rsidTr="00171B3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vMerge/>
            <w:tcBorders>
              <w:top w:val="single" w:sz="4" w:space="0" w:color="auto"/>
              <w:left w:val="nil"/>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vMerge/>
            <w:tcBorders>
              <w:top w:val="single" w:sz="4" w:space="0" w:color="auto"/>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637" w:type="dxa"/>
            <w:vMerge/>
            <w:tcBorders>
              <w:top w:val="nil"/>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20"/>
                <w:szCs w:val="20"/>
                <w:lang w:eastAsia="ru-RU"/>
              </w:rPr>
            </w:pPr>
          </w:p>
        </w:tc>
        <w:tc>
          <w:tcPr>
            <w:tcW w:w="1655" w:type="dxa"/>
            <w:vMerge/>
            <w:tcBorders>
              <w:top w:val="nil"/>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20"/>
                <w:szCs w:val="20"/>
                <w:lang w:eastAsia="ru-RU"/>
              </w:rPr>
            </w:pP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w:t>
            </w:r>
          </w:p>
        </w:tc>
        <w:tc>
          <w:tcPr>
            <w:tcW w:w="920"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w:t>
            </w:r>
          </w:p>
        </w:tc>
        <w:tc>
          <w:tcPr>
            <w:tcW w:w="781" w:type="dxa"/>
            <w:tcBorders>
              <w:top w:val="nil"/>
              <w:left w:val="nil"/>
              <w:bottom w:val="single" w:sz="4" w:space="0" w:color="auto"/>
              <w:right w:val="nil"/>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w:t>
            </w:r>
          </w:p>
        </w:tc>
        <w:tc>
          <w:tcPr>
            <w:tcW w:w="63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20"/>
                <w:szCs w:val="20"/>
                <w:lang w:eastAsia="ru-RU"/>
              </w:rPr>
            </w:pPr>
            <w:r w:rsidRPr="00171B37">
              <w:rPr>
                <w:rFonts w:ascii="Times New Roman" w:eastAsia="Times New Roman" w:hAnsi="Times New Roman" w:cs="Times New Roman"/>
                <w:sz w:val="20"/>
                <w:szCs w:val="20"/>
                <w:lang w:eastAsia="ru-RU"/>
              </w:rPr>
              <w:t>6</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20"/>
                <w:szCs w:val="20"/>
                <w:lang w:eastAsia="ru-RU"/>
              </w:rPr>
            </w:pPr>
            <w:r w:rsidRPr="00171B37">
              <w:rPr>
                <w:rFonts w:ascii="Times New Roman" w:eastAsia="Times New Roman" w:hAnsi="Times New Roman" w:cs="Times New Roman"/>
                <w:sz w:val="20"/>
                <w:szCs w:val="20"/>
                <w:lang w:eastAsia="ru-RU"/>
              </w:rPr>
              <w:t>7</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7 616 184,00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7 826 695,00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3 945 049,63</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3 945 049,63</w:t>
            </w:r>
          </w:p>
        </w:tc>
      </w:tr>
      <w:tr w:rsidR="00171B37" w:rsidRPr="00171B37" w:rsidTr="00171B37">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584 256,51</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r>
      <w:tr w:rsidR="00171B37" w:rsidRPr="00171B37" w:rsidTr="00171B37">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r>
      <w:tr w:rsidR="00171B37" w:rsidRPr="00171B37" w:rsidTr="00171B37">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486 880,40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r>
      <w:tr w:rsidR="00171B37" w:rsidRPr="00171B37" w:rsidTr="00171B37">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r>
      <w:tr w:rsidR="00171B37" w:rsidRPr="00171B37" w:rsidTr="00171B3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13</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2 036 161,72</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2 036 161,72</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2 036 161,72</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2 036 161,72</w:t>
            </w:r>
          </w:p>
        </w:tc>
      </w:tr>
      <w:tr w:rsidR="00171B37" w:rsidRPr="00171B37" w:rsidTr="00171B37">
        <w:trPr>
          <w:trHeight w:val="14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региональные выплаты и</w:t>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выплаты</w:t>
            </w:r>
            <w:proofErr w:type="gramEnd"/>
            <w:r>
              <w:rPr>
                <w:rFonts w:ascii="Times New Roman" w:eastAsia="Times New Roman" w:hAnsi="Times New Roman" w:cs="Times New Roman"/>
                <w:sz w:val="18"/>
                <w:szCs w:val="18"/>
                <w:lang w:eastAsia="ru-RU"/>
              </w:rPr>
              <w:t xml:space="preserve"> обеспечивающие уровень</w:t>
            </w:r>
            <w:r w:rsidRPr="00171B37">
              <w:rPr>
                <w:rFonts w:ascii="Times New Roman" w:eastAsia="Times New Roman" w:hAnsi="Times New Roman" w:cs="Times New Roman"/>
                <w:sz w:val="18"/>
                <w:szCs w:val="18"/>
                <w:lang w:eastAsia="ru-RU"/>
              </w:rPr>
              <w:t xml:space="preserve"> заработной платы </w:t>
            </w:r>
            <w:r>
              <w:rPr>
                <w:rFonts w:ascii="Times New Roman" w:eastAsia="Times New Roman" w:hAnsi="Times New Roman" w:cs="Times New Roman"/>
                <w:sz w:val="18"/>
                <w:szCs w:val="18"/>
                <w:lang w:eastAsia="ru-RU"/>
              </w:rPr>
              <w:t>работников бюджетной сферы не</w:t>
            </w:r>
            <w:r w:rsidRPr="00171B37">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8 186,98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8 186,98</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8 186,98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8 186,98</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17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8 186,98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8 186,98</w:t>
            </w:r>
          </w:p>
        </w:tc>
      </w:tr>
      <w:tr w:rsidR="00171B37" w:rsidRPr="00171B37" w:rsidTr="00171B3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18</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1 975 815,74</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1 975 815,74</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19</w:t>
            </w:r>
          </w:p>
        </w:tc>
        <w:tc>
          <w:tcPr>
            <w:tcW w:w="3827" w:type="dxa"/>
            <w:tcBorders>
              <w:top w:val="single" w:sz="4" w:space="0" w:color="auto"/>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1 251 580,24</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1 251 580,24</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1 251 580,24</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1 251 580,24</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724 235,50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724 235,50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724 235,50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724 235,50</w:t>
            </w:r>
          </w:p>
        </w:tc>
      </w:tr>
      <w:tr w:rsidR="00171B37" w:rsidRPr="00171B37" w:rsidTr="00171B37">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23</w:t>
            </w:r>
          </w:p>
        </w:tc>
        <w:tc>
          <w:tcPr>
            <w:tcW w:w="3827" w:type="dxa"/>
            <w:tcBorders>
              <w:top w:val="nil"/>
              <w:left w:val="nil"/>
              <w:bottom w:val="single" w:sz="4" w:space="0" w:color="auto"/>
              <w:right w:val="single" w:sz="4" w:space="0" w:color="auto"/>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000000" w:fill="FFFFFF"/>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000000" w:fill="FFFFFF"/>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52 159,00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52 159,00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24</w:t>
            </w:r>
          </w:p>
        </w:tc>
        <w:tc>
          <w:tcPr>
            <w:tcW w:w="3827" w:type="dxa"/>
            <w:tcBorders>
              <w:top w:val="nil"/>
              <w:left w:val="nil"/>
              <w:bottom w:val="single" w:sz="4" w:space="0" w:color="auto"/>
              <w:right w:val="single" w:sz="4" w:space="0" w:color="auto"/>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000000" w:fill="FFFFFF"/>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52 159,00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52 159,00</w:t>
            </w:r>
          </w:p>
        </w:tc>
      </w:tr>
      <w:tr w:rsidR="00171B37" w:rsidRPr="00171B37" w:rsidTr="00171B37">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25</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52 159,00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52 159,00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26</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20 000,00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30</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870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31</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Другие общегосударственные вопросы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817 751,00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817 751,00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32</w:t>
            </w:r>
          </w:p>
        </w:tc>
        <w:tc>
          <w:tcPr>
            <w:tcW w:w="3827" w:type="dxa"/>
            <w:tcBorders>
              <w:top w:val="nil"/>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817 751,00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817 751,00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33</w:t>
            </w:r>
          </w:p>
        </w:tc>
        <w:tc>
          <w:tcPr>
            <w:tcW w:w="3827" w:type="dxa"/>
            <w:tcBorders>
              <w:top w:val="nil"/>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817 751,00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817 751,00</w:t>
            </w:r>
          </w:p>
        </w:tc>
      </w:tr>
      <w:tr w:rsidR="00171B37" w:rsidRPr="00171B37" w:rsidTr="00171B37">
        <w:trPr>
          <w:trHeight w:val="12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34</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171B37">
              <w:rPr>
                <w:rFonts w:ascii="Times New Roman" w:eastAsia="Times New Roman" w:hAnsi="Times New Roman" w:cs="Times New Roman"/>
                <w:sz w:val="18"/>
                <w:szCs w:val="18"/>
                <w:lang w:eastAsia="ru-RU"/>
              </w:rPr>
              <w:t xml:space="preserve"> )</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6 682,00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6 682,00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6 682,00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6 682,00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6 682,00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6 682,00</w:t>
            </w:r>
          </w:p>
        </w:tc>
      </w:tr>
      <w:tr w:rsidR="00171B37" w:rsidRPr="00171B37" w:rsidTr="00171B37">
        <w:trPr>
          <w:trHeight w:val="12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37</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171B37">
              <w:rPr>
                <w:rFonts w:ascii="Times New Roman" w:eastAsia="Times New Roman" w:hAnsi="Times New Roman" w:cs="Times New Roman"/>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811 069,00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811 069,00</w:t>
            </w:r>
          </w:p>
        </w:tc>
      </w:tr>
      <w:tr w:rsidR="00171B37" w:rsidRPr="00171B37" w:rsidTr="00171B37">
        <w:trPr>
          <w:trHeight w:val="12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38</w:t>
            </w:r>
          </w:p>
        </w:tc>
        <w:tc>
          <w:tcPr>
            <w:tcW w:w="3827" w:type="dxa"/>
            <w:tcBorders>
              <w:top w:val="nil"/>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652 289,00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652 289,00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39</w:t>
            </w:r>
          </w:p>
        </w:tc>
        <w:tc>
          <w:tcPr>
            <w:tcW w:w="3827" w:type="dxa"/>
            <w:tcBorders>
              <w:top w:val="single" w:sz="4" w:space="0" w:color="auto"/>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110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652 289,00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652 289,00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157 780,00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157 780,00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157 780,00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157 780,00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42</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43</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850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44</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295 900,00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307 900,00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295 900,00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307 900,00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295 900,00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307 900,00</w:t>
            </w:r>
          </w:p>
        </w:tc>
      </w:tr>
      <w:tr w:rsidR="00171B37" w:rsidRPr="00171B37" w:rsidTr="00171B37">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47</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295 900,00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307 900,00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232 735,10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244 375,00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232 735,10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244 375,00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59 664,90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63 525,00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59 664,90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63 525,00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FF0000"/>
                <w:sz w:val="18"/>
                <w:szCs w:val="18"/>
                <w:lang w:eastAsia="ru-RU"/>
              </w:rPr>
            </w:pPr>
            <w:r w:rsidRPr="00171B37">
              <w:rPr>
                <w:rFonts w:ascii="Times New Roman" w:eastAsia="Times New Roman" w:hAnsi="Times New Roman" w:cs="Times New Roman"/>
                <w:color w:val="FF0000"/>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FF0000"/>
                <w:sz w:val="18"/>
                <w:szCs w:val="18"/>
                <w:lang w:eastAsia="ru-RU"/>
              </w:rPr>
            </w:pPr>
            <w:r w:rsidRPr="00171B37">
              <w:rPr>
                <w:rFonts w:ascii="Times New Roman" w:eastAsia="Times New Roman" w:hAnsi="Times New Roman" w:cs="Times New Roman"/>
                <w:color w:val="FF0000"/>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28 000,00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54</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55</w:t>
            </w:r>
          </w:p>
        </w:tc>
        <w:tc>
          <w:tcPr>
            <w:tcW w:w="3827" w:type="dxa"/>
            <w:tcBorders>
              <w:top w:val="single" w:sz="4" w:space="0" w:color="auto"/>
              <w:left w:val="nil"/>
              <w:bottom w:val="single" w:sz="4" w:space="0" w:color="auto"/>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Отдельные мероприятия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59</w:t>
            </w:r>
          </w:p>
        </w:tc>
        <w:tc>
          <w:tcPr>
            <w:tcW w:w="3827" w:type="dxa"/>
            <w:tcBorders>
              <w:top w:val="nil"/>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Национальная экономика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307 000,00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313 800,00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60</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Дорожное хозяйство (дорожные фонды)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283 800,00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61</w:t>
            </w:r>
          </w:p>
        </w:tc>
        <w:tc>
          <w:tcPr>
            <w:tcW w:w="3827" w:type="dxa"/>
            <w:tcBorders>
              <w:top w:val="nil"/>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62</w:t>
            </w:r>
          </w:p>
        </w:tc>
        <w:tc>
          <w:tcPr>
            <w:tcW w:w="3827" w:type="dxa"/>
            <w:tcBorders>
              <w:top w:val="single" w:sz="4" w:space="0" w:color="auto"/>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63</w:t>
            </w:r>
          </w:p>
        </w:tc>
        <w:tc>
          <w:tcPr>
            <w:tcW w:w="3827" w:type="dxa"/>
            <w:tcBorders>
              <w:top w:val="nil"/>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30 000,00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67</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68</w:t>
            </w:r>
          </w:p>
        </w:tc>
        <w:tc>
          <w:tcPr>
            <w:tcW w:w="3827" w:type="dxa"/>
            <w:tcBorders>
              <w:top w:val="single" w:sz="4" w:space="0" w:color="auto"/>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30 000,00</w:t>
            </w:r>
          </w:p>
        </w:tc>
      </w:tr>
      <w:tr w:rsidR="00171B37" w:rsidRPr="00171B37" w:rsidTr="00171B3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69</w:t>
            </w:r>
          </w:p>
        </w:tc>
        <w:tc>
          <w:tcPr>
            <w:tcW w:w="3827" w:type="dxa"/>
            <w:tcBorders>
              <w:top w:val="nil"/>
              <w:left w:val="nil"/>
              <w:bottom w:val="single" w:sz="4" w:space="0" w:color="auto"/>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w:t>
            </w:r>
            <w:r w:rsidRPr="00171B37">
              <w:rPr>
                <w:rFonts w:ascii="Times New Roman" w:eastAsia="Times New Roman" w:hAnsi="Times New Roman" w:cs="Times New Roman"/>
                <w:sz w:val="18"/>
                <w:szCs w:val="18"/>
                <w:lang w:eastAsia="ru-RU"/>
              </w:rPr>
              <w:lastRenderedPageBreak/>
              <w:t>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lastRenderedPageBreak/>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31 500,00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70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31 500,00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31 500,00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Жилищн</w:t>
            </w:r>
            <w:proofErr w:type="gramStart"/>
            <w:r w:rsidRPr="00171B37">
              <w:rPr>
                <w:rFonts w:ascii="Times New Roman" w:eastAsia="Times New Roman" w:hAnsi="Times New Roman" w:cs="Times New Roman"/>
                <w:b/>
                <w:bCs/>
                <w:sz w:val="18"/>
                <w:szCs w:val="18"/>
                <w:lang w:eastAsia="ru-RU"/>
              </w:rPr>
              <w:t>о-</w:t>
            </w:r>
            <w:proofErr w:type="gramEnd"/>
            <w:r w:rsidRPr="00171B37">
              <w:rPr>
                <w:rFonts w:ascii="Times New Roman" w:eastAsia="Times New Roman" w:hAnsi="Times New Roman" w:cs="Times New Roman"/>
                <w:b/>
                <w:bCs/>
                <w:sz w:val="18"/>
                <w:szCs w:val="18"/>
                <w:lang w:eastAsia="ru-RU"/>
              </w:rPr>
              <w:t xml:space="preserve"> 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1 572 934,37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1 572 934,37</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432 720,00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432 720,00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74</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432 720,00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432 720,00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75</w:t>
            </w:r>
          </w:p>
        </w:tc>
        <w:tc>
          <w:tcPr>
            <w:tcW w:w="3827" w:type="dxa"/>
            <w:tcBorders>
              <w:top w:val="single" w:sz="4" w:space="0" w:color="auto"/>
              <w:left w:val="nil"/>
              <w:bottom w:val="single" w:sz="4" w:space="0" w:color="auto"/>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432 720,00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432 720,00</w:t>
            </w:r>
          </w:p>
        </w:tc>
      </w:tr>
      <w:tr w:rsidR="00171B37" w:rsidRPr="00171B37" w:rsidTr="00171B3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76</w:t>
            </w:r>
          </w:p>
        </w:tc>
        <w:tc>
          <w:tcPr>
            <w:tcW w:w="3827" w:type="dxa"/>
            <w:tcBorders>
              <w:top w:val="nil"/>
              <w:left w:val="nil"/>
              <w:bottom w:val="single" w:sz="4" w:space="0" w:color="auto"/>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 </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 </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 </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Прочие мероприятия по благоустройству</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307 720,00</w:t>
            </w:r>
          </w:p>
        </w:tc>
        <w:tc>
          <w:tcPr>
            <w:tcW w:w="1655" w:type="dxa"/>
            <w:tcBorders>
              <w:top w:val="nil"/>
              <w:left w:val="nil"/>
              <w:bottom w:val="single" w:sz="4" w:space="0" w:color="auto"/>
              <w:right w:val="single" w:sz="4" w:space="0" w:color="auto"/>
            </w:tcBorders>
            <w:shd w:val="clear" w:color="000000" w:fill="FFFFFF"/>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307 720,00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307 720,00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307 720,00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307 720,00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307 720,00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82</w:t>
            </w:r>
          </w:p>
        </w:tc>
        <w:tc>
          <w:tcPr>
            <w:tcW w:w="3827" w:type="dxa"/>
            <w:tcBorders>
              <w:top w:val="nil"/>
              <w:left w:val="nil"/>
              <w:bottom w:val="single" w:sz="4" w:space="0" w:color="auto"/>
              <w:right w:val="single" w:sz="4" w:space="0" w:color="auto"/>
            </w:tcBorders>
            <w:shd w:val="clear" w:color="000000" w:fill="FFFFFF"/>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125 000,00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125 000,00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125 000,00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125 000,00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125 000,00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125 000,00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1 140 214,37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1 140 214,37</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86</w:t>
            </w:r>
          </w:p>
        </w:tc>
        <w:tc>
          <w:tcPr>
            <w:tcW w:w="3827" w:type="dxa"/>
            <w:tcBorders>
              <w:top w:val="single" w:sz="4" w:space="0" w:color="3F3F3F"/>
              <w:left w:val="nil"/>
              <w:bottom w:val="single" w:sz="4" w:space="0" w:color="3F3F3F"/>
              <w:right w:val="single" w:sz="4" w:space="0" w:color="3F3F3F"/>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1 140 214,37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1 140 214,37</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87</w:t>
            </w:r>
          </w:p>
        </w:tc>
        <w:tc>
          <w:tcPr>
            <w:tcW w:w="3827" w:type="dxa"/>
            <w:tcBorders>
              <w:top w:val="nil"/>
              <w:left w:val="nil"/>
              <w:bottom w:val="single" w:sz="4" w:space="0" w:color="3F3F3F"/>
              <w:right w:val="single" w:sz="4" w:space="0" w:color="3F3F3F"/>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1 140 214,37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1 140 214,37</w:t>
            </w:r>
          </w:p>
        </w:tc>
      </w:tr>
      <w:tr w:rsidR="00171B37" w:rsidRPr="00171B37" w:rsidTr="00171B37">
        <w:trPr>
          <w:trHeight w:val="14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88</w:t>
            </w:r>
          </w:p>
        </w:tc>
        <w:tc>
          <w:tcPr>
            <w:tcW w:w="3827" w:type="dxa"/>
            <w:tcBorders>
              <w:top w:val="single" w:sz="4" w:space="0" w:color="auto"/>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региональные выплаты и</w:t>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выплаты</w:t>
            </w:r>
            <w:proofErr w:type="gramEnd"/>
            <w:r>
              <w:rPr>
                <w:rFonts w:ascii="Times New Roman" w:eastAsia="Times New Roman" w:hAnsi="Times New Roman" w:cs="Times New Roman"/>
                <w:sz w:val="18"/>
                <w:szCs w:val="18"/>
                <w:lang w:eastAsia="ru-RU"/>
              </w:rPr>
              <w:t xml:space="preserve"> обеспечивающие уровень</w:t>
            </w:r>
            <w:r w:rsidRPr="00171B37">
              <w:rPr>
                <w:rFonts w:ascii="Times New Roman" w:eastAsia="Times New Roman" w:hAnsi="Times New Roman" w:cs="Times New Roman"/>
                <w:sz w:val="18"/>
                <w:szCs w:val="18"/>
                <w:lang w:eastAsia="ru-RU"/>
              </w:rPr>
              <w:t xml:space="preserve"> заработной плат</w:t>
            </w:r>
            <w:r>
              <w:rPr>
                <w:rFonts w:ascii="Times New Roman" w:eastAsia="Times New Roman" w:hAnsi="Times New Roman" w:cs="Times New Roman"/>
                <w:sz w:val="18"/>
                <w:szCs w:val="18"/>
                <w:lang w:eastAsia="ru-RU"/>
              </w:rPr>
              <w:t>ы работников бюджетной сферы не</w:t>
            </w:r>
            <w:r w:rsidRPr="00171B37">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16 374,00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16 374,00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16 374,00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16 374,00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110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16 374,00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16 374,00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91</w:t>
            </w:r>
          </w:p>
        </w:tc>
        <w:tc>
          <w:tcPr>
            <w:tcW w:w="3827" w:type="dxa"/>
            <w:tcBorders>
              <w:top w:val="single" w:sz="4" w:space="0" w:color="3F3F3F"/>
              <w:left w:val="nil"/>
              <w:bottom w:val="single" w:sz="4" w:space="0" w:color="3F3F3F"/>
              <w:right w:val="single" w:sz="4" w:space="0" w:color="3F3F3F"/>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1 123 840,37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1 123 840,37</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92</w:t>
            </w:r>
          </w:p>
        </w:tc>
        <w:tc>
          <w:tcPr>
            <w:tcW w:w="3827" w:type="dxa"/>
            <w:tcBorders>
              <w:top w:val="single" w:sz="4" w:space="0" w:color="auto"/>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614 228,48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614 228,48</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110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614 228,48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614 228,48</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509 611,89</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509 611,89</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509 611,89</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509 611,89</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1 261 175,00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98</w:t>
            </w:r>
          </w:p>
        </w:tc>
        <w:tc>
          <w:tcPr>
            <w:tcW w:w="3827" w:type="dxa"/>
            <w:tcBorders>
              <w:top w:val="nil"/>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99</w:t>
            </w:r>
          </w:p>
        </w:tc>
        <w:tc>
          <w:tcPr>
            <w:tcW w:w="3827" w:type="dxa"/>
            <w:tcBorders>
              <w:top w:val="nil"/>
              <w:left w:val="nil"/>
              <w:bottom w:val="single" w:sz="4" w:space="0" w:color="auto"/>
              <w:right w:val="single" w:sz="4" w:space="0" w:color="auto"/>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100</w:t>
            </w:r>
          </w:p>
        </w:tc>
        <w:tc>
          <w:tcPr>
            <w:tcW w:w="3827" w:type="dxa"/>
            <w:tcBorders>
              <w:top w:val="nil"/>
              <w:left w:val="nil"/>
              <w:bottom w:val="single" w:sz="4" w:space="0" w:color="auto"/>
              <w:right w:val="single" w:sz="4" w:space="0" w:color="auto"/>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101</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Социальная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right"/>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Пенсии государственного сектора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right"/>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310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Условно утверждаемые расходы</w:t>
            </w:r>
          </w:p>
        </w:tc>
        <w:tc>
          <w:tcPr>
            <w:tcW w:w="920"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206"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182 125,00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373 836,00</w:t>
            </w:r>
          </w:p>
        </w:tc>
      </w:tr>
    </w:tbl>
    <w:p w:rsidR="00CC01DB" w:rsidRDefault="00CC01DB"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tbl>
      <w:tblPr>
        <w:tblW w:w="11226" w:type="dxa"/>
        <w:tblInd w:w="-459" w:type="dxa"/>
        <w:tblLayout w:type="fixed"/>
        <w:tblLook w:val="04A0" w:firstRow="1" w:lastRow="0" w:firstColumn="1" w:lastColumn="0" w:noHBand="0" w:noVBand="1"/>
      </w:tblPr>
      <w:tblGrid>
        <w:gridCol w:w="425"/>
        <w:gridCol w:w="6379"/>
        <w:gridCol w:w="1358"/>
        <w:gridCol w:w="913"/>
        <w:gridCol w:w="997"/>
        <w:gridCol w:w="1154"/>
      </w:tblGrid>
      <w:tr w:rsidR="00CB204C" w:rsidRPr="00CB204C" w:rsidTr="00CB204C">
        <w:trPr>
          <w:trHeight w:val="300"/>
        </w:trPr>
        <w:tc>
          <w:tcPr>
            <w:tcW w:w="425"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c>
          <w:tcPr>
            <w:tcW w:w="4422" w:type="dxa"/>
            <w:gridSpan w:val="4"/>
            <w:vMerge w:val="restart"/>
            <w:tcBorders>
              <w:top w:val="nil"/>
              <w:left w:val="nil"/>
              <w:bottom w:val="nil"/>
              <w:right w:val="nil"/>
            </w:tcBorders>
            <w:shd w:val="clear" w:color="auto" w:fill="auto"/>
            <w:vAlign w:val="bottom"/>
            <w:hideMark/>
          </w:tcPr>
          <w:p w:rsidR="00CB204C" w:rsidRPr="00E163AD" w:rsidRDefault="00CB204C" w:rsidP="00E163AD">
            <w:pPr>
              <w:spacing w:after="0" w:line="240" w:lineRule="auto"/>
              <w:jc w:val="right"/>
              <w:rPr>
                <w:rFonts w:ascii="Times New Roman" w:eastAsia="Times New Roman" w:hAnsi="Times New Roman" w:cs="Times New Roman"/>
                <w:sz w:val="20"/>
                <w:szCs w:val="20"/>
                <w:lang w:eastAsia="ru-RU"/>
              </w:rPr>
            </w:pPr>
            <w:r w:rsidRPr="00E163AD">
              <w:rPr>
                <w:rFonts w:ascii="Times New Roman" w:eastAsia="Times New Roman" w:hAnsi="Times New Roman" w:cs="Times New Roman"/>
                <w:sz w:val="20"/>
                <w:szCs w:val="20"/>
                <w:lang w:eastAsia="ru-RU"/>
              </w:rPr>
              <w:t xml:space="preserve">Приложение №10 к                                               Решению Сизинского                                        сельского Совета депутатов                                            </w:t>
            </w:r>
            <w:r w:rsidR="00E163AD" w:rsidRPr="00E163AD">
              <w:rPr>
                <w:rFonts w:ascii="Times New Roman" w:eastAsia="Times New Roman" w:hAnsi="Times New Roman" w:cs="Times New Roman"/>
                <w:sz w:val="20"/>
                <w:szCs w:val="20"/>
                <w:lang w:eastAsia="ru-RU"/>
              </w:rPr>
              <w:t>от 03.06.2020</w:t>
            </w:r>
            <w:r w:rsidRPr="00E163AD">
              <w:rPr>
                <w:rFonts w:ascii="Times New Roman" w:eastAsia="Times New Roman" w:hAnsi="Times New Roman" w:cs="Times New Roman"/>
                <w:sz w:val="20"/>
                <w:szCs w:val="20"/>
                <w:lang w:eastAsia="ru-RU"/>
              </w:rPr>
              <w:t>. №</w:t>
            </w:r>
            <w:r w:rsidR="00E163AD" w:rsidRPr="00E163AD">
              <w:rPr>
                <w:rFonts w:ascii="Times New Roman" w:eastAsia="Times New Roman" w:hAnsi="Times New Roman" w:cs="Times New Roman"/>
                <w:sz w:val="20"/>
                <w:szCs w:val="20"/>
                <w:lang w:eastAsia="ru-RU"/>
              </w:rPr>
              <w:t>6-7-36</w:t>
            </w:r>
            <w:r w:rsidRPr="00E163AD">
              <w:rPr>
                <w:rFonts w:ascii="Times New Roman" w:eastAsia="Times New Roman" w:hAnsi="Times New Roman" w:cs="Times New Roman"/>
                <w:sz w:val="20"/>
                <w:szCs w:val="20"/>
                <w:lang w:eastAsia="ru-RU"/>
              </w:rPr>
              <w:t xml:space="preserve">                                    </w:t>
            </w:r>
          </w:p>
        </w:tc>
      </w:tr>
      <w:tr w:rsidR="00CB204C" w:rsidRPr="00CB204C" w:rsidTr="00CB204C">
        <w:trPr>
          <w:trHeight w:val="300"/>
        </w:trPr>
        <w:tc>
          <w:tcPr>
            <w:tcW w:w="425"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c>
          <w:tcPr>
            <w:tcW w:w="4422" w:type="dxa"/>
            <w:gridSpan w:val="4"/>
            <w:vMerge/>
            <w:tcBorders>
              <w:top w:val="nil"/>
              <w:left w:val="nil"/>
              <w:bottom w:val="nil"/>
              <w:right w:val="nil"/>
            </w:tcBorders>
            <w:vAlign w:val="center"/>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r>
      <w:tr w:rsidR="00CB204C" w:rsidRPr="00CB204C" w:rsidTr="00CB204C">
        <w:trPr>
          <w:trHeight w:val="435"/>
        </w:trPr>
        <w:tc>
          <w:tcPr>
            <w:tcW w:w="425" w:type="dxa"/>
            <w:tcBorders>
              <w:top w:val="nil"/>
              <w:left w:val="nil"/>
              <w:bottom w:val="nil"/>
              <w:right w:val="nil"/>
            </w:tcBorders>
            <w:shd w:val="clear" w:color="auto" w:fill="auto"/>
            <w:noWrap/>
            <w:hideMark/>
          </w:tcPr>
          <w:p w:rsidR="00CB204C" w:rsidRPr="00CB204C" w:rsidRDefault="00CB204C" w:rsidP="00CB204C">
            <w:pPr>
              <w:spacing w:after="0" w:line="240" w:lineRule="auto"/>
              <w:rPr>
                <w:rFonts w:ascii="Times New Roman" w:eastAsia="Times New Roman" w:hAnsi="Times New Roman" w:cs="Times New Roman"/>
                <w:sz w:val="20"/>
                <w:szCs w:val="20"/>
                <w:lang w:eastAsia="ru-RU"/>
              </w:rPr>
            </w:pPr>
          </w:p>
        </w:tc>
        <w:tc>
          <w:tcPr>
            <w:tcW w:w="6379" w:type="dxa"/>
            <w:tcBorders>
              <w:top w:val="nil"/>
              <w:left w:val="nil"/>
              <w:bottom w:val="nil"/>
              <w:right w:val="nil"/>
            </w:tcBorders>
            <w:shd w:val="clear" w:color="auto" w:fill="auto"/>
            <w:noWrap/>
            <w:hideMark/>
          </w:tcPr>
          <w:p w:rsidR="00CB204C" w:rsidRPr="00CB204C" w:rsidRDefault="00CB204C" w:rsidP="00CB204C">
            <w:pPr>
              <w:spacing w:after="0" w:line="240" w:lineRule="auto"/>
              <w:rPr>
                <w:rFonts w:ascii="Times New Roman" w:eastAsia="Times New Roman" w:hAnsi="Times New Roman" w:cs="Times New Roman"/>
                <w:sz w:val="20"/>
                <w:szCs w:val="20"/>
                <w:lang w:eastAsia="ru-RU"/>
              </w:rPr>
            </w:pPr>
          </w:p>
        </w:tc>
        <w:tc>
          <w:tcPr>
            <w:tcW w:w="4422" w:type="dxa"/>
            <w:gridSpan w:val="4"/>
            <w:vMerge/>
            <w:tcBorders>
              <w:top w:val="nil"/>
              <w:left w:val="nil"/>
              <w:bottom w:val="nil"/>
              <w:right w:val="nil"/>
            </w:tcBorders>
            <w:vAlign w:val="center"/>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r>
      <w:tr w:rsidR="00CB204C" w:rsidRPr="00CB204C" w:rsidTr="00CB204C">
        <w:trPr>
          <w:trHeight w:val="225"/>
        </w:trPr>
        <w:tc>
          <w:tcPr>
            <w:tcW w:w="425"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1358"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1154"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r>
      <w:tr w:rsidR="00CB204C" w:rsidRPr="00CB204C" w:rsidTr="00CB204C">
        <w:trPr>
          <w:trHeight w:val="945"/>
        </w:trPr>
        <w:tc>
          <w:tcPr>
            <w:tcW w:w="11226" w:type="dxa"/>
            <w:gridSpan w:val="6"/>
            <w:tcBorders>
              <w:top w:val="nil"/>
              <w:left w:val="nil"/>
              <w:bottom w:val="nil"/>
              <w:right w:val="nil"/>
            </w:tcBorders>
            <w:shd w:val="clear" w:color="auto" w:fill="auto"/>
            <w:hideMark/>
          </w:tcPr>
          <w:p w:rsidR="00CB204C" w:rsidRPr="00CB204C" w:rsidRDefault="00CB204C" w:rsidP="00CB204C">
            <w:pPr>
              <w:spacing w:after="0" w:line="240" w:lineRule="auto"/>
              <w:jc w:val="center"/>
              <w:rPr>
                <w:rFonts w:ascii="Times New Roman" w:eastAsia="Times New Roman" w:hAnsi="Times New Roman" w:cs="Times New Roman"/>
                <w:b/>
                <w:bCs/>
                <w:color w:val="000000"/>
                <w:lang w:eastAsia="ru-RU"/>
              </w:rPr>
            </w:pPr>
            <w:r w:rsidRPr="00CB204C">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2018 год</w:t>
            </w:r>
          </w:p>
        </w:tc>
      </w:tr>
      <w:tr w:rsidR="00CB204C" w:rsidRPr="00CB204C" w:rsidTr="00CB204C">
        <w:trPr>
          <w:trHeight w:val="300"/>
        </w:trPr>
        <w:tc>
          <w:tcPr>
            <w:tcW w:w="425"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1358"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1154"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(рублей)</w:t>
            </w:r>
          </w:p>
        </w:tc>
      </w:tr>
      <w:tr w:rsidR="00CB204C" w:rsidRPr="00CB204C" w:rsidTr="00CB204C">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20"/>
                <w:szCs w:val="20"/>
                <w:lang w:eastAsia="ru-RU"/>
              </w:rPr>
            </w:pPr>
            <w:r w:rsidRPr="00CB204C">
              <w:rPr>
                <w:rFonts w:ascii="Times New Roman" w:eastAsia="Times New Roman" w:hAnsi="Times New Roman" w:cs="Times New Roman"/>
                <w:sz w:val="20"/>
                <w:szCs w:val="20"/>
                <w:lang w:eastAsia="ru-RU"/>
              </w:rPr>
              <w:t>№ строки</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20"/>
                <w:szCs w:val="20"/>
                <w:lang w:eastAsia="ru-RU"/>
              </w:rPr>
            </w:pPr>
            <w:r w:rsidRPr="00CB204C">
              <w:rPr>
                <w:rFonts w:ascii="Times New Roman" w:eastAsia="Times New Roman" w:hAnsi="Times New Roman" w:cs="Times New Roman"/>
                <w:sz w:val="20"/>
                <w:szCs w:val="20"/>
                <w:lang w:eastAsia="ru-RU"/>
              </w:rPr>
              <w:t>Наименование показателей бюджетной классификации</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20"/>
                <w:szCs w:val="20"/>
                <w:lang w:eastAsia="ru-RU"/>
              </w:rPr>
            </w:pPr>
            <w:r w:rsidRPr="00CB204C">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Раздел, подраздел</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20"/>
                <w:szCs w:val="20"/>
                <w:lang w:eastAsia="ru-RU"/>
              </w:rPr>
            </w:pPr>
            <w:r w:rsidRPr="00CB204C">
              <w:rPr>
                <w:rFonts w:ascii="Times New Roman" w:eastAsia="Times New Roman" w:hAnsi="Times New Roman" w:cs="Times New Roman"/>
                <w:sz w:val="20"/>
                <w:szCs w:val="20"/>
                <w:lang w:eastAsia="ru-RU"/>
              </w:rPr>
              <w:t>Сумма на 2018 год</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 </w:t>
            </w:r>
          </w:p>
        </w:tc>
        <w:tc>
          <w:tcPr>
            <w:tcW w:w="6379"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1</w:t>
            </w:r>
          </w:p>
        </w:tc>
        <w:tc>
          <w:tcPr>
            <w:tcW w:w="1358"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4</w:t>
            </w:r>
          </w:p>
        </w:tc>
        <w:tc>
          <w:tcPr>
            <w:tcW w:w="1154"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358" w:type="dxa"/>
            <w:tcBorders>
              <w:top w:val="single" w:sz="4" w:space="0" w:color="auto"/>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5 243 697,65</w:t>
            </w:r>
          </w:p>
        </w:tc>
      </w:tr>
      <w:tr w:rsidR="00CB204C" w:rsidRPr="00CB204C" w:rsidTr="00CB204C">
        <w:trPr>
          <w:trHeight w:val="8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CB204C">
              <w:rPr>
                <w:rFonts w:ascii="Times New Roman" w:eastAsia="Times New Roman" w:hAnsi="Times New Roman" w:cs="Times New Roman"/>
                <w:sz w:val="18"/>
                <w:szCs w:val="18"/>
                <w:lang w:eastAsia="ru-RU"/>
              </w:rPr>
              <w:t>размеров оплаты труда</w:t>
            </w:r>
            <w:proofErr w:type="gramEnd"/>
            <w:r w:rsidRPr="00CB204C">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i/>
                <w:iCs/>
                <w:color w:val="000000"/>
                <w:sz w:val="20"/>
                <w:szCs w:val="20"/>
                <w:lang w:eastAsia="ru-RU"/>
              </w:rPr>
            </w:pPr>
            <w:r w:rsidRPr="00CB204C">
              <w:rPr>
                <w:rFonts w:ascii="Times New Roman" w:eastAsia="Times New Roman" w:hAnsi="Times New Roman" w:cs="Times New Roman"/>
                <w:b/>
                <w:bCs/>
                <w:i/>
                <w:i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40 362,00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i/>
                <w:iCs/>
                <w:color w:val="000000"/>
                <w:sz w:val="20"/>
                <w:szCs w:val="20"/>
                <w:lang w:eastAsia="ru-RU"/>
              </w:rPr>
            </w:pPr>
            <w:r w:rsidRPr="00CB204C">
              <w:rPr>
                <w:rFonts w:ascii="Times New Roman" w:eastAsia="Times New Roman" w:hAnsi="Times New Roman" w:cs="Times New Roman"/>
                <w:b/>
                <w:bCs/>
                <w:i/>
                <w:i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40 362,00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40 362,00</w:t>
            </w:r>
          </w:p>
        </w:tc>
      </w:tr>
      <w:tr w:rsidR="00CB204C" w:rsidRPr="00CB204C" w:rsidTr="00CB204C">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0102</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40 362,00</w:t>
            </w:r>
          </w:p>
        </w:tc>
      </w:tr>
      <w:tr w:rsidR="00CB204C" w:rsidRPr="00CB204C" w:rsidTr="00CB204C">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23 404,44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23 404,44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23 404,44</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0102</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23 404,44</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579 991,68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579 991,68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579 991,68</w:t>
            </w:r>
          </w:p>
        </w:tc>
      </w:tr>
      <w:tr w:rsidR="00CB204C" w:rsidRPr="00CB204C" w:rsidTr="00CB204C">
        <w:trPr>
          <w:trHeight w:val="5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0102</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579 991,68</w:t>
            </w:r>
          </w:p>
        </w:tc>
      </w:tr>
      <w:tr w:rsidR="00CB204C" w:rsidRPr="00CB204C" w:rsidTr="00CB204C">
        <w:trPr>
          <w:trHeight w:val="9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Средства на частичное финансирование (возмещение) расходов на повышение </w:t>
            </w:r>
            <w:proofErr w:type="gramStart"/>
            <w:r w:rsidRPr="00CB204C">
              <w:rPr>
                <w:rFonts w:ascii="Times New Roman" w:eastAsia="Times New Roman" w:hAnsi="Times New Roman" w:cs="Times New Roman"/>
                <w:color w:val="000000"/>
                <w:sz w:val="20"/>
                <w:szCs w:val="20"/>
                <w:lang w:eastAsia="ru-RU"/>
              </w:rPr>
              <w:t>размеров оплаты труда</w:t>
            </w:r>
            <w:proofErr w:type="gramEnd"/>
            <w:r w:rsidRPr="00CB204C">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84 736,00</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84 736,00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84 736,00</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17</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84 736,00</w:t>
            </w:r>
          </w:p>
        </w:tc>
      </w:tr>
      <w:tr w:rsidR="00CB204C" w:rsidRPr="00CB204C" w:rsidTr="00CB204C">
        <w:trPr>
          <w:trHeight w:val="5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47 250,07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47 250,07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47 250,07</w:t>
            </w:r>
          </w:p>
        </w:tc>
      </w:tr>
      <w:tr w:rsidR="00CB204C" w:rsidRPr="00CB204C" w:rsidTr="00CB204C">
        <w:trPr>
          <w:trHeight w:val="6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21</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47 250,07</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22</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местного самоуправления в рамках </w:t>
            </w:r>
            <w:r w:rsidR="00E163AD" w:rsidRPr="00CB204C">
              <w:rPr>
                <w:rFonts w:ascii="Times New Roman" w:eastAsia="Times New Roman" w:hAnsi="Times New Roman" w:cs="Times New Roman"/>
                <w:color w:val="000000"/>
                <w:sz w:val="20"/>
                <w:szCs w:val="20"/>
                <w:lang w:eastAsia="ru-RU"/>
              </w:rPr>
              <w:t>непрограммных</w:t>
            </w:r>
            <w:r w:rsidRPr="00CB204C">
              <w:rPr>
                <w:rFonts w:ascii="Times New Roman" w:eastAsia="Times New Roman" w:hAnsi="Times New Roman" w:cs="Times New Roman"/>
                <w:color w:val="000000"/>
                <w:sz w:val="20"/>
                <w:szCs w:val="20"/>
                <w:lang w:eastAsia="ru-RU"/>
              </w:rPr>
              <w:t xml:space="preserve">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2 291 208,39</w:t>
            </w:r>
          </w:p>
        </w:tc>
      </w:tr>
      <w:tr w:rsidR="00CB204C" w:rsidRPr="00CB204C" w:rsidTr="00CB204C">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23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1 265 817,76</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1 265 817,76</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1 265 817,76</w:t>
            </w:r>
          </w:p>
        </w:tc>
      </w:tr>
      <w:tr w:rsidR="00CB204C" w:rsidRPr="00CB204C" w:rsidTr="00CB204C">
        <w:trPr>
          <w:trHeight w:val="5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1 265 817,76</w:t>
            </w:r>
          </w:p>
        </w:tc>
      </w:tr>
      <w:tr w:rsidR="00CB204C" w:rsidRPr="00CB204C" w:rsidTr="00CB204C">
        <w:trPr>
          <w:trHeight w:val="39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1 022 757,95</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1 022 757,95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1 022 757,95</w:t>
            </w:r>
          </w:p>
        </w:tc>
      </w:tr>
      <w:tr w:rsidR="00CB204C" w:rsidRPr="00CB204C" w:rsidTr="00CB204C">
        <w:trPr>
          <w:trHeight w:val="58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1 022 757,95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2 632,68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Уплата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853</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2 632,68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51 262,00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34</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51 262,00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51 262,00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51 262,00</w:t>
            </w:r>
          </w:p>
        </w:tc>
      </w:tr>
      <w:tr w:rsidR="00CB204C" w:rsidRPr="00CB204C" w:rsidTr="00CB204C">
        <w:trPr>
          <w:trHeight w:val="5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51 262,00</w:t>
            </w:r>
          </w:p>
        </w:tc>
      </w:tr>
      <w:tr w:rsidR="00CB204C" w:rsidRPr="00CB204C" w:rsidTr="00CB204C">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362,00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362,00</w:t>
            </w:r>
          </w:p>
        </w:tc>
      </w:tr>
      <w:tr w:rsidR="00CB204C" w:rsidRPr="00CB204C" w:rsidTr="00CB204C">
        <w:trPr>
          <w:trHeight w:val="36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общегосударственные расходы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Резервные фонды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Резервные средства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46</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Резервные фонды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0111</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5 000,00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48</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318 251,80</w:t>
            </w:r>
          </w:p>
        </w:tc>
      </w:tr>
      <w:tr w:rsidR="00CB204C" w:rsidRPr="00CB204C" w:rsidTr="00CB204C">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274 942,60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274 942,60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оборона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0200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274 942,60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52</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0203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274 942,60</w:t>
            </w:r>
          </w:p>
        </w:tc>
      </w:tr>
      <w:tr w:rsidR="00CB204C" w:rsidRPr="00CB204C" w:rsidTr="00CB204C">
        <w:trPr>
          <w:trHeight w:val="2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43 309,20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43 309,20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оборона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0200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43 309,20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56</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0203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43 309,20</w:t>
            </w:r>
          </w:p>
        </w:tc>
      </w:tr>
      <w:tr w:rsidR="00CB204C" w:rsidRPr="00CB204C" w:rsidTr="00CB204C">
        <w:trPr>
          <w:trHeight w:val="55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59</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КУЛЬТУРА, КИНЕМАТОГРАФИЯ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0800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1 261 </w:t>
            </w:r>
            <w:r w:rsidRPr="00CB204C">
              <w:rPr>
                <w:rFonts w:ascii="Times New Roman" w:eastAsia="Times New Roman" w:hAnsi="Times New Roman" w:cs="Times New Roman"/>
                <w:color w:val="000000"/>
                <w:sz w:val="20"/>
                <w:szCs w:val="20"/>
                <w:lang w:eastAsia="ru-RU"/>
              </w:rPr>
              <w:lastRenderedPageBreak/>
              <w:t>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61</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культура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0801</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Пенсии государственного сектора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Социальное обеспечение и иные выплаты населению</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65</w:t>
            </w: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w:eastAsia="Times New Roman" w:hAnsi="Times New Roman" w:cs="Times New Roman"/>
                <w:color w:val="22272F"/>
                <w:lang w:eastAsia="ru-RU"/>
              </w:rPr>
            </w:pPr>
            <w:r w:rsidRPr="00CB204C">
              <w:rPr>
                <w:rFonts w:ascii="Times New Roman" w:eastAsia="Times New Roman" w:hAnsi="Times New Roman" w:cs="Times New Roman"/>
                <w:color w:val="22272F"/>
                <w:lang w:eastAsia="ru-RU"/>
              </w:rPr>
              <w:t>Социальная политика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66</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Пенсионное обеспечение</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1001</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Социальное обеспечение населения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15 000,00</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69</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15 000,00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70</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506 011,27</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71</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Средства на частичное финансирование (возмещение) расходов на повышение </w:t>
            </w:r>
            <w:proofErr w:type="gramStart"/>
            <w:r w:rsidRPr="00CB204C">
              <w:rPr>
                <w:rFonts w:ascii="Times New Roman" w:eastAsia="Times New Roman" w:hAnsi="Times New Roman" w:cs="Times New Roman"/>
                <w:color w:val="000000"/>
                <w:sz w:val="20"/>
                <w:szCs w:val="20"/>
                <w:lang w:eastAsia="ru-RU"/>
              </w:rPr>
              <w:t>размеров оплаты труда</w:t>
            </w:r>
            <w:proofErr w:type="gramEnd"/>
            <w:r w:rsidRPr="00CB204C">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33 852,00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72</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33 852,00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33 852,00</w:t>
            </w:r>
          </w:p>
        </w:tc>
      </w:tr>
      <w:tr w:rsidR="00CB204C" w:rsidRPr="00CB204C" w:rsidTr="00CB204C">
        <w:trPr>
          <w:trHeight w:val="4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74</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33 852,00</w:t>
            </w:r>
          </w:p>
        </w:tc>
      </w:tr>
      <w:tr w:rsidR="00CB204C" w:rsidRPr="00CB204C" w:rsidTr="00CB204C">
        <w:trPr>
          <w:trHeight w:val="8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19 487,19</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19 487,19</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19 487,19</w:t>
            </w:r>
          </w:p>
        </w:tc>
      </w:tr>
      <w:tr w:rsidR="00CB204C" w:rsidRPr="00CB204C" w:rsidTr="00CB204C">
        <w:trPr>
          <w:trHeight w:val="5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78</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19 487,19</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79</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82</w:t>
            </w: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lang w:eastAsia="ru-RU"/>
              </w:rPr>
            </w:pPr>
            <w:r w:rsidRPr="00CB204C">
              <w:rPr>
                <w:rFonts w:ascii="Times New Roman" w:eastAsia="Times New Roman" w:hAnsi="Times New Roman" w:cs="Times New Roman"/>
                <w:color w:val="000000"/>
                <w:lang w:eastAsia="ru-RU"/>
              </w:rPr>
              <w:t>Общегосударственные вопросы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5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83</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84</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2018-2020 годы"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4 741 101,58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Отдельные мероприятия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4 741 101,58</w:t>
            </w:r>
          </w:p>
        </w:tc>
      </w:tr>
      <w:tr w:rsidR="00CB204C" w:rsidRPr="00CB204C" w:rsidTr="00CB204C">
        <w:trPr>
          <w:trHeight w:val="8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86</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47 760,00</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47 760,00</w:t>
            </w:r>
          </w:p>
        </w:tc>
      </w:tr>
      <w:tr w:rsidR="00CB204C" w:rsidRPr="00CB204C" w:rsidTr="00CB204C">
        <w:trPr>
          <w:trHeight w:val="36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47 760,00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89</w:t>
            </w:r>
          </w:p>
        </w:tc>
        <w:tc>
          <w:tcPr>
            <w:tcW w:w="6379" w:type="dxa"/>
            <w:tcBorders>
              <w:top w:val="nil"/>
              <w:left w:val="nil"/>
              <w:bottom w:val="nil"/>
              <w:right w:val="nil"/>
            </w:tcBorders>
            <w:shd w:val="clear" w:color="000000" w:fill="FFFFFF"/>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0300</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47 760,00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90</w:t>
            </w:r>
          </w:p>
        </w:tc>
        <w:tc>
          <w:tcPr>
            <w:tcW w:w="6379" w:type="dxa"/>
            <w:tcBorders>
              <w:top w:val="single" w:sz="4" w:space="0" w:color="auto"/>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0310</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47 760,00</w:t>
            </w:r>
          </w:p>
        </w:tc>
      </w:tr>
      <w:tr w:rsidR="00CB204C" w:rsidRPr="00CB204C" w:rsidTr="00CB204C">
        <w:trPr>
          <w:trHeight w:val="9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91</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w:t>
            </w:r>
            <w:r w:rsidRPr="00CB204C">
              <w:rPr>
                <w:rFonts w:ascii="Times New Roman" w:eastAsia="Times New Roman" w:hAnsi="Times New Roman" w:cs="Times New Roman"/>
                <w:color w:val="000000"/>
                <w:sz w:val="20"/>
                <w:szCs w:val="20"/>
                <w:lang w:eastAsia="ru-RU"/>
              </w:rPr>
              <w:lastRenderedPageBreak/>
              <w:t>техногенного характера"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2 400,00</w:t>
            </w:r>
          </w:p>
        </w:tc>
      </w:tr>
      <w:tr w:rsidR="00CB204C" w:rsidRPr="00CB204C" w:rsidTr="00CB204C">
        <w:trPr>
          <w:trHeight w:val="40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92</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2 400,00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2 400,00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94</w:t>
            </w:r>
          </w:p>
        </w:tc>
        <w:tc>
          <w:tcPr>
            <w:tcW w:w="6379" w:type="dxa"/>
            <w:tcBorders>
              <w:top w:val="nil"/>
              <w:left w:val="nil"/>
              <w:bottom w:val="nil"/>
              <w:right w:val="nil"/>
            </w:tcBorders>
            <w:shd w:val="clear" w:color="000000" w:fill="FFFFFF"/>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2 400,00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95</w:t>
            </w:r>
          </w:p>
        </w:tc>
        <w:tc>
          <w:tcPr>
            <w:tcW w:w="6379" w:type="dxa"/>
            <w:tcBorders>
              <w:top w:val="single" w:sz="4" w:space="0" w:color="auto"/>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0310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2 400,00</w:t>
            </w:r>
          </w:p>
        </w:tc>
      </w:tr>
      <w:tr w:rsidR="00CB204C" w:rsidRPr="00CB204C" w:rsidTr="00CB204C">
        <w:trPr>
          <w:trHeight w:val="10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96</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353 970,00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353 970,00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353 970,00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99</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353 970,00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6379"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Дорожное хозяйство (дорожные фонды)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0409</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353 970,00</w:t>
            </w:r>
          </w:p>
        </w:tc>
      </w:tr>
      <w:tr w:rsidR="00CB204C" w:rsidRPr="00CB204C" w:rsidTr="00CB204C">
        <w:trPr>
          <w:trHeight w:val="7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101</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102</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104</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3 600,00</w:t>
            </w:r>
          </w:p>
        </w:tc>
      </w:tr>
      <w:tr w:rsidR="00CB204C" w:rsidRPr="00CB204C" w:rsidTr="00CB204C">
        <w:trPr>
          <w:trHeight w:val="76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105</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МО Сизинский сельсовет" 2018-2020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634 453,00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106</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634 453,00</w:t>
            </w:r>
          </w:p>
        </w:tc>
      </w:tr>
      <w:tr w:rsidR="00CB204C" w:rsidRPr="00CB204C" w:rsidTr="00CB204C">
        <w:trPr>
          <w:trHeight w:val="40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107</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634 453,00</w:t>
            </w:r>
          </w:p>
        </w:tc>
      </w:tr>
      <w:tr w:rsidR="00CB204C" w:rsidRPr="00CB204C" w:rsidTr="00CB204C">
        <w:trPr>
          <w:trHeight w:val="8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CB204C">
              <w:rPr>
                <w:rFonts w:ascii="Times New Roman" w:eastAsia="Times New Roman" w:hAnsi="Times New Roman" w:cs="Times New Roman"/>
                <w:color w:val="000000"/>
                <w:sz w:val="20"/>
                <w:szCs w:val="20"/>
                <w:lang w:eastAsia="ru-RU"/>
              </w:rPr>
              <w:t xml:space="preserve"> )</w:t>
            </w:r>
            <w:proofErr w:type="gramEnd"/>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941 336,70</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26 091,76</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26 091,76</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26 091,76</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112</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26 091,76</w:t>
            </w:r>
          </w:p>
        </w:tc>
      </w:tr>
      <w:tr w:rsidR="00CB204C" w:rsidRPr="00CB204C" w:rsidTr="00CB204C">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113</w:t>
            </w:r>
          </w:p>
        </w:tc>
        <w:tc>
          <w:tcPr>
            <w:tcW w:w="6379"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696 338,37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114</w:t>
            </w:r>
          </w:p>
        </w:tc>
        <w:tc>
          <w:tcPr>
            <w:tcW w:w="6379" w:type="dxa"/>
            <w:tcBorders>
              <w:top w:val="single" w:sz="4" w:space="0" w:color="auto"/>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696 338,37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696 338,37</w:t>
            </w:r>
          </w:p>
        </w:tc>
      </w:tr>
      <w:tr w:rsidR="00CB204C" w:rsidRPr="00CB204C" w:rsidTr="00CB204C">
        <w:trPr>
          <w:trHeight w:val="75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CB204C">
              <w:rPr>
                <w:rFonts w:ascii="Times New Roman" w:eastAsia="Times New Roman" w:hAnsi="Times New Roman" w:cs="Times New Roman"/>
                <w:sz w:val="18"/>
                <w:szCs w:val="18"/>
                <w:lang w:eastAsia="ru-RU"/>
              </w:rPr>
              <w:t xml:space="preserve"> )</w:t>
            </w:r>
            <w:proofErr w:type="gramEnd"/>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696 338,37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117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198 542,00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198 542,00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198 542,00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198 542,00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2 289,57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Уплата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853</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2 289,57</w:t>
            </w:r>
          </w:p>
        </w:tc>
      </w:tr>
      <w:tr w:rsidR="00CB204C" w:rsidRPr="00CB204C" w:rsidTr="00CB204C">
        <w:trPr>
          <w:trHeight w:val="7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123</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18 075,00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124</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16 000,00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126</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127</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общегосударственные расходы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128</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2 075,00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129</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Уплата налогов, сборов и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2 075,00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2 075,00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2 075,00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132</w:t>
            </w:r>
          </w:p>
        </w:tc>
        <w:tc>
          <w:tcPr>
            <w:tcW w:w="6379" w:type="dxa"/>
            <w:tcBorders>
              <w:top w:val="nil"/>
              <w:left w:val="nil"/>
              <w:bottom w:val="nil"/>
              <w:right w:val="nil"/>
            </w:tcBorders>
            <w:shd w:val="clear" w:color="000000" w:fill="FFFFFF"/>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25 600,00</w:t>
            </w:r>
          </w:p>
        </w:tc>
      </w:tr>
      <w:tr w:rsidR="00CB204C" w:rsidRPr="00CB204C" w:rsidTr="00CB204C">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133</w:t>
            </w:r>
          </w:p>
        </w:tc>
        <w:tc>
          <w:tcPr>
            <w:tcW w:w="6379" w:type="dxa"/>
            <w:tcBorders>
              <w:top w:val="single" w:sz="4" w:space="0" w:color="auto"/>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25 600,00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25 600,00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135</w:t>
            </w:r>
          </w:p>
        </w:tc>
        <w:tc>
          <w:tcPr>
            <w:tcW w:w="6379" w:type="dxa"/>
            <w:tcBorders>
              <w:top w:val="nil"/>
              <w:left w:val="nil"/>
              <w:bottom w:val="nil"/>
              <w:right w:val="nil"/>
            </w:tcBorders>
            <w:shd w:val="clear" w:color="000000" w:fill="FFFFFF"/>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25 600,00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136</w:t>
            </w:r>
          </w:p>
        </w:tc>
        <w:tc>
          <w:tcPr>
            <w:tcW w:w="6379" w:type="dxa"/>
            <w:tcBorders>
              <w:top w:val="single" w:sz="4" w:space="0" w:color="auto"/>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0310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25 600,00</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137</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268 400,00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268 400,00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268 400,00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140</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268 400,00</w:t>
            </w:r>
          </w:p>
        </w:tc>
      </w:tr>
      <w:tr w:rsidR="00CB204C" w:rsidRPr="00CB204C" w:rsidTr="00CB204C">
        <w:trPr>
          <w:trHeight w:val="2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141</w:t>
            </w:r>
          </w:p>
        </w:tc>
        <w:tc>
          <w:tcPr>
            <w:tcW w:w="6379"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Дорожное хозяйство (дорожные фонды)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0409</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268 400,00</w:t>
            </w:r>
          </w:p>
        </w:tc>
      </w:tr>
      <w:tr w:rsidR="00CB204C" w:rsidRPr="00CB204C" w:rsidTr="00CB204C">
        <w:trPr>
          <w:trHeight w:val="8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142</w:t>
            </w:r>
          </w:p>
        </w:tc>
        <w:tc>
          <w:tcPr>
            <w:tcW w:w="6379" w:type="dxa"/>
            <w:tcBorders>
              <w:top w:val="single" w:sz="4" w:space="0" w:color="auto"/>
              <w:left w:val="nil"/>
              <w:bottom w:val="single" w:sz="4" w:space="0" w:color="auto"/>
              <w:right w:val="nil"/>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сельсовет"2018-2020)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31 000,00</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31 000,00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0412</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Прочие мероприятия по благоустройству</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398 633,25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146</w:t>
            </w:r>
          </w:p>
        </w:tc>
        <w:tc>
          <w:tcPr>
            <w:tcW w:w="6379" w:type="dxa"/>
            <w:tcBorders>
              <w:top w:val="nil"/>
              <w:left w:val="nil"/>
              <w:bottom w:val="nil"/>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Благоустройство</w:t>
            </w:r>
          </w:p>
        </w:tc>
        <w:tc>
          <w:tcPr>
            <w:tcW w:w="1358" w:type="dxa"/>
            <w:tcBorders>
              <w:top w:val="nil"/>
              <w:left w:val="nil"/>
              <w:bottom w:val="nil"/>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0110080020</w:t>
            </w:r>
          </w:p>
        </w:tc>
        <w:tc>
          <w:tcPr>
            <w:tcW w:w="913" w:type="dxa"/>
            <w:tcBorders>
              <w:top w:val="nil"/>
              <w:left w:val="nil"/>
              <w:bottom w:val="nil"/>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nil"/>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nil"/>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398 633,25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147</w:t>
            </w:r>
          </w:p>
        </w:tc>
        <w:tc>
          <w:tcPr>
            <w:tcW w:w="6379" w:type="dxa"/>
            <w:tcBorders>
              <w:top w:val="single" w:sz="4" w:space="0" w:color="auto"/>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0110080020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398 633,25</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148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398 633,25</w:t>
            </w:r>
          </w:p>
        </w:tc>
      </w:tr>
      <w:tr w:rsidR="00CB204C" w:rsidRPr="00CB204C" w:rsidTr="00CB204C">
        <w:trPr>
          <w:trHeight w:val="55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CB204C">
              <w:rPr>
                <w:rFonts w:ascii="Times New Roman" w:eastAsia="Times New Roman" w:hAnsi="Times New Roman" w:cs="Times New Roman"/>
                <w:b/>
                <w:bCs/>
                <w:sz w:val="18"/>
                <w:szCs w:val="18"/>
                <w:lang w:eastAsia="ru-RU"/>
              </w:rPr>
              <w:t xml:space="preserve"> )</w:t>
            </w:r>
            <w:proofErr w:type="gramEnd"/>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800 000,00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800 000,00</w:t>
            </w:r>
          </w:p>
        </w:tc>
      </w:tr>
      <w:tr w:rsidR="00CB204C" w:rsidRPr="00CB204C" w:rsidTr="00CB204C">
        <w:trPr>
          <w:trHeight w:val="2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800 000,00</w:t>
            </w:r>
          </w:p>
        </w:tc>
      </w:tr>
      <w:tr w:rsidR="00CB204C" w:rsidRPr="00CB204C" w:rsidTr="00CB204C">
        <w:trPr>
          <w:trHeight w:val="7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осуществление передаваемых полномочий по участию в части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125 000,00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125 000,00</w:t>
            </w:r>
          </w:p>
        </w:tc>
      </w:tr>
      <w:tr w:rsidR="00CB204C" w:rsidRPr="00CB204C" w:rsidTr="00CB204C">
        <w:trPr>
          <w:trHeight w:val="8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27 266,54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27 266,54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Жилищн</w:t>
            </w:r>
            <w:proofErr w:type="gramStart"/>
            <w:r w:rsidRPr="00CB204C">
              <w:rPr>
                <w:rFonts w:ascii="Times New Roman" w:eastAsia="Times New Roman" w:hAnsi="Times New Roman" w:cs="Times New Roman"/>
                <w:sz w:val="18"/>
                <w:szCs w:val="18"/>
                <w:lang w:eastAsia="ru-RU"/>
              </w:rPr>
              <w:t>о-</w:t>
            </w:r>
            <w:proofErr w:type="gramEnd"/>
            <w:r w:rsidRPr="00CB204C">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27 266,54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158</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0505</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27 266,54</w:t>
            </w:r>
          </w:p>
        </w:tc>
      </w:tr>
      <w:tr w:rsidR="00CB204C" w:rsidRPr="00CB204C" w:rsidTr="00CB204C">
        <w:trPr>
          <w:trHeight w:val="4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159</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1 083 971,66</w:t>
            </w:r>
          </w:p>
        </w:tc>
      </w:tr>
      <w:tr w:rsidR="00CB204C" w:rsidRPr="00CB204C" w:rsidTr="00CB204C">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562 685,95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562 685,95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Жилищн</w:t>
            </w:r>
            <w:proofErr w:type="gramStart"/>
            <w:r w:rsidRPr="00CB204C">
              <w:rPr>
                <w:rFonts w:ascii="Times New Roman" w:eastAsia="Times New Roman" w:hAnsi="Times New Roman" w:cs="Times New Roman"/>
                <w:sz w:val="18"/>
                <w:szCs w:val="18"/>
                <w:lang w:eastAsia="ru-RU"/>
              </w:rPr>
              <w:t>о-</w:t>
            </w:r>
            <w:proofErr w:type="gramEnd"/>
            <w:r w:rsidRPr="00CB204C">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562 685,95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0505</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562 685,95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521 285,71</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521 285,71</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Жилищн</w:t>
            </w:r>
            <w:proofErr w:type="gramStart"/>
            <w:r w:rsidRPr="00CB204C">
              <w:rPr>
                <w:rFonts w:ascii="Times New Roman" w:eastAsia="Times New Roman" w:hAnsi="Times New Roman" w:cs="Times New Roman"/>
                <w:sz w:val="18"/>
                <w:szCs w:val="18"/>
                <w:lang w:eastAsia="ru-RU"/>
              </w:rPr>
              <w:t>о-</w:t>
            </w:r>
            <w:proofErr w:type="gramEnd"/>
            <w:r w:rsidRPr="00CB204C">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521 285,71</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0505</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521 285,71</w:t>
            </w:r>
          </w:p>
        </w:tc>
      </w:tr>
      <w:tr w:rsidR="00CB204C" w:rsidRPr="00CB204C" w:rsidTr="00CB204C">
        <w:trPr>
          <w:trHeight w:val="300"/>
        </w:trPr>
        <w:tc>
          <w:tcPr>
            <w:tcW w:w="100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ИТОГО</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9 987 088,80</w:t>
            </w:r>
          </w:p>
        </w:tc>
      </w:tr>
    </w:tbl>
    <w:p w:rsidR="00171B37" w:rsidRDefault="00171B37"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08585B" w:rsidRDefault="0008585B"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tbl>
      <w:tblPr>
        <w:tblW w:w="11527" w:type="dxa"/>
        <w:tblInd w:w="-601" w:type="dxa"/>
        <w:tblLayout w:type="fixed"/>
        <w:tblLook w:val="04A0" w:firstRow="1" w:lastRow="0" w:firstColumn="1" w:lastColumn="0" w:noHBand="0" w:noVBand="1"/>
      </w:tblPr>
      <w:tblGrid>
        <w:gridCol w:w="567"/>
        <w:gridCol w:w="5387"/>
        <w:gridCol w:w="1440"/>
        <w:gridCol w:w="544"/>
        <w:gridCol w:w="709"/>
        <w:gridCol w:w="1340"/>
        <w:gridCol w:w="1540"/>
      </w:tblGrid>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538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4033" w:type="dxa"/>
            <w:gridSpan w:val="4"/>
            <w:vMerge w:val="restart"/>
            <w:tcBorders>
              <w:top w:val="nil"/>
              <w:left w:val="nil"/>
              <w:bottom w:val="nil"/>
              <w:right w:val="nil"/>
            </w:tcBorders>
            <w:shd w:val="clear" w:color="auto" w:fill="auto"/>
            <w:vAlign w:val="bottom"/>
            <w:hideMark/>
          </w:tcPr>
          <w:p w:rsidR="005D66FE" w:rsidRPr="00E163AD" w:rsidRDefault="005D66FE" w:rsidP="00E163AD">
            <w:pPr>
              <w:spacing w:after="0" w:line="240" w:lineRule="auto"/>
              <w:jc w:val="right"/>
              <w:rPr>
                <w:rFonts w:ascii="Times New Roman" w:eastAsia="Times New Roman" w:hAnsi="Times New Roman" w:cs="Times New Roman"/>
                <w:sz w:val="20"/>
                <w:szCs w:val="20"/>
                <w:lang w:eastAsia="ru-RU"/>
              </w:rPr>
            </w:pPr>
            <w:r w:rsidRPr="00E163AD">
              <w:rPr>
                <w:rFonts w:ascii="Times New Roman" w:eastAsia="Times New Roman" w:hAnsi="Times New Roman" w:cs="Times New Roman"/>
                <w:sz w:val="20"/>
                <w:szCs w:val="20"/>
                <w:lang w:eastAsia="ru-RU"/>
              </w:rPr>
              <w:t>Приложение №11 к                                                 Решению Сизинского сельского совета депутатов  от</w:t>
            </w:r>
            <w:r w:rsidRPr="00E163AD">
              <w:rPr>
                <w:rFonts w:ascii="Times New Roman" w:eastAsia="Times New Roman" w:hAnsi="Times New Roman" w:cs="Times New Roman"/>
                <w:sz w:val="20"/>
                <w:szCs w:val="20"/>
                <w:u w:val="single"/>
                <w:lang w:eastAsia="ru-RU"/>
              </w:rPr>
              <w:t xml:space="preserve"> </w:t>
            </w:r>
            <w:r w:rsidR="00E163AD" w:rsidRPr="00E163AD">
              <w:rPr>
                <w:rFonts w:ascii="Times New Roman" w:eastAsia="Times New Roman" w:hAnsi="Times New Roman" w:cs="Times New Roman"/>
                <w:sz w:val="20"/>
                <w:szCs w:val="20"/>
                <w:u w:val="single"/>
                <w:lang w:eastAsia="ru-RU"/>
              </w:rPr>
              <w:t>03.06.2020. №6-7-36</w:t>
            </w:r>
            <w:r w:rsidRPr="00E163AD">
              <w:rPr>
                <w:rFonts w:ascii="Times New Roman" w:eastAsia="Times New Roman" w:hAnsi="Times New Roman" w:cs="Times New Roman"/>
                <w:sz w:val="20"/>
                <w:szCs w:val="20"/>
                <w:lang w:eastAsia="ru-RU"/>
              </w:rPr>
              <w:t xml:space="preserve">            </w:t>
            </w: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538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4033" w:type="dxa"/>
            <w:gridSpan w:val="4"/>
            <w:vMerge/>
            <w:tcBorders>
              <w:top w:val="nil"/>
              <w:left w:val="nil"/>
              <w:bottom w:val="nil"/>
              <w:right w:val="nil"/>
            </w:tcBorders>
            <w:vAlign w:val="center"/>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r>
      <w:tr w:rsidR="005D66FE" w:rsidRPr="005D66FE" w:rsidTr="0008585B">
        <w:trPr>
          <w:trHeight w:val="300"/>
        </w:trPr>
        <w:tc>
          <w:tcPr>
            <w:tcW w:w="567" w:type="dxa"/>
            <w:tcBorders>
              <w:top w:val="nil"/>
              <w:left w:val="nil"/>
              <w:bottom w:val="nil"/>
              <w:right w:val="nil"/>
            </w:tcBorders>
            <w:shd w:val="clear" w:color="auto" w:fill="auto"/>
            <w:noWrap/>
            <w:hideMark/>
          </w:tcPr>
          <w:p w:rsidR="005D66FE" w:rsidRPr="005D66FE" w:rsidRDefault="005D66FE" w:rsidP="005D66FE">
            <w:pPr>
              <w:spacing w:after="0" w:line="240" w:lineRule="auto"/>
              <w:rPr>
                <w:rFonts w:ascii="Times New Roman" w:eastAsia="Times New Roman" w:hAnsi="Times New Roman" w:cs="Times New Roman"/>
                <w:sz w:val="20"/>
                <w:szCs w:val="20"/>
                <w:lang w:eastAsia="ru-RU"/>
              </w:rPr>
            </w:pPr>
          </w:p>
        </w:tc>
        <w:tc>
          <w:tcPr>
            <w:tcW w:w="5387" w:type="dxa"/>
            <w:tcBorders>
              <w:top w:val="nil"/>
              <w:left w:val="nil"/>
              <w:bottom w:val="nil"/>
              <w:right w:val="nil"/>
            </w:tcBorders>
            <w:shd w:val="clear" w:color="auto" w:fill="auto"/>
            <w:noWrap/>
            <w:hideMark/>
          </w:tcPr>
          <w:p w:rsidR="005D66FE" w:rsidRPr="005D66FE" w:rsidRDefault="005D66FE" w:rsidP="005D66FE">
            <w:pPr>
              <w:spacing w:after="0" w:line="240" w:lineRule="auto"/>
              <w:rPr>
                <w:rFonts w:ascii="Times New Roman" w:eastAsia="Times New Roman" w:hAnsi="Times New Roman" w:cs="Times New Roman"/>
                <w:sz w:val="20"/>
                <w:szCs w:val="20"/>
                <w:lang w:eastAsia="ru-RU"/>
              </w:rPr>
            </w:pPr>
          </w:p>
        </w:tc>
        <w:tc>
          <w:tcPr>
            <w:tcW w:w="4033" w:type="dxa"/>
            <w:gridSpan w:val="4"/>
            <w:vMerge/>
            <w:tcBorders>
              <w:top w:val="nil"/>
              <w:left w:val="nil"/>
              <w:bottom w:val="nil"/>
              <w:right w:val="nil"/>
            </w:tcBorders>
            <w:vAlign w:val="center"/>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538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544"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r>
      <w:tr w:rsidR="005D66FE" w:rsidRPr="005D66FE" w:rsidTr="0008585B">
        <w:trPr>
          <w:trHeight w:val="945"/>
        </w:trPr>
        <w:tc>
          <w:tcPr>
            <w:tcW w:w="11527" w:type="dxa"/>
            <w:gridSpan w:val="7"/>
            <w:tcBorders>
              <w:top w:val="nil"/>
              <w:left w:val="nil"/>
              <w:bottom w:val="nil"/>
              <w:right w:val="nil"/>
            </w:tcBorders>
            <w:shd w:val="clear" w:color="auto" w:fill="auto"/>
            <w:hideMark/>
          </w:tcPr>
          <w:p w:rsidR="005D66FE" w:rsidRPr="005D66FE" w:rsidRDefault="005D66FE" w:rsidP="005D66FE">
            <w:pPr>
              <w:spacing w:after="0" w:line="240" w:lineRule="auto"/>
              <w:jc w:val="center"/>
              <w:rPr>
                <w:rFonts w:ascii="Times New Roman" w:eastAsia="Times New Roman" w:hAnsi="Times New Roman" w:cs="Times New Roman"/>
                <w:b/>
                <w:bCs/>
                <w:color w:val="000000"/>
                <w:lang w:eastAsia="ru-RU"/>
              </w:rPr>
            </w:pPr>
            <w:r w:rsidRPr="005D66FE">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2019-2020 годы</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538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544"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(рублей)</w:t>
            </w:r>
          </w:p>
        </w:tc>
      </w:tr>
      <w:tr w:rsidR="005D66FE" w:rsidRPr="005D66FE" w:rsidTr="0008585B">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20"/>
                <w:szCs w:val="20"/>
                <w:lang w:eastAsia="ru-RU"/>
              </w:rPr>
            </w:pPr>
            <w:r w:rsidRPr="005D66FE">
              <w:rPr>
                <w:rFonts w:ascii="Times New Roman" w:eastAsia="Times New Roman" w:hAnsi="Times New Roman" w:cs="Times New Roman"/>
                <w:sz w:val="20"/>
                <w:szCs w:val="20"/>
                <w:lang w:eastAsia="ru-RU"/>
              </w:rPr>
              <w:t>№ строки</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20"/>
                <w:szCs w:val="20"/>
                <w:lang w:eastAsia="ru-RU"/>
              </w:rPr>
            </w:pPr>
            <w:r w:rsidRPr="005D66FE">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20"/>
                <w:szCs w:val="20"/>
                <w:lang w:eastAsia="ru-RU"/>
              </w:rPr>
            </w:pPr>
            <w:r w:rsidRPr="005D66FE">
              <w:rPr>
                <w:rFonts w:ascii="Times New Roman" w:eastAsia="Times New Roman" w:hAnsi="Times New Roman" w:cs="Times New Roman"/>
                <w:sz w:val="20"/>
                <w:szCs w:val="20"/>
                <w:lang w:eastAsia="ru-RU"/>
              </w:rPr>
              <w:t>Целевая статья</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Вид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Раздел, подраздел</w:t>
            </w:r>
          </w:p>
        </w:tc>
        <w:tc>
          <w:tcPr>
            <w:tcW w:w="1340" w:type="dxa"/>
            <w:tcBorders>
              <w:top w:val="single" w:sz="4" w:space="0" w:color="auto"/>
              <w:left w:val="nil"/>
              <w:bottom w:val="single" w:sz="4" w:space="0" w:color="auto"/>
              <w:right w:val="nil"/>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20"/>
                <w:szCs w:val="20"/>
                <w:lang w:eastAsia="ru-RU"/>
              </w:rPr>
            </w:pPr>
            <w:r w:rsidRPr="005D66FE">
              <w:rPr>
                <w:rFonts w:ascii="Times New Roman" w:eastAsia="Times New Roman" w:hAnsi="Times New Roman" w:cs="Times New Roman"/>
                <w:sz w:val="20"/>
                <w:szCs w:val="20"/>
                <w:lang w:eastAsia="ru-RU"/>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2020</w:t>
            </w:r>
          </w:p>
        </w:tc>
      </w:tr>
      <w:tr w:rsidR="005D66FE" w:rsidRPr="005D66FE" w:rsidTr="0008585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4"/>
                <w:szCs w:val="14"/>
                <w:lang w:eastAsia="ru-RU"/>
              </w:rPr>
            </w:pPr>
            <w:r w:rsidRPr="005D66FE">
              <w:rPr>
                <w:rFonts w:ascii="Times New Roman" w:eastAsia="Times New Roman" w:hAnsi="Times New Roman" w:cs="Times New Roman"/>
                <w:sz w:val="14"/>
                <w:szCs w:val="14"/>
                <w:lang w:eastAsia="ru-RU"/>
              </w:rPr>
              <w:t> </w:t>
            </w:r>
          </w:p>
        </w:tc>
        <w:tc>
          <w:tcPr>
            <w:tcW w:w="5387" w:type="dxa"/>
            <w:tcBorders>
              <w:top w:val="nil"/>
              <w:left w:val="nil"/>
              <w:bottom w:val="nil"/>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1</w:t>
            </w:r>
          </w:p>
        </w:tc>
        <w:tc>
          <w:tcPr>
            <w:tcW w:w="1440" w:type="dxa"/>
            <w:tcBorders>
              <w:top w:val="nil"/>
              <w:left w:val="nil"/>
              <w:bottom w:val="nil"/>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2</w:t>
            </w:r>
          </w:p>
        </w:tc>
        <w:tc>
          <w:tcPr>
            <w:tcW w:w="544" w:type="dxa"/>
            <w:tcBorders>
              <w:top w:val="nil"/>
              <w:left w:val="nil"/>
              <w:bottom w:val="nil"/>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3</w:t>
            </w:r>
          </w:p>
        </w:tc>
        <w:tc>
          <w:tcPr>
            <w:tcW w:w="709" w:type="dxa"/>
            <w:tcBorders>
              <w:top w:val="nil"/>
              <w:left w:val="nil"/>
              <w:bottom w:val="nil"/>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4</w:t>
            </w:r>
          </w:p>
        </w:tc>
        <w:tc>
          <w:tcPr>
            <w:tcW w:w="1340" w:type="dxa"/>
            <w:tcBorders>
              <w:top w:val="nil"/>
              <w:left w:val="nil"/>
              <w:bottom w:val="nil"/>
              <w:right w:val="nil"/>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5</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color w:val="000000"/>
                <w:sz w:val="16"/>
                <w:szCs w:val="16"/>
                <w:lang w:eastAsia="ru-RU"/>
              </w:rPr>
            </w:pPr>
            <w:r w:rsidRPr="005D66FE">
              <w:rPr>
                <w:rFonts w:ascii="Times New Roman" w:eastAsia="Times New Roman" w:hAnsi="Times New Roman" w:cs="Times New Roman"/>
                <w:color w:val="000000"/>
                <w:sz w:val="16"/>
                <w:szCs w:val="16"/>
                <w:lang w:eastAsia="ru-RU"/>
              </w:rPr>
              <w:t>6</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6200000000</w:t>
            </w:r>
          </w:p>
        </w:tc>
        <w:tc>
          <w:tcPr>
            <w:tcW w:w="544" w:type="dxa"/>
            <w:tcBorders>
              <w:top w:val="single" w:sz="4" w:space="0" w:color="auto"/>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single" w:sz="4" w:space="0" w:color="auto"/>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4 228 175,23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4 240 175,23</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i/>
                <w:iCs/>
                <w:color w:val="000000"/>
                <w:sz w:val="20"/>
                <w:szCs w:val="20"/>
                <w:lang w:eastAsia="ru-RU"/>
              </w:rPr>
            </w:pPr>
            <w:r w:rsidRPr="005D66FE">
              <w:rPr>
                <w:rFonts w:ascii="Times New Roman" w:eastAsia="Times New Roman" w:hAnsi="Times New Roman" w:cs="Times New Roman"/>
                <w:b/>
                <w:bCs/>
                <w:i/>
                <w:i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i/>
                <w:iCs/>
                <w:color w:val="000000"/>
                <w:sz w:val="20"/>
                <w:szCs w:val="20"/>
                <w:lang w:eastAsia="ru-RU"/>
              </w:rPr>
            </w:pPr>
            <w:r w:rsidRPr="005D66FE">
              <w:rPr>
                <w:rFonts w:ascii="Times New Roman" w:eastAsia="Times New Roman" w:hAnsi="Times New Roman" w:cs="Times New Roman"/>
                <w:b/>
                <w:bCs/>
                <w:i/>
                <w:i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584 256,51</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584 256,51</w:t>
            </w:r>
          </w:p>
        </w:tc>
      </w:tr>
      <w:tr w:rsidR="005D66FE" w:rsidRPr="005D66FE" w:rsidTr="0008585B">
        <w:trPr>
          <w:trHeight w:val="36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584 256,51</w:t>
            </w:r>
          </w:p>
        </w:tc>
      </w:tr>
      <w:tr w:rsidR="005D66FE" w:rsidRPr="005D66FE" w:rsidTr="0008585B">
        <w:trPr>
          <w:trHeight w:val="36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584 256,51</w:t>
            </w:r>
          </w:p>
        </w:tc>
      </w:tr>
      <w:tr w:rsidR="005D66FE" w:rsidRPr="005D66FE" w:rsidTr="0008585B">
        <w:trPr>
          <w:trHeight w:val="6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0102</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584 256,51</w:t>
            </w:r>
          </w:p>
        </w:tc>
      </w:tr>
      <w:tr w:rsidR="005D66FE" w:rsidRPr="005D66FE" w:rsidTr="0008585B">
        <w:trPr>
          <w:trHeight w:val="81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региональные выплаты и </w:t>
            </w:r>
            <w:proofErr w:type="gramStart"/>
            <w:r w:rsidRPr="005D66FE">
              <w:rPr>
                <w:rFonts w:ascii="Times New Roman" w:eastAsia="Times New Roman" w:hAnsi="Times New Roman" w:cs="Times New Roman"/>
                <w:sz w:val="18"/>
                <w:szCs w:val="18"/>
                <w:lang w:eastAsia="ru-RU"/>
              </w:rPr>
              <w:t>выплаты</w:t>
            </w:r>
            <w:proofErr w:type="gramEnd"/>
            <w:r w:rsidRPr="005D66FE">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w:t>
            </w:r>
            <w:proofErr w:type="spellStart"/>
            <w:r w:rsidRPr="005D66FE">
              <w:rPr>
                <w:rFonts w:ascii="Times New Roman" w:eastAsia="Times New Roman" w:hAnsi="Times New Roman" w:cs="Times New Roman"/>
                <w:sz w:val="18"/>
                <w:szCs w:val="18"/>
                <w:lang w:eastAsia="ru-RU"/>
              </w:rPr>
              <w:t>неи</w:t>
            </w:r>
            <w:proofErr w:type="spellEnd"/>
            <w:r w:rsidRPr="005D66FE">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8 186,98</w:t>
            </w:r>
          </w:p>
        </w:tc>
      </w:tr>
      <w:tr w:rsidR="005D66FE" w:rsidRPr="005D66FE" w:rsidTr="0008585B">
        <w:trPr>
          <w:trHeight w:val="7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8 186,98</w:t>
            </w:r>
          </w:p>
        </w:tc>
      </w:tr>
      <w:tr w:rsidR="005D66FE" w:rsidRPr="005D66FE" w:rsidTr="0008585B">
        <w:trPr>
          <w:trHeight w:val="36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8 186,98</w:t>
            </w:r>
          </w:p>
        </w:tc>
      </w:tr>
      <w:tr w:rsidR="005D66FE" w:rsidRPr="005D66FE" w:rsidTr="0008585B">
        <w:trPr>
          <w:trHeight w:val="36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8 186,98</w:t>
            </w:r>
          </w:p>
        </w:tc>
      </w:tr>
      <w:tr w:rsidR="005D66FE" w:rsidRPr="005D66FE" w:rsidTr="0008585B">
        <w:trPr>
          <w:trHeight w:val="76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8 186,98</w:t>
            </w:r>
          </w:p>
        </w:tc>
      </w:tr>
      <w:tr w:rsidR="005D66FE" w:rsidRPr="005D66FE" w:rsidTr="0008585B">
        <w:trPr>
          <w:trHeight w:val="85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w:t>
            </w:r>
          </w:p>
        </w:tc>
        <w:tc>
          <w:tcPr>
            <w:tcW w:w="5387"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1 975 815,74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1 975 815,74</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13</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1 251 580,24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1 251 580,24</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14</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1 251 580,24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1 251 580,24</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1 251 580,24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1 251 580,24</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1 251 580,24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1 251 580,24</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17</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724 235,50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724 235,50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724 235,50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724 235,50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19</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724 235,50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724 235,50</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724 235,50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724 235,50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lastRenderedPageBreak/>
              <w:t>21</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6200080620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52 159,00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22</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6200080620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52 159,00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23</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6200080620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52 159,00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52 159,00</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25</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52 159,00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26</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6200075140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6 682,00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27</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6200075140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6 682,00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6200075140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6 682,00</w:t>
            </w:r>
          </w:p>
        </w:tc>
      </w:tr>
      <w:tr w:rsidR="005D66FE" w:rsidRPr="005D66FE" w:rsidTr="0008585B">
        <w:trPr>
          <w:trHeight w:val="142"/>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29</w:t>
            </w:r>
          </w:p>
        </w:tc>
        <w:tc>
          <w:tcPr>
            <w:tcW w:w="5387" w:type="dxa"/>
            <w:tcBorders>
              <w:top w:val="nil"/>
              <w:left w:val="single" w:sz="4" w:space="0" w:color="auto"/>
              <w:bottom w:val="nil"/>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6200075140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6 682,00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6200075140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6 682,00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31</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20 000,00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32</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33</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34</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35</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0111</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20 000,00</w:t>
            </w:r>
          </w:p>
        </w:tc>
      </w:tr>
      <w:tr w:rsidR="005D66FE" w:rsidRPr="005D66FE" w:rsidTr="0008585B">
        <w:trPr>
          <w:trHeight w:val="49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36</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295 900,00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307 900,00</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37</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238 547,00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244 375,00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238 547,00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244 375,00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39</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0200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238 547,00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244 375,00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40</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0203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238 547,00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244 375,00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41</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57 353,00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63 525,00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42</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57 353,00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63 525,00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43</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0200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57 353,00</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63 525,00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44</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0203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57 353,00</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63 525,00</w:t>
            </w:r>
          </w:p>
        </w:tc>
      </w:tr>
      <w:tr w:rsidR="005D66FE" w:rsidRPr="005D66FE" w:rsidTr="0008585B">
        <w:trPr>
          <w:trHeight w:val="54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45</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6200087000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1 261 175,00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46</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6200087000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1 261 175,00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47</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6200087000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1 261 175,00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6200087000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0800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1 261 175,00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49</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6200087000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0801</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1 261 175,00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6200080150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51</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53</w:t>
            </w:r>
          </w:p>
        </w:tc>
        <w:tc>
          <w:tcPr>
            <w:tcW w:w="538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w:eastAsia="Times New Roman" w:hAnsi="Times New Roman" w:cs="Times New Roman"/>
                <w:color w:val="22272F"/>
                <w:lang w:eastAsia="ru-RU"/>
              </w:rPr>
            </w:pPr>
            <w:r w:rsidRPr="005D66FE">
              <w:rPr>
                <w:rFonts w:ascii="Times New Roman" w:eastAsia="Times New Roman" w:hAnsi="Times New Roman" w:cs="Times New Roman"/>
                <w:color w:val="22272F"/>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1001</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08585B">
        <w:trPr>
          <w:trHeight w:val="52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55</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6100000000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486 880,40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56</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6100080110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57</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6100080110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6100080110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59</w:t>
            </w:r>
          </w:p>
        </w:tc>
        <w:tc>
          <w:tcPr>
            <w:tcW w:w="538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w:eastAsia="Times New Roman" w:hAnsi="Times New Roman" w:cs="Times New Roman"/>
                <w:color w:val="000000"/>
                <w:lang w:eastAsia="ru-RU"/>
              </w:rPr>
            </w:pPr>
            <w:r w:rsidRPr="005D66FE">
              <w:rPr>
                <w:rFonts w:ascii="Times New Roman" w:eastAsia="Times New Roman" w:hAnsi="Times New Roman" w:cs="Times New Roman"/>
                <w:color w:val="00000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6100080110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r w:rsidRPr="005D66FE">
              <w:rPr>
                <w:rFonts w:ascii="Times New Roman" w:eastAsia="Times New Roman" w:hAnsi="Times New Roman" w:cs="Times New Roman"/>
                <w:color w:val="000000"/>
                <w:sz w:val="20"/>
                <w:szCs w:val="20"/>
                <w:lang w:eastAsia="ru-RU"/>
              </w:rPr>
              <w:lastRenderedPageBreak/>
              <w:t>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lastRenderedPageBreak/>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08585B">
        <w:trPr>
          <w:trHeight w:val="7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lastRenderedPageBreak/>
              <w:t>60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08585B">
        <w:trPr>
          <w:trHeight w:val="7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2018-2020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0100000000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2 549 629,37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2 556 429,37</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62</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0110000000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2 549 629,37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2 556 429,37</w:t>
            </w:r>
          </w:p>
        </w:tc>
      </w:tr>
      <w:tr w:rsidR="005D66FE" w:rsidRPr="005D66FE" w:rsidTr="0008585B">
        <w:trPr>
          <w:trHeight w:val="103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w:t>
            </w:r>
          </w:p>
        </w:tc>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5D66FE">
              <w:rPr>
                <w:rFonts w:ascii="Times New Roman" w:eastAsia="Times New Roman" w:hAnsi="Times New Roman" w:cs="Times New Roman"/>
                <w:color w:val="000000"/>
                <w:sz w:val="20"/>
                <w:szCs w:val="20"/>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811 069,00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841 069,00</w:t>
            </w:r>
          </w:p>
        </w:tc>
      </w:tr>
      <w:tr w:rsidR="005D66FE" w:rsidRPr="005D66FE" w:rsidTr="0008585B">
        <w:trPr>
          <w:trHeight w:val="73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64</w:t>
            </w:r>
          </w:p>
        </w:tc>
        <w:tc>
          <w:tcPr>
            <w:tcW w:w="5387"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652 289,00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652 289,00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652 289,00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652 289,00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66</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652 289,00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652 289,00</w:t>
            </w:r>
          </w:p>
        </w:tc>
      </w:tr>
      <w:tr w:rsidR="005D66FE" w:rsidRPr="005D66FE" w:rsidTr="0008585B">
        <w:trPr>
          <w:trHeight w:val="96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67</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5D66FE">
              <w:rPr>
                <w:rFonts w:ascii="Times New Roman" w:eastAsia="Times New Roman" w:hAnsi="Times New Roman" w:cs="Times New Roman"/>
                <w:sz w:val="18"/>
                <w:szCs w:val="18"/>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652 289,00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652 289,00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157 780,00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157 780,00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69</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157 780,00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157 780,00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70</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157 780,00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157 780,00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71</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157 780,00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157 780,00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73</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74</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1 000,00</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75</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1 000,00</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76</w:t>
            </w:r>
          </w:p>
        </w:tc>
        <w:tc>
          <w:tcPr>
            <w:tcW w:w="5387" w:type="dxa"/>
            <w:tcBorders>
              <w:top w:val="nil"/>
              <w:left w:val="nil"/>
              <w:bottom w:val="nil"/>
              <w:right w:val="nil"/>
            </w:tcBorders>
            <w:shd w:val="clear" w:color="000000" w:fill="FFFFFF"/>
            <w:noWrap/>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28 000,00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77</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28 000,00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79</w:t>
            </w:r>
          </w:p>
        </w:tc>
        <w:tc>
          <w:tcPr>
            <w:tcW w:w="5387" w:type="dxa"/>
            <w:tcBorders>
              <w:top w:val="nil"/>
              <w:left w:val="nil"/>
              <w:bottom w:val="nil"/>
              <w:right w:val="nil"/>
            </w:tcBorders>
            <w:shd w:val="clear" w:color="000000" w:fill="FFFFFF"/>
            <w:noWrap/>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0300</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80</w:t>
            </w:r>
          </w:p>
        </w:tc>
        <w:tc>
          <w:tcPr>
            <w:tcW w:w="5387" w:type="dxa"/>
            <w:tcBorders>
              <w:top w:val="single" w:sz="4" w:space="0" w:color="auto"/>
              <w:left w:val="single" w:sz="4" w:space="0" w:color="auto"/>
              <w:bottom w:val="single" w:sz="4" w:space="0" w:color="auto"/>
              <w:right w:val="nil"/>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0110080040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0310</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28 000,00</w:t>
            </w:r>
          </w:p>
        </w:tc>
      </w:tr>
      <w:tr w:rsidR="005D66FE" w:rsidRPr="005D66FE" w:rsidTr="0008585B">
        <w:trPr>
          <w:trHeight w:val="96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81</w:t>
            </w:r>
          </w:p>
        </w:tc>
        <w:tc>
          <w:tcPr>
            <w:tcW w:w="5387" w:type="dxa"/>
            <w:tcBorders>
              <w:top w:val="nil"/>
              <w:left w:val="single" w:sz="4" w:space="0" w:color="auto"/>
              <w:bottom w:val="single" w:sz="4" w:space="0" w:color="auto"/>
              <w:right w:val="nil"/>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283 800,00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82</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283 800,00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83</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283 800,00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84</w:t>
            </w:r>
          </w:p>
        </w:tc>
        <w:tc>
          <w:tcPr>
            <w:tcW w:w="5387" w:type="dxa"/>
            <w:tcBorders>
              <w:top w:val="nil"/>
              <w:left w:val="single" w:sz="4" w:space="0" w:color="auto"/>
              <w:bottom w:val="single" w:sz="4" w:space="0" w:color="auto"/>
              <w:right w:val="nil"/>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b/>
                <w:bCs/>
                <w:sz w:val="18"/>
                <w:szCs w:val="18"/>
                <w:lang w:eastAsia="ru-RU"/>
              </w:rPr>
            </w:pPr>
            <w:r w:rsidRPr="005D66FE">
              <w:rPr>
                <w:rFonts w:ascii="Times New Roman" w:eastAsia="Times New Roman" w:hAnsi="Times New Roman" w:cs="Times New Roman"/>
                <w:b/>
                <w:bCs/>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0400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283 800,00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85</w:t>
            </w:r>
          </w:p>
        </w:tc>
        <w:tc>
          <w:tcPr>
            <w:tcW w:w="5387"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0110080030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0409</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283 800,00</w:t>
            </w:r>
          </w:p>
        </w:tc>
      </w:tr>
      <w:tr w:rsidR="005D66FE" w:rsidRPr="005D66FE" w:rsidTr="0008585B">
        <w:trPr>
          <w:trHeight w:val="106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86</w:t>
            </w:r>
          </w:p>
        </w:tc>
        <w:tc>
          <w:tcPr>
            <w:tcW w:w="5387" w:type="dxa"/>
            <w:tcBorders>
              <w:top w:val="single" w:sz="4" w:space="0" w:color="auto"/>
              <w:left w:val="single" w:sz="4" w:space="0" w:color="auto"/>
              <w:bottom w:val="single" w:sz="4" w:space="0" w:color="auto"/>
              <w:right w:val="nil"/>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b/>
                <w:bCs/>
                <w:sz w:val="18"/>
                <w:szCs w:val="18"/>
                <w:lang w:eastAsia="ru-RU"/>
              </w:rPr>
            </w:pPr>
            <w:r w:rsidRPr="005D66FE">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20118-2020)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sz w:val="18"/>
                <w:szCs w:val="18"/>
                <w:lang w:eastAsia="ru-RU"/>
              </w:rPr>
            </w:pPr>
            <w:r w:rsidRPr="005D66FE">
              <w:rPr>
                <w:rFonts w:ascii="Times New Roman" w:eastAsia="Times New Roman" w:hAnsi="Times New Roman" w:cs="Times New Roman"/>
                <w:b/>
                <w:bCs/>
                <w:sz w:val="18"/>
                <w:szCs w:val="18"/>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30 000,00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30 000,00</w:t>
            </w:r>
          </w:p>
        </w:tc>
      </w:tr>
      <w:tr w:rsidR="005D66FE" w:rsidRPr="005D66FE" w:rsidTr="0008585B">
        <w:trPr>
          <w:trHeight w:val="49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87</w:t>
            </w:r>
          </w:p>
        </w:tc>
        <w:tc>
          <w:tcPr>
            <w:tcW w:w="5387" w:type="dxa"/>
            <w:tcBorders>
              <w:top w:val="nil"/>
              <w:left w:val="single" w:sz="4" w:space="0" w:color="auto"/>
              <w:bottom w:val="single" w:sz="4" w:space="0" w:color="auto"/>
              <w:right w:val="nil"/>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30 000,00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0400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30 000,00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lastRenderedPageBreak/>
              <w:t>89</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0412</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30 000,00</w:t>
            </w:r>
          </w:p>
        </w:tc>
      </w:tr>
      <w:tr w:rsidR="005D66FE" w:rsidRPr="005D66FE" w:rsidTr="0008585B">
        <w:trPr>
          <w:trHeight w:val="73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90</w:t>
            </w:r>
          </w:p>
        </w:tc>
        <w:tc>
          <w:tcPr>
            <w:tcW w:w="5387" w:type="dxa"/>
            <w:tcBorders>
              <w:top w:val="nil"/>
              <w:left w:val="single" w:sz="4" w:space="0" w:color="auto"/>
              <w:bottom w:val="single" w:sz="4" w:space="0" w:color="auto"/>
              <w:right w:val="nil"/>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91</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307 720,00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92</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307 720,00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93</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307 720,00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94</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307 720,00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95</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307 720,00</w:t>
            </w:r>
          </w:p>
        </w:tc>
      </w:tr>
      <w:tr w:rsidR="005D66FE" w:rsidRPr="005D66FE" w:rsidTr="0008585B">
        <w:trPr>
          <w:trHeight w:val="96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96</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осуществление передаваемых полномочий по участию в части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0110091120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125 000,00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97</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0110091120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125 000,00</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0110091120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125 000,00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99</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0110091120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125 000,00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100</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0110091120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0503</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125 000,00</w:t>
            </w:r>
          </w:p>
        </w:tc>
      </w:tr>
      <w:tr w:rsidR="005D66FE" w:rsidRPr="005D66FE" w:rsidTr="0008585B">
        <w:trPr>
          <w:trHeight w:val="96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101</w:t>
            </w:r>
          </w:p>
        </w:tc>
        <w:tc>
          <w:tcPr>
            <w:tcW w:w="5387" w:type="dxa"/>
            <w:tcBorders>
              <w:top w:val="nil"/>
              <w:left w:val="single" w:sz="4" w:space="0" w:color="auto"/>
              <w:bottom w:val="nil"/>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региональные выплаты и </w:t>
            </w:r>
            <w:proofErr w:type="gramStart"/>
            <w:r w:rsidRPr="005D66FE">
              <w:rPr>
                <w:rFonts w:ascii="Times New Roman" w:eastAsia="Times New Roman" w:hAnsi="Times New Roman" w:cs="Times New Roman"/>
                <w:sz w:val="18"/>
                <w:szCs w:val="18"/>
                <w:lang w:eastAsia="ru-RU"/>
              </w:rPr>
              <w:t>выплаты</w:t>
            </w:r>
            <w:proofErr w:type="gramEnd"/>
            <w:r w:rsidRPr="005D66FE">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16 374,00</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102</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16 374,00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103</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16 374,00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104</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16 374,00</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105</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0110010210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16 374,00</w:t>
            </w:r>
          </w:p>
        </w:tc>
      </w:tr>
      <w:tr w:rsidR="005D66FE" w:rsidRPr="005D66FE" w:rsidTr="0008585B">
        <w:trPr>
          <w:trHeight w:val="495"/>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106</w:t>
            </w:r>
          </w:p>
        </w:tc>
        <w:tc>
          <w:tcPr>
            <w:tcW w:w="5387" w:type="dxa"/>
            <w:tcBorders>
              <w:top w:val="nil"/>
              <w:left w:val="single" w:sz="4" w:space="0" w:color="3F3F3F"/>
              <w:bottom w:val="single" w:sz="4" w:space="0" w:color="3F3F3F"/>
              <w:right w:val="single" w:sz="4" w:space="0" w:color="3F3F3F"/>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1 123 840,37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1 123 840,37</w:t>
            </w:r>
          </w:p>
        </w:tc>
      </w:tr>
      <w:tr w:rsidR="005D66FE" w:rsidRPr="005D66FE" w:rsidTr="0008585B">
        <w:trPr>
          <w:trHeight w:val="72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107</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614 228,48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614 228,48</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108</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614 228,48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614 228,48</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109</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614 228,48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614 228,48</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110</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614 228,48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614 228,48</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111</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509 611,89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509 611,89</w:t>
            </w:r>
          </w:p>
        </w:tc>
      </w:tr>
      <w:tr w:rsidR="005D66FE" w:rsidRPr="005D66FE" w:rsidTr="0008585B">
        <w:trPr>
          <w:trHeight w:val="48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112</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509 611,89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509 611,89</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113</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509 611,89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509 611,89</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114</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509 611,89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509 611,89</w:t>
            </w:r>
          </w:p>
        </w:tc>
      </w:tr>
      <w:tr w:rsidR="005D66FE" w:rsidRPr="005D66FE" w:rsidTr="0008585B">
        <w:trPr>
          <w:trHeight w:val="300"/>
        </w:trPr>
        <w:tc>
          <w:tcPr>
            <w:tcW w:w="56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115</w:t>
            </w:r>
          </w:p>
        </w:tc>
        <w:tc>
          <w:tcPr>
            <w:tcW w:w="5387"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Ус</w:t>
            </w:r>
            <w:r>
              <w:rPr>
                <w:rFonts w:ascii="Times New Roman" w:eastAsia="Times New Roman" w:hAnsi="Times New Roman" w:cs="Times New Roman"/>
                <w:sz w:val="18"/>
                <w:szCs w:val="18"/>
                <w:lang w:eastAsia="ru-RU"/>
              </w:rPr>
              <w:t>л</w:t>
            </w:r>
            <w:r w:rsidRPr="005D66FE">
              <w:rPr>
                <w:rFonts w:ascii="Times New Roman" w:eastAsia="Times New Roman" w:hAnsi="Times New Roman" w:cs="Times New Roman"/>
                <w:sz w:val="18"/>
                <w:szCs w:val="18"/>
                <w:lang w:eastAsia="ru-RU"/>
              </w:rPr>
              <w:t>овно утверждаемые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544"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182 125,00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373 836,00</w:t>
            </w:r>
          </w:p>
        </w:tc>
      </w:tr>
      <w:tr w:rsidR="005D66FE" w:rsidRPr="005D66FE" w:rsidTr="0008585B">
        <w:trPr>
          <w:trHeight w:val="300"/>
        </w:trPr>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ВСЕГО</w:t>
            </w:r>
          </w:p>
        </w:tc>
        <w:tc>
          <w:tcPr>
            <w:tcW w:w="1340" w:type="dxa"/>
            <w:tcBorders>
              <w:top w:val="nil"/>
              <w:left w:val="nil"/>
              <w:bottom w:val="single" w:sz="4" w:space="0" w:color="auto"/>
              <w:right w:val="nil"/>
            </w:tcBorders>
            <w:shd w:val="clear" w:color="auto" w:fill="auto"/>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7 616 184,00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7 826 695,00</w:t>
            </w:r>
          </w:p>
        </w:tc>
      </w:tr>
    </w:tbl>
    <w:p w:rsidR="00CB204C" w:rsidRDefault="00CB204C"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p w:rsidR="00E163AD" w:rsidRDefault="00E163AD" w:rsidP="002E6F65">
      <w:pPr>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68"/>
        <w:gridCol w:w="5069"/>
      </w:tblGrid>
      <w:tr w:rsidR="00047841" w:rsidRPr="00047841" w:rsidTr="00CA7A98">
        <w:tc>
          <w:tcPr>
            <w:tcW w:w="5068" w:type="dxa"/>
          </w:tcPr>
          <w:p w:rsidR="00047841" w:rsidRPr="00047841" w:rsidRDefault="00047841" w:rsidP="00047841">
            <w:pPr>
              <w:spacing w:after="0"/>
              <w:ind w:hanging="851"/>
              <w:rPr>
                <w:rFonts w:ascii="Times New Roman" w:eastAsia="Times New Roman" w:hAnsi="Times New Roman" w:cs="Times New Roman"/>
                <w:lang w:eastAsia="ru-RU"/>
              </w:rPr>
            </w:pPr>
            <w:r w:rsidRPr="00047841">
              <w:rPr>
                <w:rFonts w:ascii="Times New Roman" w:eastAsia="Times New Roman" w:hAnsi="Times New Roman" w:cs="Times New Roman"/>
                <w:lang w:eastAsia="ru-RU"/>
              </w:rPr>
              <w:lastRenderedPageBreak/>
              <w:t xml:space="preserve">                                                                                                                                                          </w:t>
            </w:r>
          </w:p>
        </w:tc>
        <w:tc>
          <w:tcPr>
            <w:tcW w:w="5069" w:type="dxa"/>
          </w:tcPr>
          <w:p w:rsidR="00512961" w:rsidRDefault="00512961" w:rsidP="00047841">
            <w:pPr>
              <w:spacing w:after="0"/>
              <w:jc w:val="right"/>
              <w:rPr>
                <w:rFonts w:ascii="Times New Roman" w:eastAsia="Times New Roman" w:hAnsi="Times New Roman" w:cs="Times New Roman"/>
                <w:bCs/>
                <w:lang w:eastAsia="ru-RU"/>
              </w:rPr>
            </w:pPr>
          </w:p>
          <w:p w:rsidR="00047841" w:rsidRPr="00E163AD" w:rsidRDefault="00047841" w:rsidP="00047841">
            <w:pPr>
              <w:spacing w:after="0"/>
              <w:jc w:val="right"/>
              <w:rPr>
                <w:rFonts w:ascii="Times New Roman" w:eastAsia="Times New Roman" w:hAnsi="Times New Roman" w:cs="Times New Roman"/>
                <w:bCs/>
                <w:sz w:val="20"/>
                <w:szCs w:val="20"/>
                <w:lang w:eastAsia="ru-RU"/>
              </w:rPr>
            </w:pPr>
            <w:r w:rsidRPr="00E163AD">
              <w:rPr>
                <w:rFonts w:ascii="Times New Roman" w:eastAsia="Times New Roman" w:hAnsi="Times New Roman" w:cs="Times New Roman"/>
                <w:bCs/>
                <w:sz w:val="20"/>
                <w:szCs w:val="20"/>
                <w:lang w:eastAsia="ru-RU"/>
              </w:rPr>
              <w:t xml:space="preserve">Приложение  № 12 </w:t>
            </w:r>
            <w:proofErr w:type="gramStart"/>
            <w:r w:rsidRPr="00E163AD">
              <w:rPr>
                <w:rFonts w:ascii="Times New Roman" w:eastAsia="Times New Roman" w:hAnsi="Times New Roman" w:cs="Times New Roman"/>
                <w:bCs/>
                <w:sz w:val="20"/>
                <w:szCs w:val="20"/>
                <w:lang w:eastAsia="ru-RU"/>
              </w:rPr>
              <w:t>к</w:t>
            </w:r>
            <w:proofErr w:type="gramEnd"/>
          </w:p>
          <w:p w:rsidR="00047841" w:rsidRPr="00E163AD" w:rsidRDefault="00047841" w:rsidP="00047841">
            <w:pPr>
              <w:spacing w:after="0"/>
              <w:jc w:val="right"/>
              <w:rPr>
                <w:rFonts w:ascii="Times New Roman" w:eastAsia="Times New Roman" w:hAnsi="Times New Roman" w:cs="Times New Roman"/>
                <w:bCs/>
                <w:sz w:val="20"/>
                <w:szCs w:val="20"/>
                <w:lang w:eastAsia="ru-RU"/>
              </w:rPr>
            </w:pPr>
            <w:r w:rsidRPr="00E163AD">
              <w:rPr>
                <w:rFonts w:ascii="Times New Roman" w:eastAsia="Times New Roman" w:hAnsi="Times New Roman" w:cs="Times New Roman"/>
                <w:bCs/>
                <w:sz w:val="20"/>
                <w:szCs w:val="20"/>
                <w:lang w:eastAsia="ru-RU"/>
              </w:rPr>
              <w:t xml:space="preserve">Решению Сизинского </w:t>
            </w:r>
          </w:p>
          <w:p w:rsidR="00047841" w:rsidRPr="00E163AD" w:rsidRDefault="00047841" w:rsidP="00047841">
            <w:pPr>
              <w:spacing w:after="0"/>
              <w:jc w:val="right"/>
              <w:rPr>
                <w:rFonts w:ascii="Times New Roman" w:eastAsia="Times New Roman" w:hAnsi="Times New Roman" w:cs="Times New Roman"/>
                <w:bCs/>
                <w:sz w:val="20"/>
                <w:szCs w:val="20"/>
                <w:lang w:eastAsia="ru-RU"/>
              </w:rPr>
            </w:pPr>
            <w:r w:rsidRPr="00E163AD">
              <w:rPr>
                <w:rFonts w:ascii="Times New Roman" w:eastAsia="Times New Roman" w:hAnsi="Times New Roman" w:cs="Times New Roman"/>
                <w:bCs/>
                <w:sz w:val="20"/>
                <w:szCs w:val="20"/>
                <w:lang w:eastAsia="ru-RU"/>
              </w:rPr>
              <w:t>сельского Совета депутатов</w:t>
            </w:r>
          </w:p>
          <w:p w:rsidR="00047841" w:rsidRPr="00047841" w:rsidRDefault="00E163AD" w:rsidP="00E163AD">
            <w:pPr>
              <w:spacing w:after="0"/>
              <w:jc w:val="right"/>
              <w:rPr>
                <w:rFonts w:ascii="Times New Roman" w:eastAsia="Times New Roman" w:hAnsi="Times New Roman" w:cs="Times New Roman"/>
                <w:lang w:eastAsia="ru-RU"/>
              </w:rPr>
            </w:pPr>
            <w:r>
              <w:rPr>
                <w:rFonts w:ascii="Times New Roman" w:eastAsia="Times New Roman" w:hAnsi="Times New Roman" w:cs="Times New Roman"/>
                <w:bCs/>
                <w:sz w:val="20"/>
                <w:szCs w:val="20"/>
                <w:lang w:eastAsia="ru-RU"/>
              </w:rPr>
              <w:t>от 03.06.2020</w:t>
            </w:r>
            <w:r w:rsidR="00047841" w:rsidRPr="00E163AD">
              <w:rPr>
                <w:rFonts w:ascii="Times New Roman" w:eastAsia="Times New Roman" w:hAnsi="Times New Roman" w:cs="Times New Roman"/>
                <w:bCs/>
                <w:sz w:val="20"/>
                <w:szCs w:val="20"/>
                <w:lang w:eastAsia="ru-RU"/>
              </w:rPr>
              <w:t xml:space="preserve"> № </w:t>
            </w:r>
            <w:r>
              <w:rPr>
                <w:rFonts w:ascii="Times New Roman" w:eastAsia="Times New Roman" w:hAnsi="Times New Roman" w:cs="Times New Roman"/>
                <w:bCs/>
                <w:sz w:val="20"/>
                <w:szCs w:val="20"/>
                <w:lang w:eastAsia="ru-RU"/>
              </w:rPr>
              <w:t>6-7-36</w:t>
            </w:r>
            <w:r w:rsidR="00047841" w:rsidRPr="00047841">
              <w:rPr>
                <w:rFonts w:ascii="Times New Roman" w:eastAsia="Times New Roman" w:hAnsi="Times New Roman" w:cs="Times New Roman"/>
                <w:bCs/>
                <w:u w:val="single"/>
                <w:lang w:eastAsia="ru-RU"/>
              </w:rPr>
              <w:t xml:space="preserve">    </w:t>
            </w:r>
          </w:p>
        </w:tc>
      </w:tr>
    </w:tbl>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r w:rsidRPr="00047841">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поселения в 2018 году и плановом периоде 2019 - 2020 годов</w:t>
      </w: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r w:rsidRPr="00047841">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047841" w:rsidRPr="00047841" w:rsidTr="00CA7A98">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 строки</w:t>
            </w: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Наименование поселения</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2018 год</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2019 год</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2020 год</w:t>
            </w:r>
          </w:p>
        </w:tc>
      </w:tr>
      <w:tr w:rsidR="00047841" w:rsidRPr="00047841" w:rsidTr="00CA7A98">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1</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2</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3</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4</w:t>
            </w:r>
          </w:p>
        </w:tc>
      </w:tr>
      <w:tr w:rsidR="00047841" w:rsidRPr="00047841" w:rsidTr="00CA7A98">
        <w:trPr>
          <w:trHeight w:val="163"/>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w:t>
            </w:r>
          </w:p>
        </w:tc>
        <w:tc>
          <w:tcPr>
            <w:tcW w:w="4320" w:type="dxa"/>
            <w:shd w:val="clear" w:color="auto" w:fill="auto"/>
          </w:tcPr>
          <w:p w:rsidR="00047841" w:rsidRPr="00047841" w:rsidRDefault="00047841" w:rsidP="00047841">
            <w:pPr>
              <w:spacing w:after="0" w:line="240" w:lineRule="auto"/>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51 262,00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52 159,00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52 159,00</w:t>
            </w:r>
          </w:p>
        </w:tc>
      </w:tr>
      <w:tr w:rsidR="00047841" w:rsidRPr="00047841" w:rsidTr="00CA7A98">
        <w:trPr>
          <w:trHeight w:val="199"/>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w:t>
            </w: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Всего:</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51 262,00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52 159,00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52 159,00</w:t>
            </w:r>
          </w:p>
        </w:tc>
      </w:tr>
    </w:tbl>
    <w:p w:rsidR="00047841" w:rsidRPr="00047841" w:rsidRDefault="00047841" w:rsidP="00047841">
      <w:pPr>
        <w:spacing w:after="0" w:line="240" w:lineRule="auto"/>
        <w:jc w:val="center"/>
        <w:rPr>
          <w:rFonts w:ascii="Times New Roman" w:eastAsia="Times New Roman" w:hAnsi="Times New Roman" w:cs="Times New Roman"/>
          <w:b/>
          <w:sz w:val="20"/>
          <w:szCs w:val="20"/>
          <w:lang w:eastAsia="ru-RU"/>
        </w:rPr>
      </w:pPr>
      <w:r w:rsidRPr="00047841">
        <w:rPr>
          <w:rFonts w:ascii="Times New Roman" w:eastAsia="Times New Roman" w:hAnsi="Times New Roman" w:cs="Times New Roman"/>
          <w:b/>
          <w:sz w:val="20"/>
          <w:szCs w:val="20"/>
          <w:lang w:eastAsia="ru-RU"/>
        </w:rPr>
        <w:t xml:space="preserve"> </w:t>
      </w:r>
    </w:p>
    <w:p w:rsidR="00047841" w:rsidRPr="00047841" w:rsidRDefault="00047841" w:rsidP="00047841">
      <w:pPr>
        <w:spacing w:after="0" w:line="240" w:lineRule="auto"/>
        <w:jc w:val="center"/>
        <w:rPr>
          <w:rFonts w:ascii="Times New Roman" w:eastAsia="Times New Roman" w:hAnsi="Times New Roman" w:cs="Times New Roman"/>
          <w:b/>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r w:rsidRPr="00047841">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поселения услугами организаций культуры в 2018 году и плановом периоде 2019 - 2020 годов</w:t>
      </w: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r w:rsidRPr="00047841">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047841" w:rsidRPr="00047841" w:rsidTr="00CA7A98">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 строки</w:t>
            </w: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Наименование поселения</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2018 год</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2019 год</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2020 год</w:t>
            </w:r>
            <w:bookmarkStart w:id="0" w:name="_GoBack"/>
            <w:bookmarkEnd w:id="0"/>
          </w:p>
        </w:tc>
      </w:tr>
      <w:tr w:rsidR="00047841" w:rsidRPr="00047841" w:rsidTr="00CA7A98">
        <w:trPr>
          <w:trHeight w:val="417"/>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1</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2</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3</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4</w:t>
            </w:r>
          </w:p>
        </w:tc>
      </w:tr>
      <w:tr w:rsidR="00047841" w:rsidRPr="00047841" w:rsidTr="00CA7A98">
        <w:trPr>
          <w:trHeight w:val="163"/>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w:t>
            </w:r>
          </w:p>
        </w:tc>
        <w:tc>
          <w:tcPr>
            <w:tcW w:w="4320" w:type="dxa"/>
            <w:shd w:val="clear" w:color="auto" w:fill="auto"/>
          </w:tcPr>
          <w:p w:rsidR="00047841" w:rsidRPr="00047841" w:rsidRDefault="00047841" w:rsidP="00047841">
            <w:pPr>
              <w:spacing w:after="0" w:line="240" w:lineRule="auto"/>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r>
      <w:tr w:rsidR="00047841" w:rsidRPr="00047841" w:rsidTr="00CA7A98">
        <w:trPr>
          <w:trHeight w:val="215"/>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w:t>
            </w: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Всего:</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r>
    </w:tbl>
    <w:p w:rsidR="00047841" w:rsidRPr="00047841" w:rsidRDefault="00047841" w:rsidP="00047841">
      <w:pPr>
        <w:spacing w:after="0" w:line="240" w:lineRule="auto"/>
        <w:jc w:val="center"/>
        <w:rPr>
          <w:rFonts w:ascii="Times New Roman" w:eastAsia="Times New Roman" w:hAnsi="Times New Roman" w:cs="Times New Roman"/>
          <w:b/>
          <w:sz w:val="20"/>
          <w:szCs w:val="20"/>
          <w:lang w:eastAsia="ru-RU"/>
        </w:rPr>
      </w:pPr>
      <w:r w:rsidRPr="00047841">
        <w:rPr>
          <w:rFonts w:ascii="Times New Roman" w:eastAsia="Times New Roman" w:hAnsi="Times New Roman" w:cs="Times New Roman"/>
          <w:b/>
          <w:sz w:val="20"/>
          <w:szCs w:val="20"/>
          <w:lang w:eastAsia="ru-RU"/>
        </w:rPr>
        <w:t xml:space="preserve"> </w:t>
      </w:r>
    </w:p>
    <w:p w:rsidR="00047841" w:rsidRDefault="00047841" w:rsidP="00047841">
      <w:pPr>
        <w:spacing w:after="0" w:line="240" w:lineRule="auto"/>
        <w:rPr>
          <w:rFonts w:ascii="Times New Roman" w:eastAsia="Times New Roman" w:hAnsi="Times New Roman" w:cs="Times New Roman"/>
          <w:sz w:val="20"/>
          <w:szCs w:val="20"/>
          <w:lang w:eastAsia="ru-RU"/>
        </w:rPr>
      </w:pPr>
    </w:p>
    <w:p w:rsidR="00512961" w:rsidRDefault="00512961" w:rsidP="00047841">
      <w:pPr>
        <w:spacing w:after="0" w:line="240" w:lineRule="auto"/>
        <w:rPr>
          <w:rFonts w:ascii="Times New Roman" w:eastAsia="Times New Roman" w:hAnsi="Times New Roman" w:cs="Times New Roman"/>
          <w:sz w:val="20"/>
          <w:szCs w:val="20"/>
          <w:lang w:eastAsia="ru-RU"/>
        </w:rPr>
      </w:pPr>
    </w:p>
    <w:p w:rsidR="00512961" w:rsidRPr="00047841" w:rsidRDefault="00512961" w:rsidP="00047841">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5068"/>
        <w:gridCol w:w="5069"/>
      </w:tblGrid>
      <w:tr w:rsidR="00AF4A6D" w:rsidRPr="00AF4A6D" w:rsidTr="00CA7A98">
        <w:tc>
          <w:tcPr>
            <w:tcW w:w="5068" w:type="dxa"/>
          </w:tcPr>
          <w:p w:rsidR="00AF4A6D" w:rsidRPr="00AF4A6D" w:rsidRDefault="00AF4A6D" w:rsidP="00AF4A6D">
            <w:pPr>
              <w:spacing w:after="0"/>
              <w:ind w:hanging="851"/>
              <w:rPr>
                <w:rFonts w:ascii="Times New Roman" w:eastAsia="Times New Roman" w:hAnsi="Times New Roman" w:cs="Times New Roman"/>
                <w:lang w:eastAsia="ru-RU"/>
              </w:rPr>
            </w:pPr>
            <w:r w:rsidRPr="00AF4A6D">
              <w:rPr>
                <w:rFonts w:ascii="Times New Roman" w:eastAsia="Times New Roman" w:hAnsi="Times New Roman" w:cs="Times New Roman"/>
                <w:lang w:eastAsia="ru-RU"/>
              </w:rPr>
              <w:t xml:space="preserve">                                                                                                                                                          </w:t>
            </w:r>
          </w:p>
        </w:tc>
        <w:tc>
          <w:tcPr>
            <w:tcW w:w="5069" w:type="dxa"/>
          </w:tcPr>
          <w:p w:rsidR="00AF4A6D" w:rsidRPr="00E163AD" w:rsidRDefault="00AF4A6D" w:rsidP="00AF4A6D">
            <w:pPr>
              <w:spacing w:after="0"/>
              <w:jc w:val="right"/>
              <w:rPr>
                <w:rFonts w:ascii="Times New Roman" w:eastAsia="Times New Roman" w:hAnsi="Times New Roman" w:cs="Times New Roman"/>
                <w:bCs/>
                <w:sz w:val="20"/>
                <w:szCs w:val="20"/>
                <w:lang w:eastAsia="ru-RU"/>
              </w:rPr>
            </w:pPr>
            <w:r w:rsidRPr="00E163AD">
              <w:rPr>
                <w:rFonts w:ascii="Times New Roman" w:eastAsia="Times New Roman" w:hAnsi="Times New Roman" w:cs="Times New Roman"/>
                <w:bCs/>
                <w:sz w:val="20"/>
                <w:szCs w:val="20"/>
                <w:lang w:eastAsia="ru-RU"/>
              </w:rPr>
              <w:t>Приложение  № 13</w:t>
            </w:r>
          </w:p>
          <w:p w:rsidR="00E163AD" w:rsidRDefault="00AF4A6D" w:rsidP="00AF4A6D">
            <w:pPr>
              <w:spacing w:after="0"/>
              <w:jc w:val="right"/>
              <w:rPr>
                <w:rFonts w:ascii="Times New Roman" w:eastAsia="Times New Roman" w:hAnsi="Times New Roman" w:cs="Times New Roman"/>
                <w:bCs/>
                <w:sz w:val="20"/>
                <w:szCs w:val="20"/>
                <w:lang w:eastAsia="ru-RU"/>
              </w:rPr>
            </w:pPr>
            <w:r w:rsidRPr="00E163AD">
              <w:rPr>
                <w:rFonts w:ascii="Times New Roman" w:eastAsia="Times New Roman" w:hAnsi="Times New Roman" w:cs="Times New Roman"/>
                <w:bCs/>
                <w:sz w:val="20"/>
                <w:szCs w:val="20"/>
                <w:lang w:eastAsia="ru-RU"/>
              </w:rPr>
              <w:t xml:space="preserve">к решению Сизинского </w:t>
            </w:r>
            <w:proofErr w:type="gramStart"/>
            <w:r w:rsidRPr="00E163AD">
              <w:rPr>
                <w:rFonts w:ascii="Times New Roman" w:eastAsia="Times New Roman" w:hAnsi="Times New Roman" w:cs="Times New Roman"/>
                <w:bCs/>
                <w:sz w:val="20"/>
                <w:szCs w:val="20"/>
                <w:lang w:eastAsia="ru-RU"/>
              </w:rPr>
              <w:t>сельского</w:t>
            </w:r>
            <w:proofErr w:type="gramEnd"/>
            <w:r w:rsidRPr="00E163AD">
              <w:rPr>
                <w:rFonts w:ascii="Times New Roman" w:eastAsia="Times New Roman" w:hAnsi="Times New Roman" w:cs="Times New Roman"/>
                <w:bCs/>
                <w:sz w:val="20"/>
                <w:szCs w:val="20"/>
                <w:lang w:eastAsia="ru-RU"/>
              </w:rPr>
              <w:t xml:space="preserve"> </w:t>
            </w:r>
          </w:p>
          <w:p w:rsidR="00AF4A6D" w:rsidRPr="00E163AD" w:rsidRDefault="00AF4A6D" w:rsidP="00AF4A6D">
            <w:pPr>
              <w:spacing w:after="0"/>
              <w:jc w:val="right"/>
              <w:rPr>
                <w:rFonts w:ascii="Times New Roman" w:eastAsia="Times New Roman" w:hAnsi="Times New Roman" w:cs="Times New Roman"/>
                <w:bCs/>
                <w:sz w:val="20"/>
                <w:szCs w:val="20"/>
                <w:lang w:eastAsia="ru-RU"/>
              </w:rPr>
            </w:pPr>
            <w:r w:rsidRPr="00E163AD">
              <w:rPr>
                <w:rFonts w:ascii="Times New Roman" w:eastAsia="Times New Roman" w:hAnsi="Times New Roman" w:cs="Times New Roman"/>
                <w:bCs/>
                <w:sz w:val="20"/>
                <w:szCs w:val="20"/>
                <w:lang w:eastAsia="ru-RU"/>
              </w:rPr>
              <w:t>Совета депутатов</w:t>
            </w:r>
          </w:p>
          <w:p w:rsidR="00AF4A6D" w:rsidRPr="00AF4A6D" w:rsidRDefault="00AF4A6D" w:rsidP="00E163AD">
            <w:pPr>
              <w:spacing w:after="0"/>
              <w:jc w:val="right"/>
              <w:rPr>
                <w:rFonts w:ascii="Times New Roman" w:eastAsia="Times New Roman" w:hAnsi="Times New Roman" w:cs="Times New Roman"/>
                <w:lang w:eastAsia="ru-RU"/>
              </w:rPr>
            </w:pPr>
            <w:r w:rsidRPr="00E163AD">
              <w:rPr>
                <w:rFonts w:ascii="Times New Roman" w:eastAsia="Times New Roman" w:hAnsi="Times New Roman" w:cs="Times New Roman"/>
                <w:sz w:val="20"/>
                <w:szCs w:val="20"/>
                <w:lang w:eastAsia="ru-RU"/>
              </w:rPr>
              <w:t xml:space="preserve">от </w:t>
            </w:r>
            <w:r w:rsidR="00E163AD">
              <w:rPr>
                <w:rFonts w:ascii="Times New Roman" w:eastAsia="Times New Roman" w:hAnsi="Times New Roman" w:cs="Times New Roman"/>
                <w:sz w:val="20"/>
                <w:szCs w:val="20"/>
                <w:lang w:eastAsia="ru-RU"/>
              </w:rPr>
              <w:t>03.06.2020</w:t>
            </w:r>
            <w:r w:rsidRPr="00E163AD">
              <w:rPr>
                <w:rFonts w:ascii="Times New Roman" w:eastAsia="Times New Roman" w:hAnsi="Times New Roman" w:cs="Times New Roman"/>
                <w:sz w:val="20"/>
                <w:szCs w:val="20"/>
                <w:lang w:eastAsia="ru-RU"/>
              </w:rPr>
              <w:t xml:space="preserve"> №</w:t>
            </w:r>
            <w:r w:rsidR="00E163AD">
              <w:rPr>
                <w:rFonts w:ascii="Times New Roman" w:eastAsia="Times New Roman" w:hAnsi="Times New Roman" w:cs="Times New Roman"/>
                <w:sz w:val="20"/>
                <w:szCs w:val="20"/>
                <w:lang w:eastAsia="ru-RU"/>
              </w:rPr>
              <w:t>6-7-36</w:t>
            </w:r>
            <w:r w:rsidRPr="00AF4A6D">
              <w:rPr>
                <w:rFonts w:ascii="Times New Roman" w:eastAsia="Times New Roman" w:hAnsi="Times New Roman" w:cs="Times New Roman"/>
                <w:lang w:eastAsia="ru-RU"/>
              </w:rPr>
              <w:t xml:space="preserve">   </w:t>
            </w:r>
          </w:p>
        </w:tc>
      </w:tr>
    </w:tbl>
    <w:p w:rsidR="00AF4A6D" w:rsidRPr="00AF4A6D" w:rsidRDefault="00AF4A6D" w:rsidP="00AF4A6D">
      <w:pPr>
        <w:keepNext/>
        <w:spacing w:after="0" w:line="240" w:lineRule="auto"/>
        <w:jc w:val="center"/>
        <w:outlineLvl w:val="1"/>
        <w:rPr>
          <w:rFonts w:ascii="Times New Roman" w:eastAsia="Times New Roman" w:hAnsi="Times New Roman" w:cs="Times New Roman"/>
          <w:b/>
          <w:sz w:val="24"/>
          <w:szCs w:val="24"/>
          <w:lang w:eastAsia="ru-RU"/>
        </w:rPr>
      </w:pPr>
    </w:p>
    <w:p w:rsidR="00AF4A6D" w:rsidRPr="00AF4A6D" w:rsidRDefault="00AF4A6D" w:rsidP="00AF4A6D">
      <w:pPr>
        <w:spacing w:after="0" w:line="240" w:lineRule="auto"/>
        <w:jc w:val="center"/>
        <w:rPr>
          <w:rFonts w:ascii="Times New Roman" w:eastAsia="Times New Roman" w:hAnsi="Times New Roman" w:cs="Times New Roman"/>
          <w:b/>
          <w:sz w:val="24"/>
          <w:szCs w:val="24"/>
          <w:lang w:eastAsia="ru-RU"/>
        </w:rPr>
      </w:pPr>
      <w:r w:rsidRPr="00AF4A6D">
        <w:rPr>
          <w:rFonts w:ascii="Times New Roman" w:eastAsia="Times New Roman" w:hAnsi="Times New Roman" w:cs="Times New Roman"/>
          <w:b/>
          <w:sz w:val="24"/>
          <w:szCs w:val="24"/>
          <w:lang w:eastAsia="ru-RU"/>
        </w:rPr>
        <w:t xml:space="preserve">Программа </w:t>
      </w:r>
    </w:p>
    <w:p w:rsidR="00AF4A6D" w:rsidRPr="00AF4A6D" w:rsidRDefault="00AF4A6D" w:rsidP="00AF4A6D">
      <w:pPr>
        <w:spacing w:after="0" w:line="240" w:lineRule="auto"/>
        <w:jc w:val="center"/>
        <w:rPr>
          <w:rFonts w:ascii="Times New Roman" w:eastAsia="Times New Roman" w:hAnsi="Times New Roman" w:cs="Times New Roman"/>
          <w:b/>
          <w:sz w:val="24"/>
          <w:szCs w:val="24"/>
          <w:lang w:eastAsia="ru-RU"/>
        </w:rPr>
      </w:pPr>
      <w:r w:rsidRPr="00AF4A6D">
        <w:rPr>
          <w:rFonts w:ascii="Times New Roman" w:eastAsia="Times New Roman" w:hAnsi="Times New Roman" w:cs="Times New Roman"/>
          <w:b/>
          <w:sz w:val="24"/>
          <w:szCs w:val="24"/>
          <w:lang w:eastAsia="ru-RU"/>
        </w:rPr>
        <w:t xml:space="preserve">муниципальных внутренних заимствований на 2018 год </w:t>
      </w:r>
    </w:p>
    <w:p w:rsidR="00AF4A6D" w:rsidRPr="00AF4A6D" w:rsidRDefault="00AF4A6D" w:rsidP="00AF4A6D">
      <w:pPr>
        <w:spacing w:after="0" w:line="240" w:lineRule="auto"/>
        <w:jc w:val="center"/>
        <w:rPr>
          <w:rFonts w:ascii="Times New Roman" w:eastAsia="Times New Roman" w:hAnsi="Times New Roman" w:cs="Times New Roman"/>
          <w:b/>
          <w:sz w:val="24"/>
          <w:szCs w:val="24"/>
          <w:lang w:eastAsia="ru-RU"/>
        </w:rPr>
      </w:pPr>
      <w:r w:rsidRPr="00AF4A6D">
        <w:rPr>
          <w:rFonts w:ascii="Times New Roman" w:eastAsia="Times New Roman" w:hAnsi="Times New Roman" w:cs="Times New Roman"/>
          <w:b/>
          <w:sz w:val="24"/>
          <w:szCs w:val="24"/>
          <w:lang w:eastAsia="ru-RU"/>
        </w:rPr>
        <w:t>и плановый период 2019-2020 годов</w:t>
      </w:r>
    </w:p>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p>
    <w:p w:rsidR="00AF4A6D" w:rsidRPr="00AF4A6D" w:rsidRDefault="00AF4A6D" w:rsidP="00AF4A6D">
      <w:pPr>
        <w:spacing w:after="0" w:line="240" w:lineRule="auto"/>
        <w:jc w:val="right"/>
        <w:rPr>
          <w:rFonts w:ascii="Times New Roman" w:eastAsia="Times New Roman" w:hAnsi="Times New Roman" w:cs="Times New Roman"/>
          <w:sz w:val="20"/>
          <w:szCs w:val="20"/>
          <w:lang w:eastAsia="ru-RU"/>
        </w:rPr>
      </w:pPr>
      <w:r w:rsidRPr="00AF4A6D">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AF4A6D" w:rsidRPr="00AF4A6D" w:rsidTr="00CA7A98">
        <w:trPr>
          <w:cantSplit/>
        </w:trPr>
        <w:tc>
          <w:tcPr>
            <w:tcW w:w="636"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 xml:space="preserve">№ </w:t>
            </w:r>
            <w:proofErr w:type="gramStart"/>
            <w:r w:rsidRPr="00AF4A6D">
              <w:rPr>
                <w:rFonts w:ascii="Times New Roman" w:eastAsia="Times New Roman" w:hAnsi="Times New Roman" w:cs="Times New Roman"/>
                <w:sz w:val="24"/>
                <w:szCs w:val="24"/>
                <w:lang w:eastAsia="ru-RU"/>
              </w:rPr>
              <w:t>п</w:t>
            </w:r>
            <w:proofErr w:type="gramEnd"/>
            <w:r w:rsidRPr="00AF4A6D">
              <w:rPr>
                <w:rFonts w:ascii="Times New Roman" w:eastAsia="Times New Roman" w:hAnsi="Times New Roman" w:cs="Times New Roman"/>
                <w:sz w:val="24"/>
                <w:szCs w:val="24"/>
                <w:lang w:eastAsia="ru-RU"/>
              </w:rPr>
              <w:t>/п</w:t>
            </w:r>
          </w:p>
        </w:tc>
        <w:tc>
          <w:tcPr>
            <w:tcW w:w="5197"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Внутренние заимствования</w:t>
            </w:r>
          </w:p>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(привлечение/ погашение)</w:t>
            </w:r>
          </w:p>
        </w:tc>
        <w:tc>
          <w:tcPr>
            <w:tcW w:w="1418" w:type="dxa"/>
          </w:tcPr>
          <w:p w:rsidR="00AF4A6D" w:rsidRPr="00AF4A6D" w:rsidRDefault="00AF4A6D" w:rsidP="00AF4A6D">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 xml:space="preserve">Сумма </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на 2018 год</w:t>
            </w:r>
          </w:p>
        </w:tc>
        <w:tc>
          <w:tcPr>
            <w:tcW w:w="1275" w:type="dxa"/>
          </w:tcPr>
          <w:p w:rsidR="00AF4A6D" w:rsidRPr="00AF4A6D" w:rsidRDefault="00AF4A6D" w:rsidP="00AF4A6D">
            <w:pPr>
              <w:keepNext/>
              <w:spacing w:after="0" w:line="240" w:lineRule="auto"/>
              <w:jc w:val="center"/>
              <w:outlineLvl w:val="1"/>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Сумма на 2019 год</w:t>
            </w:r>
          </w:p>
        </w:tc>
        <w:tc>
          <w:tcPr>
            <w:tcW w:w="1276" w:type="dxa"/>
          </w:tcPr>
          <w:p w:rsidR="00AF4A6D" w:rsidRPr="00AF4A6D" w:rsidRDefault="00AF4A6D" w:rsidP="00AF4A6D">
            <w:pPr>
              <w:keepNext/>
              <w:spacing w:after="0" w:line="240" w:lineRule="auto"/>
              <w:jc w:val="center"/>
              <w:outlineLvl w:val="1"/>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Сумма на 2020 год</w:t>
            </w:r>
          </w:p>
        </w:tc>
      </w:tr>
      <w:tr w:rsidR="00AF4A6D" w:rsidRPr="00AF4A6D" w:rsidTr="00CA7A98">
        <w:trPr>
          <w:cantSplit/>
        </w:trPr>
        <w:tc>
          <w:tcPr>
            <w:tcW w:w="636" w:type="dxa"/>
            <w:tcBorders>
              <w:bottom w:val="single" w:sz="4" w:space="0" w:color="auto"/>
            </w:tcBorders>
          </w:tcPr>
          <w:p w:rsidR="00AF4A6D" w:rsidRPr="00AF4A6D" w:rsidRDefault="00AF4A6D" w:rsidP="00AF4A6D">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AF4A6D" w:rsidRPr="00AF4A6D" w:rsidRDefault="00AF4A6D" w:rsidP="00AF4A6D">
            <w:pPr>
              <w:suppressAutoHyphens/>
              <w:spacing w:after="0" w:line="240" w:lineRule="auto"/>
              <w:jc w:val="center"/>
              <w:rPr>
                <w:rFonts w:ascii="Times New Roman" w:eastAsia="Times New Roman" w:hAnsi="Times New Roman" w:cs="Times New Roman"/>
                <w:sz w:val="24"/>
                <w:szCs w:val="24"/>
                <w:lang w:val="en-US" w:eastAsia="ru-RU"/>
              </w:rPr>
            </w:pPr>
            <w:r w:rsidRPr="00AF4A6D">
              <w:rPr>
                <w:rFonts w:ascii="Times New Roman" w:eastAsia="Times New Roman" w:hAnsi="Times New Roman" w:cs="Times New Roman"/>
                <w:sz w:val="24"/>
                <w:szCs w:val="24"/>
                <w:lang w:val="en-US" w:eastAsia="ru-RU"/>
              </w:rPr>
              <w:t>1</w:t>
            </w:r>
          </w:p>
        </w:tc>
        <w:tc>
          <w:tcPr>
            <w:tcW w:w="1418"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2</w:t>
            </w:r>
          </w:p>
        </w:tc>
        <w:tc>
          <w:tcPr>
            <w:tcW w:w="1275"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3</w:t>
            </w:r>
          </w:p>
        </w:tc>
        <w:tc>
          <w:tcPr>
            <w:tcW w:w="1276"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4</w:t>
            </w:r>
          </w:p>
        </w:tc>
      </w:tr>
      <w:tr w:rsidR="00AF4A6D" w:rsidRPr="00AF4A6D" w:rsidTr="00CA7A98">
        <w:trPr>
          <w:cantSplit/>
          <w:trHeight w:val="335"/>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1</w:t>
            </w:r>
          </w:p>
        </w:tc>
        <w:tc>
          <w:tcPr>
            <w:tcW w:w="5197" w:type="dxa"/>
            <w:tcBorders>
              <w:left w:val="single" w:sz="4" w:space="0" w:color="auto"/>
              <w:bottom w:val="single" w:sz="4" w:space="0" w:color="auto"/>
            </w:tcBorders>
          </w:tcPr>
          <w:p w:rsidR="00AF4A6D" w:rsidRPr="00AF4A6D" w:rsidRDefault="00AF4A6D" w:rsidP="00AF4A6D">
            <w:pPr>
              <w:spacing w:after="0" w:line="240" w:lineRule="auto"/>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Кредиты кредитных организаций</w:t>
            </w:r>
          </w:p>
        </w:tc>
        <w:tc>
          <w:tcPr>
            <w:tcW w:w="1418" w:type="dxa"/>
            <w:tcBorders>
              <w:bottom w:val="single" w:sz="4" w:space="0" w:color="auto"/>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c>
          <w:tcPr>
            <w:tcW w:w="1275" w:type="dxa"/>
            <w:tcBorders>
              <w:bottom w:val="single" w:sz="4" w:space="0" w:color="auto"/>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r>
      <w:tr w:rsidR="00AF4A6D" w:rsidRPr="00AF4A6D" w:rsidTr="00CA7A98">
        <w:trPr>
          <w:cantSplit/>
          <w:trHeight w:val="355"/>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r>
      <w:tr w:rsidR="00AF4A6D" w:rsidRPr="00AF4A6D" w:rsidTr="00CA7A98">
        <w:trPr>
          <w:cantSplit/>
          <w:trHeight w:val="183"/>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r>
      <w:tr w:rsidR="00AF4A6D" w:rsidRPr="00AF4A6D" w:rsidTr="00CA7A98">
        <w:trPr>
          <w:cantSplit/>
          <w:trHeight w:val="578"/>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2</w:t>
            </w:r>
          </w:p>
        </w:tc>
        <w:tc>
          <w:tcPr>
            <w:tcW w:w="5197" w:type="dxa"/>
            <w:tcBorders>
              <w:left w:val="single" w:sz="4" w:space="0" w:color="auto"/>
              <w:bottom w:val="nil"/>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c>
          <w:tcPr>
            <w:tcW w:w="1275" w:type="dxa"/>
            <w:tcBorders>
              <w:bottom w:val="nil"/>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c>
          <w:tcPr>
            <w:tcW w:w="1276" w:type="dxa"/>
            <w:tcBorders>
              <w:bottom w:val="nil"/>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r>
      <w:tr w:rsidR="00AF4A6D" w:rsidRPr="00AF4A6D" w:rsidTr="00CA7A98">
        <w:trPr>
          <w:cantSplit/>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r>
      <w:tr w:rsidR="00AF4A6D" w:rsidRPr="00AF4A6D" w:rsidTr="00CA7A98">
        <w:trPr>
          <w:cantSplit/>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r>
    </w:tbl>
    <w:p w:rsidR="0008585B" w:rsidRDefault="0008585B" w:rsidP="000B40E0">
      <w:pPr>
        <w:spacing w:after="0" w:line="240" w:lineRule="auto"/>
        <w:jc w:val="right"/>
        <w:rPr>
          <w:rFonts w:ascii="Times New Roman" w:hAnsi="Times New Roman" w:cs="Times New Roman"/>
          <w:sz w:val="20"/>
          <w:szCs w:val="20"/>
        </w:rPr>
      </w:pPr>
    </w:p>
    <w:p w:rsidR="000B40E0" w:rsidRPr="00E163AD" w:rsidRDefault="000B40E0" w:rsidP="000B40E0">
      <w:pPr>
        <w:spacing w:after="0" w:line="240" w:lineRule="auto"/>
        <w:jc w:val="right"/>
        <w:rPr>
          <w:rFonts w:ascii="Times New Roman" w:hAnsi="Times New Roman" w:cs="Times New Roman"/>
          <w:sz w:val="20"/>
          <w:szCs w:val="20"/>
        </w:rPr>
      </w:pPr>
      <w:r w:rsidRPr="00E163AD">
        <w:rPr>
          <w:rFonts w:ascii="Times New Roman" w:hAnsi="Times New Roman" w:cs="Times New Roman"/>
          <w:sz w:val="20"/>
          <w:szCs w:val="20"/>
        </w:rPr>
        <w:lastRenderedPageBreak/>
        <w:t>Приложение №14</w:t>
      </w:r>
    </w:p>
    <w:p w:rsidR="000B40E0" w:rsidRPr="00E163AD" w:rsidRDefault="000B40E0" w:rsidP="000B40E0">
      <w:pPr>
        <w:spacing w:after="0" w:line="240" w:lineRule="auto"/>
        <w:jc w:val="right"/>
        <w:rPr>
          <w:rFonts w:ascii="Times New Roman" w:hAnsi="Times New Roman" w:cs="Times New Roman"/>
          <w:sz w:val="20"/>
          <w:szCs w:val="20"/>
        </w:rPr>
      </w:pPr>
      <w:r w:rsidRPr="00E163AD">
        <w:rPr>
          <w:rFonts w:ascii="Times New Roman" w:hAnsi="Times New Roman" w:cs="Times New Roman"/>
          <w:sz w:val="20"/>
          <w:szCs w:val="20"/>
        </w:rPr>
        <w:t>К Решению Сизинского</w:t>
      </w:r>
    </w:p>
    <w:p w:rsidR="000B40E0" w:rsidRPr="00E163AD" w:rsidRDefault="000B40E0" w:rsidP="000B40E0">
      <w:pPr>
        <w:spacing w:after="0" w:line="240" w:lineRule="auto"/>
        <w:jc w:val="right"/>
        <w:rPr>
          <w:rFonts w:ascii="Times New Roman" w:hAnsi="Times New Roman" w:cs="Times New Roman"/>
          <w:sz w:val="20"/>
          <w:szCs w:val="20"/>
        </w:rPr>
      </w:pPr>
      <w:r w:rsidRPr="00E163AD">
        <w:rPr>
          <w:rFonts w:ascii="Times New Roman" w:hAnsi="Times New Roman" w:cs="Times New Roman"/>
          <w:sz w:val="20"/>
          <w:szCs w:val="20"/>
        </w:rPr>
        <w:t xml:space="preserve"> сельского Совета депутатов</w:t>
      </w:r>
    </w:p>
    <w:p w:rsidR="000B40E0" w:rsidRPr="00E163AD" w:rsidRDefault="000B40E0" w:rsidP="000B40E0">
      <w:pPr>
        <w:spacing w:after="0" w:line="240" w:lineRule="auto"/>
        <w:jc w:val="right"/>
        <w:rPr>
          <w:rFonts w:ascii="Times New Roman" w:hAnsi="Times New Roman" w:cs="Times New Roman"/>
          <w:sz w:val="20"/>
          <w:szCs w:val="20"/>
        </w:rPr>
      </w:pPr>
      <w:r w:rsidRPr="00E163AD">
        <w:rPr>
          <w:rFonts w:ascii="Times New Roman" w:hAnsi="Times New Roman" w:cs="Times New Roman"/>
          <w:sz w:val="20"/>
          <w:szCs w:val="20"/>
        </w:rPr>
        <w:t>№</w:t>
      </w:r>
      <w:r w:rsidR="00E163AD">
        <w:rPr>
          <w:rFonts w:ascii="Times New Roman" w:hAnsi="Times New Roman" w:cs="Times New Roman"/>
          <w:sz w:val="20"/>
          <w:szCs w:val="20"/>
        </w:rPr>
        <w:t>6-7-36</w:t>
      </w:r>
      <w:r w:rsidRPr="00E163AD">
        <w:rPr>
          <w:rFonts w:ascii="Times New Roman" w:hAnsi="Times New Roman" w:cs="Times New Roman"/>
          <w:sz w:val="20"/>
          <w:szCs w:val="20"/>
        </w:rPr>
        <w:t xml:space="preserve">   от</w:t>
      </w:r>
      <w:r w:rsidR="00E163AD">
        <w:rPr>
          <w:rFonts w:ascii="Times New Roman" w:hAnsi="Times New Roman" w:cs="Times New Roman"/>
          <w:sz w:val="20"/>
          <w:szCs w:val="20"/>
        </w:rPr>
        <w:t xml:space="preserve"> 03.06.2020</w:t>
      </w:r>
      <w:r w:rsidRPr="00E163AD">
        <w:rPr>
          <w:rFonts w:ascii="Times New Roman" w:hAnsi="Times New Roman" w:cs="Times New Roman"/>
          <w:sz w:val="20"/>
          <w:szCs w:val="20"/>
        </w:rPr>
        <w:t xml:space="preserve">                           </w:t>
      </w:r>
    </w:p>
    <w:p w:rsidR="000B40E0" w:rsidRPr="000B40E0" w:rsidRDefault="000B40E0" w:rsidP="000B40E0">
      <w:pPr>
        <w:jc w:val="center"/>
        <w:rPr>
          <w:rFonts w:ascii="Times New Roman" w:hAnsi="Times New Roman" w:cs="Times New Roman"/>
        </w:rPr>
      </w:pPr>
      <w:r w:rsidRPr="000B40E0">
        <w:rPr>
          <w:rFonts w:cs="Times New Roman"/>
          <w:sz w:val="28"/>
          <w:szCs w:val="28"/>
        </w:rPr>
        <w:t>ОТЧЕТ О ПРЕДОСТАВЛЕНИИ И ПОГАШЕНИИ БЮДЖЕТНЫХ КРЕДИТОВ, ВЫДАННЫХ ИЗ  БЮДЖЕТА «СИЗИНСКИЙ СЕЛЬСОВЕТ» В 2018 ГОДУ</w:t>
      </w:r>
    </w:p>
    <w:p w:rsidR="000B40E0" w:rsidRPr="000B40E0" w:rsidRDefault="000B40E0" w:rsidP="000B40E0">
      <w:pPr>
        <w:jc w:val="center"/>
        <w:rPr>
          <w:sz w:val="28"/>
          <w:szCs w:val="28"/>
        </w:rPr>
      </w:pPr>
      <w:r w:rsidRPr="000B40E0">
        <w:rPr>
          <w:sz w:val="28"/>
          <w:szCs w:val="28"/>
        </w:rPr>
        <w:t>Выданные кредиты МО «Сизинский сельсовет» по состоянию на 01.01.2019</w:t>
      </w:r>
    </w:p>
    <w:tbl>
      <w:tblPr>
        <w:tblStyle w:val="46"/>
        <w:tblW w:w="0" w:type="auto"/>
        <w:tblInd w:w="-34" w:type="dxa"/>
        <w:tblLook w:val="04A0" w:firstRow="1" w:lastRow="0" w:firstColumn="1" w:lastColumn="0" w:noHBand="0" w:noVBand="1"/>
      </w:tblPr>
      <w:tblGrid>
        <w:gridCol w:w="6946"/>
        <w:gridCol w:w="2659"/>
      </w:tblGrid>
      <w:tr w:rsidR="000B40E0" w:rsidRPr="000B40E0" w:rsidTr="00CA7A98">
        <w:tc>
          <w:tcPr>
            <w:tcW w:w="6946" w:type="dxa"/>
          </w:tcPr>
          <w:p w:rsidR="000B40E0" w:rsidRPr="000B40E0" w:rsidRDefault="000B40E0" w:rsidP="000B40E0">
            <w:pPr>
              <w:jc w:val="center"/>
              <w:rPr>
                <w:sz w:val="28"/>
                <w:szCs w:val="28"/>
              </w:rPr>
            </w:pPr>
            <w:r w:rsidRPr="000B40E0">
              <w:t>Вид договорных обязательств</w:t>
            </w:r>
          </w:p>
        </w:tc>
        <w:tc>
          <w:tcPr>
            <w:tcW w:w="2659" w:type="dxa"/>
          </w:tcPr>
          <w:p w:rsidR="000B40E0" w:rsidRPr="000B40E0" w:rsidRDefault="000B40E0" w:rsidP="000B40E0">
            <w:pPr>
              <w:jc w:val="center"/>
              <w:rPr>
                <w:sz w:val="28"/>
                <w:szCs w:val="28"/>
              </w:rPr>
            </w:pPr>
            <w:r w:rsidRPr="000B40E0">
              <w:t xml:space="preserve">Сумма </w:t>
            </w:r>
            <w:proofErr w:type="gramStart"/>
            <w:r w:rsidRPr="000B40E0">
              <w:t xml:space="preserve">( </w:t>
            </w:r>
            <w:proofErr w:type="gramEnd"/>
            <w:r w:rsidRPr="000B40E0">
              <w:t>руб.)</w:t>
            </w:r>
          </w:p>
        </w:tc>
      </w:tr>
      <w:tr w:rsidR="000B40E0" w:rsidRPr="000B40E0" w:rsidTr="00CA7A98">
        <w:tc>
          <w:tcPr>
            <w:tcW w:w="6946" w:type="dxa"/>
          </w:tcPr>
          <w:p w:rsidR="000B40E0" w:rsidRPr="000B40E0" w:rsidRDefault="000B40E0" w:rsidP="000B40E0">
            <w:pPr>
              <w:rPr>
                <w:sz w:val="28"/>
                <w:szCs w:val="28"/>
              </w:rPr>
            </w:pPr>
            <w:r w:rsidRPr="000B40E0">
              <w:t>Договоры о получении бюджетных кредитов из бюджета МО «Сизинский сельсовет»</w:t>
            </w:r>
          </w:p>
        </w:tc>
        <w:tc>
          <w:tcPr>
            <w:tcW w:w="2659" w:type="dxa"/>
          </w:tcPr>
          <w:p w:rsidR="000B40E0" w:rsidRPr="000B40E0" w:rsidRDefault="000B40E0" w:rsidP="000B40E0">
            <w:pPr>
              <w:jc w:val="center"/>
              <w:rPr>
                <w:sz w:val="28"/>
                <w:szCs w:val="28"/>
              </w:rPr>
            </w:pPr>
            <w:r w:rsidRPr="000B40E0">
              <w:rPr>
                <w:sz w:val="28"/>
                <w:szCs w:val="28"/>
              </w:rPr>
              <w:t>0,00</w:t>
            </w:r>
          </w:p>
        </w:tc>
      </w:tr>
      <w:tr w:rsidR="000B40E0" w:rsidRPr="000B40E0" w:rsidTr="00CA7A98">
        <w:tc>
          <w:tcPr>
            <w:tcW w:w="6946" w:type="dxa"/>
          </w:tcPr>
          <w:p w:rsidR="000B40E0" w:rsidRPr="000B40E0" w:rsidRDefault="000B40E0" w:rsidP="000B40E0">
            <w:pPr>
              <w:jc w:val="center"/>
              <w:rPr>
                <w:sz w:val="28"/>
                <w:szCs w:val="28"/>
              </w:rPr>
            </w:pPr>
            <w:r w:rsidRPr="000B40E0">
              <w:rPr>
                <w:sz w:val="28"/>
                <w:szCs w:val="28"/>
              </w:rPr>
              <w:t>Итого:</w:t>
            </w:r>
          </w:p>
        </w:tc>
        <w:tc>
          <w:tcPr>
            <w:tcW w:w="2659" w:type="dxa"/>
          </w:tcPr>
          <w:p w:rsidR="000B40E0" w:rsidRPr="000B40E0" w:rsidRDefault="000B40E0" w:rsidP="000B40E0">
            <w:pPr>
              <w:jc w:val="center"/>
              <w:rPr>
                <w:sz w:val="28"/>
                <w:szCs w:val="28"/>
              </w:rPr>
            </w:pPr>
            <w:r w:rsidRPr="000B40E0">
              <w:rPr>
                <w:sz w:val="28"/>
                <w:szCs w:val="28"/>
              </w:rPr>
              <w:t>0,00</w:t>
            </w:r>
          </w:p>
        </w:tc>
      </w:tr>
    </w:tbl>
    <w:p w:rsidR="000B40E0" w:rsidRPr="000B40E0" w:rsidRDefault="000B40E0" w:rsidP="000B40E0">
      <w:pPr>
        <w:jc w:val="center"/>
        <w:rPr>
          <w:sz w:val="28"/>
          <w:szCs w:val="28"/>
        </w:rPr>
      </w:pPr>
      <w:r w:rsidRPr="000B40E0">
        <w:rPr>
          <w:sz w:val="28"/>
          <w:szCs w:val="28"/>
        </w:rPr>
        <w:t>Погашенные кредиты в бюджет МО «Сизинский сельсовет» по состоянию на 01.01.2019 год</w:t>
      </w:r>
    </w:p>
    <w:tbl>
      <w:tblPr>
        <w:tblStyle w:val="46"/>
        <w:tblW w:w="0" w:type="auto"/>
        <w:tblLook w:val="04A0" w:firstRow="1" w:lastRow="0" w:firstColumn="1" w:lastColumn="0" w:noHBand="0" w:noVBand="1"/>
      </w:tblPr>
      <w:tblGrid>
        <w:gridCol w:w="6912"/>
        <w:gridCol w:w="2659"/>
      </w:tblGrid>
      <w:tr w:rsidR="000B40E0" w:rsidRPr="000B40E0" w:rsidTr="00CA7A98">
        <w:tc>
          <w:tcPr>
            <w:tcW w:w="6912" w:type="dxa"/>
          </w:tcPr>
          <w:p w:rsidR="000B40E0" w:rsidRPr="000B40E0" w:rsidRDefault="000B40E0" w:rsidP="000B40E0">
            <w:pPr>
              <w:jc w:val="center"/>
              <w:rPr>
                <w:rFonts w:ascii="Times New Roman" w:hAnsi="Times New Roman" w:cs="Times New Roman"/>
                <w:sz w:val="28"/>
                <w:szCs w:val="28"/>
              </w:rPr>
            </w:pPr>
            <w:r w:rsidRPr="000B40E0">
              <w:t xml:space="preserve">Сведения о погашении полученных договорных обязательствах </w:t>
            </w:r>
            <w:proofErr w:type="gramStart"/>
            <w:r w:rsidRPr="000B40E0">
              <w:t xml:space="preserve">( </w:t>
            </w:r>
            <w:proofErr w:type="gramEnd"/>
            <w:r w:rsidRPr="000B40E0">
              <w:t>в разрезе получателей )</w:t>
            </w:r>
          </w:p>
        </w:tc>
        <w:tc>
          <w:tcPr>
            <w:tcW w:w="2659" w:type="dxa"/>
          </w:tcPr>
          <w:p w:rsidR="000B40E0" w:rsidRPr="000B40E0" w:rsidRDefault="000B40E0" w:rsidP="000B40E0">
            <w:pPr>
              <w:jc w:val="center"/>
              <w:rPr>
                <w:rFonts w:ascii="Times New Roman" w:hAnsi="Times New Roman" w:cs="Times New Roman"/>
                <w:sz w:val="28"/>
                <w:szCs w:val="28"/>
              </w:rPr>
            </w:pPr>
            <w:r w:rsidRPr="000B40E0">
              <w:t xml:space="preserve">Сумма </w:t>
            </w:r>
            <w:proofErr w:type="gramStart"/>
            <w:r w:rsidRPr="000B40E0">
              <w:t xml:space="preserve">( </w:t>
            </w:r>
            <w:proofErr w:type="gramEnd"/>
            <w:r w:rsidRPr="000B40E0">
              <w:t>руб.)</w:t>
            </w:r>
          </w:p>
        </w:tc>
      </w:tr>
      <w:tr w:rsidR="000B40E0" w:rsidRPr="000B40E0" w:rsidTr="00CA7A98">
        <w:tc>
          <w:tcPr>
            <w:tcW w:w="6912" w:type="dxa"/>
          </w:tcPr>
          <w:p w:rsidR="000B40E0" w:rsidRPr="000B40E0" w:rsidRDefault="000B40E0" w:rsidP="000B40E0">
            <w:pPr>
              <w:rPr>
                <w:rFonts w:ascii="Times New Roman" w:hAnsi="Times New Roman" w:cs="Times New Roman"/>
                <w:sz w:val="28"/>
                <w:szCs w:val="28"/>
              </w:rPr>
            </w:pPr>
            <w:r w:rsidRPr="000B40E0">
              <w:t>Договоры о получении бюджетных кредитов из бюджета МО «Сизинский сельсовет»</w:t>
            </w:r>
          </w:p>
        </w:tc>
        <w:tc>
          <w:tcPr>
            <w:tcW w:w="2659" w:type="dxa"/>
          </w:tcPr>
          <w:p w:rsidR="000B40E0" w:rsidRPr="000B40E0" w:rsidRDefault="000B40E0" w:rsidP="000B40E0">
            <w:pPr>
              <w:jc w:val="center"/>
              <w:rPr>
                <w:rFonts w:ascii="Times New Roman" w:hAnsi="Times New Roman" w:cs="Times New Roman"/>
                <w:sz w:val="28"/>
                <w:szCs w:val="28"/>
              </w:rPr>
            </w:pPr>
            <w:r w:rsidRPr="000B40E0">
              <w:rPr>
                <w:rFonts w:ascii="Times New Roman" w:hAnsi="Times New Roman" w:cs="Times New Roman"/>
                <w:sz w:val="28"/>
                <w:szCs w:val="28"/>
              </w:rPr>
              <w:t>0,00</w:t>
            </w:r>
          </w:p>
        </w:tc>
      </w:tr>
      <w:tr w:rsidR="000B40E0" w:rsidRPr="000B40E0" w:rsidTr="00CA7A98">
        <w:tc>
          <w:tcPr>
            <w:tcW w:w="6912" w:type="dxa"/>
          </w:tcPr>
          <w:p w:rsidR="000B40E0" w:rsidRPr="000B40E0" w:rsidRDefault="000B40E0" w:rsidP="000B40E0">
            <w:pPr>
              <w:rPr>
                <w:rFonts w:ascii="Times New Roman" w:hAnsi="Times New Roman" w:cs="Times New Roman"/>
                <w:sz w:val="28"/>
                <w:szCs w:val="28"/>
              </w:rPr>
            </w:pPr>
            <w:r w:rsidRPr="000B40E0">
              <w:t>погашение основной суммы задолженности</w:t>
            </w:r>
            <w:proofErr w:type="gramStart"/>
            <w:r w:rsidRPr="000B40E0">
              <w:t xml:space="preserve"> :</w:t>
            </w:r>
            <w:proofErr w:type="gramEnd"/>
          </w:p>
        </w:tc>
        <w:tc>
          <w:tcPr>
            <w:tcW w:w="2659" w:type="dxa"/>
          </w:tcPr>
          <w:p w:rsidR="000B40E0" w:rsidRPr="000B40E0" w:rsidRDefault="000B40E0" w:rsidP="000B40E0">
            <w:pPr>
              <w:jc w:val="center"/>
              <w:rPr>
                <w:rFonts w:ascii="Times New Roman" w:hAnsi="Times New Roman" w:cs="Times New Roman"/>
                <w:sz w:val="28"/>
                <w:szCs w:val="28"/>
              </w:rPr>
            </w:pPr>
            <w:r w:rsidRPr="000B40E0">
              <w:rPr>
                <w:rFonts w:ascii="Times New Roman" w:hAnsi="Times New Roman" w:cs="Times New Roman"/>
                <w:sz w:val="28"/>
                <w:szCs w:val="28"/>
              </w:rPr>
              <w:t>0,00</w:t>
            </w:r>
          </w:p>
        </w:tc>
      </w:tr>
      <w:tr w:rsidR="000B40E0" w:rsidRPr="000B40E0" w:rsidTr="00CA7A98">
        <w:tc>
          <w:tcPr>
            <w:tcW w:w="6912" w:type="dxa"/>
          </w:tcPr>
          <w:p w:rsidR="000B40E0" w:rsidRPr="000B40E0" w:rsidRDefault="000B40E0" w:rsidP="000B40E0">
            <w:pPr>
              <w:rPr>
                <w:rFonts w:ascii="Times New Roman" w:hAnsi="Times New Roman" w:cs="Times New Roman"/>
                <w:sz w:val="28"/>
                <w:szCs w:val="28"/>
              </w:rPr>
            </w:pPr>
            <w:r w:rsidRPr="000B40E0">
              <w:t>Погашение просроченной суммы задолженности:</w:t>
            </w:r>
          </w:p>
        </w:tc>
        <w:tc>
          <w:tcPr>
            <w:tcW w:w="2659" w:type="dxa"/>
          </w:tcPr>
          <w:p w:rsidR="000B40E0" w:rsidRPr="000B40E0" w:rsidRDefault="000B40E0" w:rsidP="000B40E0">
            <w:pPr>
              <w:jc w:val="center"/>
              <w:rPr>
                <w:rFonts w:ascii="Times New Roman" w:hAnsi="Times New Roman" w:cs="Times New Roman"/>
                <w:sz w:val="28"/>
                <w:szCs w:val="28"/>
              </w:rPr>
            </w:pPr>
            <w:r w:rsidRPr="000B40E0">
              <w:rPr>
                <w:rFonts w:ascii="Times New Roman" w:hAnsi="Times New Roman" w:cs="Times New Roman"/>
                <w:sz w:val="28"/>
                <w:szCs w:val="28"/>
              </w:rPr>
              <w:t>0,00</w:t>
            </w:r>
          </w:p>
        </w:tc>
      </w:tr>
      <w:tr w:rsidR="000B40E0" w:rsidRPr="000B40E0" w:rsidTr="00CA7A98">
        <w:tc>
          <w:tcPr>
            <w:tcW w:w="6912" w:type="dxa"/>
          </w:tcPr>
          <w:p w:rsidR="000B40E0" w:rsidRPr="000B40E0" w:rsidRDefault="000B40E0" w:rsidP="000B40E0">
            <w:pPr>
              <w:jc w:val="center"/>
              <w:rPr>
                <w:rFonts w:ascii="Times New Roman" w:hAnsi="Times New Roman" w:cs="Times New Roman"/>
                <w:sz w:val="28"/>
                <w:szCs w:val="28"/>
              </w:rPr>
            </w:pPr>
            <w:r w:rsidRPr="000B40E0">
              <w:t>Итого</w:t>
            </w:r>
          </w:p>
        </w:tc>
        <w:tc>
          <w:tcPr>
            <w:tcW w:w="2659" w:type="dxa"/>
          </w:tcPr>
          <w:p w:rsidR="000B40E0" w:rsidRPr="000B40E0" w:rsidRDefault="000B40E0" w:rsidP="000B40E0">
            <w:pPr>
              <w:jc w:val="center"/>
              <w:rPr>
                <w:rFonts w:ascii="Times New Roman" w:hAnsi="Times New Roman" w:cs="Times New Roman"/>
                <w:sz w:val="28"/>
                <w:szCs w:val="28"/>
              </w:rPr>
            </w:pPr>
            <w:r w:rsidRPr="000B40E0">
              <w:rPr>
                <w:rFonts w:ascii="Times New Roman" w:hAnsi="Times New Roman" w:cs="Times New Roman"/>
                <w:sz w:val="28"/>
                <w:szCs w:val="28"/>
              </w:rPr>
              <w:t>0,00</w:t>
            </w:r>
          </w:p>
        </w:tc>
      </w:tr>
    </w:tbl>
    <w:p w:rsidR="000B40E0" w:rsidRDefault="000B40E0" w:rsidP="000B40E0"/>
    <w:p w:rsidR="00831E20" w:rsidRPr="00E163AD" w:rsidRDefault="00831E20" w:rsidP="00831E20">
      <w:pPr>
        <w:spacing w:after="0" w:line="240" w:lineRule="auto"/>
        <w:jc w:val="right"/>
        <w:rPr>
          <w:rFonts w:ascii="Times New Roman" w:hAnsi="Times New Roman" w:cs="Times New Roman"/>
          <w:sz w:val="20"/>
          <w:szCs w:val="20"/>
        </w:rPr>
      </w:pPr>
      <w:r w:rsidRPr="00E163AD">
        <w:rPr>
          <w:rFonts w:ascii="Times New Roman" w:hAnsi="Times New Roman" w:cs="Times New Roman"/>
          <w:sz w:val="20"/>
          <w:szCs w:val="20"/>
        </w:rPr>
        <w:t>Приложение № 15</w:t>
      </w:r>
    </w:p>
    <w:p w:rsidR="00831E20" w:rsidRPr="00E163AD" w:rsidRDefault="00831E20" w:rsidP="00831E20">
      <w:pPr>
        <w:spacing w:after="0" w:line="240" w:lineRule="auto"/>
        <w:jc w:val="right"/>
        <w:rPr>
          <w:rFonts w:ascii="Times New Roman" w:hAnsi="Times New Roman" w:cs="Times New Roman"/>
          <w:sz w:val="20"/>
          <w:szCs w:val="20"/>
        </w:rPr>
      </w:pPr>
      <w:r w:rsidRPr="00E163AD">
        <w:rPr>
          <w:rFonts w:ascii="Times New Roman" w:hAnsi="Times New Roman" w:cs="Times New Roman"/>
          <w:sz w:val="20"/>
          <w:szCs w:val="20"/>
        </w:rPr>
        <w:t>К Решению Сизинского</w:t>
      </w:r>
    </w:p>
    <w:p w:rsidR="00831E20" w:rsidRPr="00E163AD" w:rsidRDefault="00831E20" w:rsidP="00831E20">
      <w:pPr>
        <w:spacing w:after="0" w:line="240" w:lineRule="auto"/>
        <w:jc w:val="right"/>
        <w:rPr>
          <w:rFonts w:ascii="Times New Roman" w:hAnsi="Times New Roman" w:cs="Times New Roman"/>
          <w:sz w:val="20"/>
          <w:szCs w:val="20"/>
        </w:rPr>
      </w:pPr>
      <w:r w:rsidRPr="00E163AD">
        <w:rPr>
          <w:rFonts w:ascii="Times New Roman" w:hAnsi="Times New Roman" w:cs="Times New Roman"/>
          <w:sz w:val="20"/>
          <w:szCs w:val="20"/>
        </w:rPr>
        <w:t xml:space="preserve"> сельского Совета депутатов</w:t>
      </w:r>
    </w:p>
    <w:p w:rsidR="00831E20" w:rsidRPr="00E163AD" w:rsidRDefault="00831E20" w:rsidP="00831E20">
      <w:pPr>
        <w:spacing w:after="0" w:line="240" w:lineRule="auto"/>
        <w:jc w:val="right"/>
        <w:rPr>
          <w:rFonts w:ascii="Times New Roman" w:hAnsi="Times New Roman" w:cs="Times New Roman"/>
          <w:sz w:val="20"/>
          <w:szCs w:val="20"/>
        </w:rPr>
      </w:pPr>
      <w:r w:rsidRPr="00E163AD">
        <w:rPr>
          <w:rFonts w:ascii="Times New Roman" w:hAnsi="Times New Roman" w:cs="Times New Roman"/>
          <w:sz w:val="20"/>
          <w:szCs w:val="20"/>
        </w:rPr>
        <w:t xml:space="preserve">№ </w:t>
      </w:r>
      <w:r w:rsidR="00E163AD">
        <w:rPr>
          <w:rFonts w:ascii="Times New Roman" w:hAnsi="Times New Roman" w:cs="Times New Roman"/>
          <w:sz w:val="20"/>
          <w:szCs w:val="20"/>
        </w:rPr>
        <w:t>6-7-36</w:t>
      </w:r>
      <w:r w:rsidRPr="00E163AD">
        <w:rPr>
          <w:rFonts w:ascii="Times New Roman" w:hAnsi="Times New Roman" w:cs="Times New Roman"/>
          <w:sz w:val="20"/>
          <w:szCs w:val="20"/>
        </w:rPr>
        <w:t xml:space="preserve">  от </w:t>
      </w:r>
      <w:r w:rsidR="00E163AD">
        <w:rPr>
          <w:rFonts w:ascii="Times New Roman" w:hAnsi="Times New Roman" w:cs="Times New Roman"/>
          <w:sz w:val="20"/>
          <w:szCs w:val="20"/>
        </w:rPr>
        <w:t>03.06.2020</w:t>
      </w:r>
    </w:p>
    <w:p w:rsidR="00831E20" w:rsidRPr="00831E20" w:rsidRDefault="00831E20" w:rsidP="00831E20"/>
    <w:p w:rsidR="00831E20" w:rsidRPr="00831E20" w:rsidRDefault="00831E20" w:rsidP="00831E20">
      <w:pPr>
        <w:jc w:val="center"/>
        <w:rPr>
          <w:sz w:val="28"/>
          <w:szCs w:val="28"/>
        </w:rPr>
      </w:pPr>
      <w:r w:rsidRPr="00831E20">
        <w:rPr>
          <w:sz w:val="28"/>
          <w:szCs w:val="28"/>
        </w:rPr>
        <w:t>ОТЧЕТ О ВЫДАННЫХ МУНИЦИПАЛЬНЫХ ГАРАНТИЯХ ИЗ БЮДЖЕТА</w:t>
      </w:r>
    </w:p>
    <w:p w:rsidR="00831E20" w:rsidRPr="00831E20" w:rsidRDefault="00831E20" w:rsidP="00831E20">
      <w:pPr>
        <w:jc w:val="center"/>
        <w:rPr>
          <w:sz w:val="28"/>
          <w:szCs w:val="28"/>
        </w:rPr>
      </w:pPr>
      <w:r w:rsidRPr="00831E20">
        <w:rPr>
          <w:sz w:val="28"/>
          <w:szCs w:val="28"/>
        </w:rPr>
        <w:t>Сизинского сельсовета в 2018 ГОДУ</w:t>
      </w:r>
    </w:p>
    <w:p w:rsidR="00831E20" w:rsidRPr="00831E20" w:rsidRDefault="00831E20" w:rsidP="00831E20">
      <w:pPr>
        <w:spacing w:after="0" w:line="240" w:lineRule="auto"/>
        <w:jc w:val="center"/>
        <w:rPr>
          <w:sz w:val="28"/>
          <w:szCs w:val="28"/>
        </w:rPr>
      </w:pPr>
      <w:r w:rsidRPr="00831E20">
        <w:rPr>
          <w:sz w:val="28"/>
          <w:szCs w:val="28"/>
        </w:rPr>
        <w:t>Выданные МО «Сизинский сельсовет»</w:t>
      </w:r>
    </w:p>
    <w:p w:rsidR="00831E20" w:rsidRPr="00831E20" w:rsidRDefault="00831E20" w:rsidP="00831E20">
      <w:pPr>
        <w:spacing w:after="0" w:line="240" w:lineRule="auto"/>
        <w:jc w:val="center"/>
        <w:rPr>
          <w:sz w:val="28"/>
          <w:szCs w:val="28"/>
        </w:rPr>
      </w:pPr>
      <w:r w:rsidRPr="00831E20">
        <w:rPr>
          <w:sz w:val="28"/>
          <w:szCs w:val="28"/>
        </w:rPr>
        <w:t>муниципальные гарантии по состоянию на 01.01.2019 год</w:t>
      </w:r>
    </w:p>
    <w:p w:rsidR="00831E20" w:rsidRPr="00831E20" w:rsidRDefault="00831E20" w:rsidP="00831E20">
      <w:pPr>
        <w:spacing w:after="0" w:line="240" w:lineRule="auto"/>
        <w:jc w:val="center"/>
      </w:pPr>
    </w:p>
    <w:tbl>
      <w:tblPr>
        <w:tblStyle w:val="47"/>
        <w:tblW w:w="0" w:type="auto"/>
        <w:tblLook w:val="04A0" w:firstRow="1" w:lastRow="0" w:firstColumn="1" w:lastColumn="0" w:noHBand="0" w:noVBand="1"/>
      </w:tblPr>
      <w:tblGrid>
        <w:gridCol w:w="4785"/>
        <w:gridCol w:w="4786"/>
      </w:tblGrid>
      <w:tr w:rsidR="00831E20" w:rsidRPr="00831E20" w:rsidTr="00CA7A98">
        <w:tc>
          <w:tcPr>
            <w:tcW w:w="4785" w:type="dxa"/>
          </w:tcPr>
          <w:p w:rsidR="00831E20" w:rsidRPr="00831E20" w:rsidRDefault="00831E20" w:rsidP="00831E20">
            <w:pPr>
              <w:jc w:val="center"/>
            </w:pPr>
            <w:r w:rsidRPr="00831E20">
              <w:t>Выданные муниципальные гарантии</w:t>
            </w:r>
          </w:p>
        </w:tc>
        <w:tc>
          <w:tcPr>
            <w:tcW w:w="4786" w:type="dxa"/>
          </w:tcPr>
          <w:p w:rsidR="00831E20" w:rsidRPr="00831E20" w:rsidRDefault="00831E20" w:rsidP="00831E20">
            <w:pPr>
              <w:jc w:val="center"/>
            </w:pPr>
            <w:r w:rsidRPr="00831E20">
              <w:t>Сумма (руб.)</w:t>
            </w:r>
          </w:p>
        </w:tc>
      </w:tr>
      <w:tr w:rsidR="00831E20" w:rsidRPr="00831E20" w:rsidTr="00CA7A98">
        <w:tc>
          <w:tcPr>
            <w:tcW w:w="4785" w:type="dxa"/>
          </w:tcPr>
          <w:p w:rsidR="00831E20" w:rsidRPr="00831E20" w:rsidRDefault="00831E20" w:rsidP="00831E20">
            <w:r w:rsidRPr="00831E20">
              <w:t>Договоры о предоставлении муниципальных гарантий</w:t>
            </w:r>
          </w:p>
        </w:tc>
        <w:tc>
          <w:tcPr>
            <w:tcW w:w="4786" w:type="dxa"/>
          </w:tcPr>
          <w:p w:rsidR="00831E20" w:rsidRPr="00831E20" w:rsidRDefault="00831E20" w:rsidP="00831E20">
            <w:pPr>
              <w:jc w:val="center"/>
            </w:pPr>
            <w:r w:rsidRPr="00831E20">
              <w:t>0,00</w:t>
            </w:r>
          </w:p>
        </w:tc>
      </w:tr>
      <w:tr w:rsidR="00831E20" w:rsidRPr="00831E20" w:rsidTr="00CA7A98">
        <w:tc>
          <w:tcPr>
            <w:tcW w:w="4785" w:type="dxa"/>
          </w:tcPr>
          <w:p w:rsidR="00831E20" w:rsidRPr="00831E20" w:rsidRDefault="00831E20" w:rsidP="00831E20">
            <w:pPr>
              <w:jc w:val="center"/>
            </w:pPr>
            <w:r w:rsidRPr="00831E20">
              <w:t>итого</w:t>
            </w:r>
          </w:p>
        </w:tc>
        <w:tc>
          <w:tcPr>
            <w:tcW w:w="4786" w:type="dxa"/>
          </w:tcPr>
          <w:p w:rsidR="00831E20" w:rsidRPr="00831E20" w:rsidRDefault="00831E20" w:rsidP="00831E20">
            <w:pPr>
              <w:jc w:val="center"/>
            </w:pPr>
            <w:r w:rsidRPr="00831E20">
              <w:t>0,00</w:t>
            </w:r>
          </w:p>
        </w:tc>
      </w:tr>
    </w:tbl>
    <w:p w:rsidR="00831E20" w:rsidRPr="00831E20" w:rsidRDefault="00831E20" w:rsidP="00831E20">
      <w:pPr>
        <w:spacing w:after="0" w:line="240" w:lineRule="auto"/>
        <w:jc w:val="center"/>
      </w:pPr>
    </w:p>
    <w:p w:rsidR="00831E20" w:rsidRPr="00831E20" w:rsidRDefault="00831E20" w:rsidP="00831E20">
      <w:pPr>
        <w:spacing w:after="0" w:line="240" w:lineRule="auto"/>
        <w:jc w:val="center"/>
      </w:pPr>
    </w:p>
    <w:p w:rsidR="00831E20" w:rsidRPr="00831E20" w:rsidRDefault="00831E20" w:rsidP="00831E20">
      <w:pPr>
        <w:spacing w:after="0" w:line="240" w:lineRule="auto"/>
        <w:jc w:val="center"/>
        <w:rPr>
          <w:sz w:val="28"/>
          <w:szCs w:val="28"/>
        </w:rPr>
      </w:pPr>
      <w:r w:rsidRPr="00831E20">
        <w:rPr>
          <w:sz w:val="28"/>
          <w:szCs w:val="28"/>
        </w:rPr>
        <w:t xml:space="preserve">Исполнение получателями гарантий своих обязательств перед МО «Сизинский сельсовет» по состоянию на 01.01.2019 год </w:t>
      </w:r>
    </w:p>
    <w:p w:rsidR="00831E20" w:rsidRPr="00831E20" w:rsidRDefault="00831E20" w:rsidP="00831E20">
      <w:pPr>
        <w:spacing w:after="0" w:line="240" w:lineRule="auto"/>
        <w:jc w:val="center"/>
        <w:rPr>
          <w:sz w:val="28"/>
          <w:szCs w:val="28"/>
        </w:rPr>
      </w:pPr>
    </w:p>
    <w:tbl>
      <w:tblPr>
        <w:tblStyle w:val="47"/>
        <w:tblW w:w="0" w:type="auto"/>
        <w:tblLook w:val="04A0" w:firstRow="1" w:lastRow="0" w:firstColumn="1" w:lastColumn="0" w:noHBand="0" w:noVBand="1"/>
      </w:tblPr>
      <w:tblGrid>
        <w:gridCol w:w="4785"/>
        <w:gridCol w:w="4786"/>
      </w:tblGrid>
      <w:tr w:rsidR="00831E20" w:rsidRPr="00831E20" w:rsidTr="00CA7A98">
        <w:tc>
          <w:tcPr>
            <w:tcW w:w="4785" w:type="dxa"/>
          </w:tcPr>
          <w:p w:rsidR="00831E20" w:rsidRPr="00831E20" w:rsidRDefault="00831E20" w:rsidP="00831E20">
            <w:pPr>
              <w:jc w:val="center"/>
            </w:pPr>
            <w:r w:rsidRPr="00831E20">
              <w:t>Сведения по получателям муниципальных гарантий</w:t>
            </w:r>
          </w:p>
        </w:tc>
        <w:tc>
          <w:tcPr>
            <w:tcW w:w="4786" w:type="dxa"/>
          </w:tcPr>
          <w:p w:rsidR="00831E20" w:rsidRPr="00831E20" w:rsidRDefault="00831E20" w:rsidP="00831E20">
            <w:pPr>
              <w:jc w:val="center"/>
            </w:pPr>
            <w:r w:rsidRPr="00831E20">
              <w:t>Сумма (руб.)</w:t>
            </w:r>
          </w:p>
        </w:tc>
      </w:tr>
      <w:tr w:rsidR="00831E20" w:rsidRPr="00831E20" w:rsidTr="00CA7A98">
        <w:tc>
          <w:tcPr>
            <w:tcW w:w="4785" w:type="dxa"/>
          </w:tcPr>
          <w:p w:rsidR="00831E20" w:rsidRPr="00831E20" w:rsidRDefault="00831E20" w:rsidP="00831E20">
            <w:r w:rsidRPr="00831E20">
              <w:t>Предоставление муниципальных гарантий исполнение получателями гарантий своих обязательств</w:t>
            </w:r>
          </w:p>
        </w:tc>
        <w:tc>
          <w:tcPr>
            <w:tcW w:w="4786" w:type="dxa"/>
          </w:tcPr>
          <w:p w:rsidR="00831E20" w:rsidRPr="00831E20" w:rsidRDefault="00831E20" w:rsidP="00831E20">
            <w:pPr>
              <w:jc w:val="center"/>
            </w:pPr>
            <w:r w:rsidRPr="00831E20">
              <w:t>0,00</w:t>
            </w:r>
          </w:p>
        </w:tc>
      </w:tr>
      <w:tr w:rsidR="00831E20" w:rsidRPr="00831E20" w:rsidTr="00CA7A98">
        <w:tc>
          <w:tcPr>
            <w:tcW w:w="4785" w:type="dxa"/>
          </w:tcPr>
          <w:p w:rsidR="00831E20" w:rsidRPr="00831E20" w:rsidRDefault="00831E20" w:rsidP="00831E20">
            <w:pPr>
              <w:jc w:val="center"/>
            </w:pPr>
            <w:r w:rsidRPr="00831E20">
              <w:t>итого</w:t>
            </w:r>
          </w:p>
        </w:tc>
        <w:tc>
          <w:tcPr>
            <w:tcW w:w="4786" w:type="dxa"/>
          </w:tcPr>
          <w:p w:rsidR="00831E20" w:rsidRPr="00831E20" w:rsidRDefault="00831E20" w:rsidP="00831E20">
            <w:pPr>
              <w:jc w:val="center"/>
            </w:pPr>
            <w:r w:rsidRPr="00831E20">
              <w:t>0,00</w:t>
            </w:r>
          </w:p>
        </w:tc>
      </w:tr>
    </w:tbl>
    <w:p w:rsidR="0008585B" w:rsidRDefault="0008585B" w:rsidP="00993AA7">
      <w:pPr>
        <w:spacing w:after="0" w:line="240" w:lineRule="auto"/>
        <w:jc w:val="right"/>
        <w:rPr>
          <w:rFonts w:ascii="Calibri" w:eastAsia="Calibri" w:hAnsi="Calibri" w:cs="Times New Roman"/>
        </w:rPr>
      </w:pPr>
    </w:p>
    <w:p w:rsidR="00993AA7" w:rsidRPr="00993AA7" w:rsidRDefault="00993AA7" w:rsidP="00993AA7">
      <w:pPr>
        <w:spacing w:after="0" w:line="240" w:lineRule="auto"/>
        <w:jc w:val="right"/>
        <w:rPr>
          <w:rFonts w:ascii="Calibri" w:eastAsia="Calibri" w:hAnsi="Calibri" w:cs="Times New Roman"/>
        </w:rPr>
      </w:pPr>
      <w:r w:rsidRPr="00993AA7">
        <w:rPr>
          <w:rFonts w:ascii="Calibri" w:eastAsia="Calibri" w:hAnsi="Calibri" w:cs="Times New Roman"/>
        </w:rPr>
        <w:lastRenderedPageBreak/>
        <w:t>Приложение №16</w:t>
      </w:r>
    </w:p>
    <w:p w:rsidR="00993AA7" w:rsidRPr="00993AA7" w:rsidRDefault="00993AA7" w:rsidP="00993AA7">
      <w:pPr>
        <w:spacing w:after="0" w:line="240" w:lineRule="auto"/>
        <w:jc w:val="right"/>
        <w:rPr>
          <w:rFonts w:ascii="Calibri" w:eastAsia="Calibri" w:hAnsi="Calibri" w:cs="Times New Roman"/>
        </w:rPr>
      </w:pPr>
      <w:r w:rsidRPr="00993AA7">
        <w:rPr>
          <w:rFonts w:ascii="Calibri" w:eastAsia="Calibri" w:hAnsi="Calibri" w:cs="Times New Roman"/>
        </w:rPr>
        <w:t xml:space="preserve">к Решению Сизинского </w:t>
      </w:r>
      <w:proofErr w:type="gramStart"/>
      <w:r w:rsidRPr="00993AA7">
        <w:rPr>
          <w:rFonts w:ascii="Calibri" w:eastAsia="Calibri" w:hAnsi="Calibri" w:cs="Times New Roman"/>
        </w:rPr>
        <w:t>сельского</w:t>
      </w:r>
      <w:proofErr w:type="gramEnd"/>
    </w:p>
    <w:p w:rsidR="00993AA7" w:rsidRPr="00993AA7" w:rsidRDefault="00993AA7" w:rsidP="00993AA7">
      <w:pPr>
        <w:spacing w:after="0" w:line="240" w:lineRule="auto"/>
        <w:jc w:val="right"/>
        <w:rPr>
          <w:rFonts w:ascii="Calibri" w:eastAsia="Calibri" w:hAnsi="Calibri" w:cs="Times New Roman"/>
        </w:rPr>
      </w:pPr>
      <w:r w:rsidRPr="00993AA7">
        <w:rPr>
          <w:rFonts w:ascii="Calibri" w:eastAsia="Calibri" w:hAnsi="Calibri" w:cs="Times New Roman"/>
        </w:rPr>
        <w:t xml:space="preserve"> Совета депутатов</w:t>
      </w:r>
    </w:p>
    <w:p w:rsidR="00993AA7" w:rsidRPr="00993AA7" w:rsidRDefault="00993AA7" w:rsidP="00993AA7">
      <w:pPr>
        <w:spacing w:after="0" w:line="240" w:lineRule="auto"/>
        <w:jc w:val="right"/>
        <w:rPr>
          <w:rFonts w:ascii="Calibri" w:eastAsia="Calibri" w:hAnsi="Calibri" w:cs="Times New Roman"/>
        </w:rPr>
      </w:pPr>
      <w:r w:rsidRPr="00993AA7">
        <w:rPr>
          <w:rFonts w:ascii="Calibri" w:eastAsia="Calibri" w:hAnsi="Calibri" w:cs="Times New Roman"/>
        </w:rPr>
        <w:t xml:space="preserve">от  </w:t>
      </w:r>
      <w:r w:rsidR="00E163AD">
        <w:rPr>
          <w:rFonts w:ascii="Calibri" w:eastAsia="Calibri" w:hAnsi="Calibri" w:cs="Times New Roman"/>
        </w:rPr>
        <w:t>03.06.2020</w:t>
      </w:r>
      <w:r w:rsidRPr="00993AA7">
        <w:rPr>
          <w:rFonts w:ascii="Calibri" w:eastAsia="Calibri" w:hAnsi="Calibri" w:cs="Times New Roman"/>
        </w:rPr>
        <w:t xml:space="preserve">    №</w:t>
      </w:r>
      <w:r w:rsidR="00E163AD">
        <w:rPr>
          <w:rFonts w:ascii="Calibri" w:eastAsia="Calibri" w:hAnsi="Calibri" w:cs="Times New Roman"/>
        </w:rPr>
        <w:t>-6-7-36</w:t>
      </w:r>
    </w:p>
    <w:p w:rsidR="00993AA7" w:rsidRPr="00993AA7" w:rsidRDefault="00993AA7" w:rsidP="00993AA7">
      <w:pPr>
        <w:tabs>
          <w:tab w:val="left" w:pos="2355"/>
          <w:tab w:val="right" w:pos="9355"/>
        </w:tabs>
        <w:spacing w:after="160" w:line="259" w:lineRule="auto"/>
        <w:jc w:val="right"/>
        <w:rPr>
          <w:rFonts w:ascii="Calibri" w:eastAsia="Calibri" w:hAnsi="Calibri" w:cs="Times New Roman"/>
        </w:rPr>
      </w:pPr>
      <w:r w:rsidRPr="00993AA7">
        <w:rPr>
          <w:rFonts w:ascii="Calibri" w:eastAsia="Calibri" w:hAnsi="Calibri" w:cs="Times New Roman"/>
        </w:rPr>
        <w:t xml:space="preserve">                    </w:t>
      </w:r>
    </w:p>
    <w:p w:rsidR="00993AA7" w:rsidRPr="00993AA7" w:rsidRDefault="00993AA7" w:rsidP="00993AA7">
      <w:pPr>
        <w:tabs>
          <w:tab w:val="left" w:pos="1650"/>
        </w:tabs>
        <w:spacing w:after="160" w:line="259" w:lineRule="auto"/>
        <w:jc w:val="center"/>
        <w:rPr>
          <w:rFonts w:ascii="Calibri" w:eastAsia="Calibri" w:hAnsi="Calibri" w:cs="Times New Roman"/>
          <w:b/>
          <w:sz w:val="36"/>
          <w:szCs w:val="36"/>
        </w:rPr>
      </w:pPr>
      <w:r w:rsidRPr="00993AA7">
        <w:rPr>
          <w:rFonts w:ascii="Calibri" w:eastAsia="Calibri" w:hAnsi="Calibri" w:cs="Times New Roman"/>
          <w:b/>
          <w:sz w:val="36"/>
          <w:szCs w:val="36"/>
        </w:rPr>
        <w:t>Отчет об использовании средств резервного фонда</w:t>
      </w:r>
    </w:p>
    <w:p w:rsidR="00993AA7" w:rsidRPr="00993AA7" w:rsidRDefault="00993AA7" w:rsidP="00993AA7">
      <w:pPr>
        <w:tabs>
          <w:tab w:val="left" w:pos="1650"/>
        </w:tabs>
        <w:spacing w:after="160" w:line="259" w:lineRule="auto"/>
        <w:jc w:val="center"/>
        <w:rPr>
          <w:rFonts w:ascii="Calibri" w:eastAsia="Calibri" w:hAnsi="Calibri" w:cs="Times New Roman"/>
          <w:b/>
          <w:i/>
          <w:sz w:val="36"/>
          <w:szCs w:val="36"/>
        </w:rPr>
      </w:pPr>
      <w:r w:rsidRPr="00993AA7">
        <w:rPr>
          <w:rFonts w:ascii="Calibri" w:eastAsia="Calibri" w:hAnsi="Calibri" w:cs="Times New Roman"/>
          <w:b/>
          <w:i/>
          <w:sz w:val="36"/>
          <w:szCs w:val="36"/>
        </w:rPr>
        <w:t>СИЗИНСКОГО  СЕЛЬСОВЕТА за 2018 год</w:t>
      </w:r>
    </w:p>
    <w:p w:rsidR="00993AA7" w:rsidRPr="00993AA7" w:rsidRDefault="00993AA7" w:rsidP="00993AA7">
      <w:pPr>
        <w:tabs>
          <w:tab w:val="left" w:pos="1650"/>
        </w:tabs>
        <w:spacing w:after="160" w:line="259" w:lineRule="auto"/>
        <w:jc w:val="center"/>
        <w:rPr>
          <w:rFonts w:ascii="Calibri" w:eastAsia="Calibri" w:hAnsi="Calibri" w:cs="Times New Roman"/>
          <w:sz w:val="36"/>
          <w:szCs w:val="36"/>
        </w:rPr>
      </w:pPr>
      <w:r w:rsidRPr="00993AA7">
        <w:rPr>
          <w:rFonts w:ascii="Calibri" w:eastAsia="Calibri" w:hAnsi="Calibri" w:cs="Times New Roman"/>
          <w:sz w:val="36"/>
          <w:szCs w:val="36"/>
        </w:rPr>
        <w:t>Местный резервный фонд</w:t>
      </w:r>
    </w:p>
    <w:tbl>
      <w:tblPr>
        <w:tblStyle w:val="48"/>
        <w:tblW w:w="0" w:type="auto"/>
        <w:tblInd w:w="2376" w:type="dxa"/>
        <w:tblLook w:val="04A0" w:firstRow="1" w:lastRow="0" w:firstColumn="1" w:lastColumn="0" w:noHBand="0" w:noVBand="1"/>
      </w:tblPr>
      <w:tblGrid>
        <w:gridCol w:w="1842"/>
        <w:gridCol w:w="1985"/>
        <w:gridCol w:w="1984"/>
      </w:tblGrid>
      <w:tr w:rsidR="00993AA7" w:rsidRPr="00993AA7" w:rsidTr="00E163AD">
        <w:trPr>
          <w:trHeight w:val="1761"/>
        </w:trPr>
        <w:tc>
          <w:tcPr>
            <w:tcW w:w="1842" w:type="dxa"/>
          </w:tcPr>
          <w:p w:rsidR="00993AA7" w:rsidRPr="00993AA7" w:rsidRDefault="00993AA7" w:rsidP="00993AA7">
            <w:pPr>
              <w:tabs>
                <w:tab w:val="left" w:pos="1650"/>
              </w:tabs>
              <w:jc w:val="center"/>
              <w:rPr>
                <w:rFonts w:ascii="Calibri" w:eastAsia="Calibri" w:hAnsi="Calibri" w:cs="Times New Roman"/>
                <w:sz w:val="24"/>
                <w:szCs w:val="24"/>
              </w:rPr>
            </w:pPr>
            <w:r w:rsidRPr="00993AA7">
              <w:rPr>
                <w:rFonts w:ascii="Calibri" w:eastAsia="Calibri" w:hAnsi="Calibri" w:cs="Times New Roman"/>
              </w:rPr>
              <w:t>Плановые показатели</w:t>
            </w:r>
            <w:r w:rsidRPr="00993AA7">
              <w:rPr>
                <w:rFonts w:ascii="Calibri" w:eastAsia="Calibri" w:hAnsi="Calibri" w:cs="Times New Roman"/>
                <w:sz w:val="24"/>
                <w:szCs w:val="24"/>
              </w:rPr>
              <w:t xml:space="preserve"> по состоянию на 31.12.2018</w:t>
            </w:r>
          </w:p>
        </w:tc>
        <w:tc>
          <w:tcPr>
            <w:tcW w:w="1985" w:type="dxa"/>
          </w:tcPr>
          <w:p w:rsidR="00993AA7" w:rsidRPr="00993AA7" w:rsidRDefault="00993AA7" w:rsidP="00993AA7">
            <w:pPr>
              <w:tabs>
                <w:tab w:val="left" w:pos="1650"/>
              </w:tabs>
              <w:jc w:val="center"/>
              <w:rPr>
                <w:rFonts w:ascii="Calibri" w:eastAsia="Calibri" w:hAnsi="Calibri" w:cs="Times New Roman"/>
                <w:sz w:val="24"/>
                <w:szCs w:val="24"/>
              </w:rPr>
            </w:pPr>
            <w:r w:rsidRPr="00993AA7">
              <w:rPr>
                <w:rFonts w:ascii="Calibri" w:eastAsia="Calibri" w:hAnsi="Calibri" w:cs="Times New Roman"/>
                <w:sz w:val="24"/>
                <w:szCs w:val="24"/>
              </w:rPr>
              <w:t>Кассовые расходы по состоянию на 31.12.2018</w:t>
            </w:r>
          </w:p>
        </w:tc>
        <w:tc>
          <w:tcPr>
            <w:tcW w:w="1984" w:type="dxa"/>
          </w:tcPr>
          <w:p w:rsidR="00993AA7" w:rsidRPr="00993AA7" w:rsidRDefault="00993AA7" w:rsidP="00993AA7">
            <w:pPr>
              <w:tabs>
                <w:tab w:val="left" w:pos="1650"/>
              </w:tabs>
              <w:jc w:val="center"/>
              <w:rPr>
                <w:rFonts w:ascii="Calibri" w:eastAsia="Calibri" w:hAnsi="Calibri" w:cs="Times New Roman"/>
                <w:sz w:val="24"/>
                <w:szCs w:val="24"/>
              </w:rPr>
            </w:pPr>
            <w:r w:rsidRPr="00993AA7">
              <w:rPr>
                <w:rFonts w:ascii="Calibri" w:eastAsia="Calibri" w:hAnsi="Calibri" w:cs="Times New Roman"/>
                <w:sz w:val="24"/>
                <w:szCs w:val="24"/>
              </w:rPr>
              <w:t>Остаток денежных средств на счете по состоянию на 31.12.2018</w:t>
            </w:r>
          </w:p>
        </w:tc>
      </w:tr>
      <w:tr w:rsidR="00993AA7" w:rsidRPr="00993AA7" w:rsidTr="00E163AD">
        <w:tc>
          <w:tcPr>
            <w:tcW w:w="1842"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1</w:t>
            </w:r>
          </w:p>
        </w:tc>
        <w:tc>
          <w:tcPr>
            <w:tcW w:w="1985"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2</w:t>
            </w:r>
          </w:p>
        </w:tc>
        <w:tc>
          <w:tcPr>
            <w:tcW w:w="1984"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3</w:t>
            </w:r>
          </w:p>
        </w:tc>
      </w:tr>
      <w:tr w:rsidR="00993AA7" w:rsidRPr="00993AA7" w:rsidTr="00E163AD">
        <w:tc>
          <w:tcPr>
            <w:tcW w:w="1842"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20 000,00</w:t>
            </w:r>
          </w:p>
        </w:tc>
        <w:tc>
          <w:tcPr>
            <w:tcW w:w="1985"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15 000,00</w:t>
            </w:r>
          </w:p>
        </w:tc>
        <w:tc>
          <w:tcPr>
            <w:tcW w:w="1984"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5 000,00</w:t>
            </w:r>
          </w:p>
        </w:tc>
      </w:tr>
    </w:tbl>
    <w:p w:rsidR="00993AA7" w:rsidRDefault="00993AA7"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p w:rsidR="00E163AD" w:rsidRDefault="00E163AD" w:rsidP="00993AA7">
      <w:pPr>
        <w:tabs>
          <w:tab w:val="left" w:pos="1650"/>
        </w:tabs>
        <w:spacing w:after="160" w:line="259" w:lineRule="auto"/>
        <w:rPr>
          <w:rFonts w:ascii="Calibri" w:eastAsia="Calibri" w:hAnsi="Calibri" w:cs="Times New Roman"/>
          <w:sz w:val="36"/>
          <w:szCs w:val="36"/>
        </w:rPr>
      </w:pPr>
    </w:p>
    <w:sectPr w:rsidR="00E163AD" w:rsidSect="00E163AD">
      <w:pgSz w:w="11906" w:h="16838"/>
      <w:pgMar w:top="426"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F7" w:rsidRDefault="008605F7" w:rsidP="008F77EC">
      <w:pPr>
        <w:spacing w:after="0" w:line="240" w:lineRule="auto"/>
      </w:pPr>
      <w:r>
        <w:separator/>
      </w:r>
    </w:p>
  </w:endnote>
  <w:endnote w:type="continuationSeparator" w:id="0">
    <w:p w:rsidR="008605F7" w:rsidRDefault="008605F7"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 w:name="т">
    <w:altName w:val="Times New Roman"/>
    <w:panose1 w:val="00000000000000000000"/>
    <w:charset w:val="00"/>
    <w:family w:val="roman"/>
    <w:notTrueType/>
    <w:pitch w:val="default"/>
  </w:font>
  <w:font w:name="Times New Roman Cyr">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F7" w:rsidRDefault="008605F7" w:rsidP="008F77EC">
      <w:pPr>
        <w:spacing w:after="0" w:line="240" w:lineRule="auto"/>
      </w:pPr>
      <w:r>
        <w:separator/>
      </w:r>
    </w:p>
  </w:footnote>
  <w:footnote w:type="continuationSeparator" w:id="0">
    <w:p w:rsidR="008605F7" w:rsidRDefault="008605F7"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D0D1914"/>
    <w:multiLevelType w:val="hybridMultilevel"/>
    <w:tmpl w:val="E66AF64E"/>
    <w:lvl w:ilvl="0" w:tplc="96DCEF96">
      <w:start w:val="1"/>
      <w:numFmt w:val="decimal"/>
      <w:lvlText w:val="%1."/>
      <w:lvlJc w:val="left"/>
      <w:pPr>
        <w:ind w:left="720" w:hanging="360"/>
      </w:pPr>
      <w:rPr>
        <w:rFonts w:ascii="Times New Roman" w:eastAsiaTheme="minorHAns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
  </w:num>
  <w:num w:numId="2">
    <w:abstractNumId w:val="3"/>
  </w:num>
  <w:num w:numId="3">
    <w:abstractNumId w:val="1"/>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4BD"/>
    <w:rsid w:val="00003BDE"/>
    <w:rsid w:val="000059D9"/>
    <w:rsid w:val="000116E0"/>
    <w:rsid w:val="0001204A"/>
    <w:rsid w:val="00012FA2"/>
    <w:rsid w:val="000169D0"/>
    <w:rsid w:val="00016E55"/>
    <w:rsid w:val="00016F27"/>
    <w:rsid w:val="00017361"/>
    <w:rsid w:val="00020DF2"/>
    <w:rsid w:val="00023A1A"/>
    <w:rsid w:val="00023D6F"/>
    <w:rsid w:val="00023DD8"/>
    <w:rsid w:val="00023F7B"/>
    <w:rsid w:val="00024255"/>
    <w:rsid w:val="00024503"/>
    <w:rsid w:val="00027DB9"/>
    <w:rsid w:val="00032DE0"/>
    <w:rsid w:val="0003442F"/>
    <w:rsid w:val="0004041A"/>
    <w:rsid w:val="00043A7B"/>
    <w:rsid w:val="00044199"/>
    <w:rsid w:val="000475D7"/>
    <w:rsid w:val="00047841"/>
    <w:rsid w:val="00050AED"/>
    <w:rsid w:val="00052520"/>
    <w:rsid w:val="00055ADF"/>
    <w:rsid w:val="00062FAD"/>
    <w:rsid w:val="000678CC"/>
    <w:rsid w:val="00067DB3"/>
    <w:rsid w:val="000727A6"/>
    <w:rsid w:val="00073604"/>
    <w:rsid w:val="00074579"/>
    <w:rsid w:val="00075516"/>
    <w:rsid w:val="00075667"/>
    <w:rsid w:val="000769AF"/>
    <w:rsid w:val="00083E50"/>
    <w:rsid w:val="00084553"/>
    <w:rsid w:val="0008585B"/>
    <w:rsid w:val="00086B0E"/>
    <w:rsid w:val="00087A69"/>
    <w:rsid w:val="00091413"/>
    <w:rsid w:val="00094AD0"/>
    <w:rsid w:val="00095304"/>
    <w:rsid w:val="00096211"/>
    <w:rsid w:val="00096E77"/>
    <w:rsid w:val="000970DF"/>
    <w:rsid w:val="000A110A"/>
    <w:rsid w:val="000A3F57"/>
    <w:rsid w:val="000B3731"/>
    <w:rsid w:val="000B40E0"/>
    <w:rsid w:val="000B5E40"/>
    <w:rsid w:val="000C2772"/>
    <w:rsid w:val="000C2870"/>
    <w:rsid w:val="000D4744"/>
    <w:rsid w:val="000D5BAD"/>
    <w:rsid w:val="000D72DB"/>
    <w:rsid w:val="000E0E82"/>
    <w:rsid w:val="000E257A"/>
    <w:rsid w:val="000E2A95"/>
    <w:rsid w:val="000E37E1"/>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1953"/>
    <w:rsid w:val="00131F41"/>
    <w:rsid w:val="0013369B"/>
    <w:rsid w:val="001346F0"/>
    <w:rsid w:val="00135BE1"/>
    <w:rsid w:val="0013646D"/>
    <w:rsid w:val="001401F9"/>
    <w:rsid w:val="0014492D"/>
    <w:rsid w:val="00145E69"/>
    <w:rsid w:val="00151499"/>
    <w:rsid w:val="0015154F"/>
    <w:rsid w:val="0015167C"/>
    <w:rsid w:val="0015490D"/>
    <w:rsid w:val="001575A7"/>
    <w:rsid w:val="001641B2"/>
    <w:rsid w:val="001643B6"/>
    <w:rsid w:val="001657D9"/>
    <w:rsid w:val="001674C1"/>
    <w:rsid w:val="001678B0"/>
    <w:rsid w:val="00171891"/>
    <w:rsid w:val="00171AE0"/>
    <w:rsid w:val="00171B37"/>
    <w:rsid w:val="00174396"/>
    <w:rsid w:val="00176621"/>
    <w:rsid w:val="00177F8E"/>
    <w:rsid w:val="00181C7A"/>
    <w:rsid w:val="001821AC"/>
    <w:rsid w:val="00182642"/>
    <w:rsid w:val="00187344"/>
    <w:rsid w:val="001873A3"/>
    <w:rsid w:val="00191D37"/>
    <w:rsid w:val="00192BCF"/>
    <w:rsid w:val="001A0184"/>
    <w:rsid w:val="001A0AA9"/>
    <w:rsid w:val="001A0EBD"/>
    <w:rsid w:val="001A1723"/>
    <w:rsid w:val="001A1FDE"/>
    <w:rsid w:val="001A5F11"/>
    <w:rsid w:val="001B2324"/>
    <w:rsid w:val="001D0560"/>
    <w:rsid w:val="001D1C96"/>
    <w:rsid w:val="001D34AC"/>
    <w:rsid w:val="001D4185"/>
    <w:rsid w:val="001E3A4E"/>
    <w:rsid w:val="001E3B9F"/>
    <w:rsid w:val="001E5EF2"/>
    <w:rsid w:val="001E5FC4"/>
    <w:rsid w:val="001E6D71"/>
    <w:rsid w:val="001E6DE0"/>
    <w:rsid w:val="001E7E9A"/>
    <w:rsid w:val="001F58AD"/>
    <w:rsid w:val="001F7132"/>
    <w:rsid w:val="0020025A"/>
    <w:rsid w:val="00200EDC"/>
    <w:rsid w:val="00201497"/>
    <w:rsid w:val="00201C76"/>
    <w:rsid w:val="00203BC1"/>
    <w:rsid w:val="00206753"/>
    <w:rsid w:val="00211C4A"/>
    <w:rsid w:val="00212522"/>
    <w:rsid w:val="00214771"/>
    <w:rsid w:val="002166F2"/>
    <w:rsid w:val="0021715B"/>
    <w:rsid w:val="0022050A"/>
    <w:rsid w:val="00220EE4"/>
    <w:rsid w:val="00221966"/>
    <w:rsid w:val="002231C9"/>
    <w:rsid w:val="00224C18"/>
    <w:rsid w:val="0022551E"/>
    <w:rsid w:val="00227352"/>
    <w:rsid w:val="00227719"/>
    <w:rsid w:val="002465D4"/>
    <w:rsid w:val="00254963"/>
    <w:rsid w:val="00254D12"/>
    <w:rsid w:val="0026459D"/>
    <w:rsid w:val="00270037"/>
    <w:rsid w:val="00271D02"/>
    <w:rsid w:val="00272593"/>
    <w:rsid w:val="00283DD9"/>
    <w:rsid w:val="00290C04"/>
    <w:rsid w:val="00293A60"/>
    <w:rsid w:val="0029555F"/>
    <w:rsid w:val="002A135B"/>
    <w:rsid w:val="002A3419"/>
    <w:rsid w:val="002A34FA"/>
    <w:rsid w:val="002A382A"/>
    <w:rsid w:val="002B3D72"/>
    <w:rsid w:val="002B6BA2"/>
    <w:rsid w:val="002C026C"/>
    <w:rsid w:val="002C183B"/>
    <w:rsid w:val="002C1D1D"/>
    <w:rsid w:val="002C3E59"/>
    <w:rsid w:val="002C6A91"/>
    <w:rsid w:val="002D0671"/>
    <w:rsid w:val="002D2CA5"/>
    <w:rsid w:val="002D31F9"/>
    <w:rsid w:val="002E2089"/>
    <w:rsid w:val="002E22DA"/>
    <w:rsid w:val="002E4007"/>
    <w:rsid w:val="002E6A77"/>
    <w:rsid w:val="002E6F65"/>
    <w:rsid w:val="002F2F66"/>
    <w:rsid w:val="002F66DE"/>
    <w:rsid w:val="00300097"/>
    <w:rsid w:val="00300E0B"/>
    <w:rsid w:val="00301E29"/>
    <w:rsid w:val="00303A10"/>
    <w:rsid w:val="00303EAF"/>
    <w:rsid w:val="003055FB"/>
    <w:rsid w:val="003102EC"/>
    <w:rsid w:val="00310BE7"/>
    <w:rsid w:val="00312173"/>
    <w:rsid w:val="00312931"/>
    <w:rsid w:val="00314E0A"/>
    <w:rsid w:val="00314E70"/>
    <w:rsid w:val="003225A8"/>
    <w:rsid w:val="003229D8"/>
    <w:rsid w:val="00323C39"/>
    <w:rsid w:val="00323F91"/>
    <w:rsid w:val="00324C2B"/>
    <w:rsid w:val="00325799"/>
    <w:rsid w:val="00325C3C"/>
    <w:rsid w:val="00326332"/>
    <w:rsid w:val="003268CB"/>
    <w:rsid w:val="00327844"/>
    <w:rsid w:val="00327EE0"/>
    <w:rsid w:val="00331F23"/>
    <w:rsid w:val="003333F3"/>
    <w:rsid w:val="0033719A"/>
    <w:rsid w:val="00342C73"/>
    <w:rsid w:val="00344C5C"/>
    <w:rsid w:val="00345C3E"/>
    <w:rsid w:val="003512D4"/>
    <w:rsid w:val="00354066"/>
    <w:rsid w:val="00354804"/>
    <w:rsid w:val="00356C5A"/>
    <w:rsid w:val="00360F5E"/>
    <w:rsid w:val="0036171C"/>
    <w:rsid w:val="003637CB"/>
    <w:rsid w:val="00363A84"/>
    <w:rsid w:val="00364742"/>
    <w:rsid w:val="003653C9"/>
    <w:rsid w:val="00365693"/>
    <w:rsid w:val="00371AC7"/>
    <w:rsid w:val="00375AED"/>
    <w:rsid w:val="00375D65"/>
    <w:rsid w:val="00377193"/>
    <w:rsid w:val="0038053F"/>
    <w:rsid w:val="00380BB3"/>
    <w:rsid w:val="003810A8"/>
    <w:rsid w:val="00385C28"/>
    <w:rsid w:val="003864B3"/>
    <w:rsid w:val="00386A82"/>
    <w:rsid w:val="003878D9"/>
    <w:rsid w:val="003933A7"/>
    <w:rsid w:val="00395B24"/>
    <w:rsid w:val="00397AFC"/>
    <w:rsid w:val="003A1C76"/>
    <w:rsid w:val="003B03F5"/>
    <w:rsid w:val="003B1BAD"/>
    <w:rsid w:val="003B4633"/>
    <w:rsid w:val="003C2631"/>
    <w:rsid w:val="003C4FE7"/>
    <w:rsid w:val="003D693F"/>
    <w:rsid w:val="003D72E0"/>
    <w:rsid w:val="003E1875"/>
    <w:rsid w:val="003E1D13"/>
    <w:rsid w:val="003E56E8"/>
    <w:rsid w:val="003F0765"/>
    <w:rsid w:val="003F092F"/>
    <w:rsid w:val="003F26FA"/>
    <w:rsid w:val="003F628E"/>
    <w:rsid w:val="003F703A"/>
    <w:rsid w:val="004006C3"/>
    <w:rsid w:val="00400D87"/>
    <w:rsid w:val="00403A48"/>
    <w:rsid w:val="0040530A"/>
    <w:rsid w:val="00411219"/>
    <w:rsid w:val="00411A0A"/>
    <w:rsid w:val="00413CF5"/>
    <w:rsid w:val="00415B4B"/>
    <w:rsid w:val="00426DDF"/>
    <w:rsid w:val="00432BC3"/>
    <w:rsid w:val="004400DF"/>
    <w:rsid w:val="004424C8"/>
    <w:rsid w:val="004435CA"/>
    <w:rsid w:val="004444DD"/>
    <w:rsid w:val="004477AF"/>
    <w:rsid w:val="00450D65"/>
    <w:rsid w:val="00451758"/>
    <w:rsid w:val="00453FD2"/>
    <w:rsid w:val="00457EC5"/>
    <w:rsid w:val="0046154A"/>
    <w:rsid w:val="00461929"/>
    <w:rsid w:val="004640CC"/>
    <w:rsid w:val="00465597"/>
    <w:rsid w:val="004659E0"/>
    <w:rsid w:val="004678D7"/>
    <w:rsid w:val="00471506"/>
    <w:rsid w:val="004729CB"/>
    <w:rsid w:val="0047360F"/>
    <w:rsid w:val="00473B32"/>
    <w:rsid w:val="00474034"/>
    <w:rsid w:val="00476631"/>
    <w:rsid w:val="004778F1"/>
    <w:rsid w:val="004802E8"/>
    <w:rsid w:val="00481E57"/>
    <w:rsid w:val="004828B1"/>
    <w:rsid w:val="004846F4"/>
    <w:rsid w:val="00484C53"/>
    <w:rsid w:val="0048504C"/>
    <w:rsid w:val="00485AEF"/>
    <w:rsid w:val="00497ED9"/>
    <w:rsid w:val="004A2FD5"/>
    <w:rsid w:val="004A4032"/>
    <w:rsid w:val="004A4766"/>
    <w:rsid w:val="004A51EA"/>
    <w:rsid w:val="004B0BD0"/>
    <w:rsid w:val="004B69E9"/>
    <w:rsid w:val="004B78AD"/>
    <w:rsid w:val="004C40EE"/>
    <w:rsid w:val="004C46AD"/>
    <w:rsid w:val="004C4B64"/>
    <w:rsid w:val="004C5001"/>
    <w:rsid w:val="004C545C"/>
    <w:rsid w:val="004D5BF8"/>
    <w:rsid w:val="004E1FE2"/>
    <w:rsid w:val="004E38FC"/>
    <w:rsid w:val="004F03AD"/>
    <w:rsid w:val="004F1408"/>
    <w:rsid w:val="004F27EA"/>
    <w:rsid w:val="004F68A4"/>
    <w:rsid w:val="004F7A66"/>
    <w:rsid w:val="00500090"/>
    <w:rsid w:val="00500CC9"/>
    <w:rsid w:val="005040F2"/>
    <w:rsid w:val="00505DE6"/>
    <w:rsid w:val="00506D82"/>
    <w:rsid w:val="0050732C"/>
    <w:rsid w:val="00510404"/>
    <w:rsid w:val="0051157C"/>
    <w:rsid w:val="00512961"/>
    <w:rsid w:val="00512BEA"/>
    <w:rsid w:val="005213D4"/>
    <w:rsid w:val="00522FB6"/>
    <w:rsid w:val="00524364"/>
    <w:rsid w:val="00524BC7"/>
    <w:rsid w:val="00537C0B"/>
    <w:rsid w:val="00540CE9"/>
    <w:rsid w:val="00542EA1"/>
    <w:rsid w:val="00543BAF"/>
    <w:rsid w:val="0054453E"/>
    <w:rsid w:val="0054539F"/>
    <w:rsid w:val="0054583A"/>
    <w:rsid w:val="00545C47"/>
    <w:rsid w:val="005525C9"/>
    <w:rsid w:val="00553D3B"/>
    <w:rsid w:val="00563075"/>
    <w:rsid w:val="00563544"/>
    <w:rsid w:val="00565EE4"/>
    <w:rsid w:val="005700C8"/>
    <w:rsid w:val="0057265F"/>
    <w:rsid w:val="00574663"/>
    <w:rsid w:val="005765EA"/>
    <w:rsid w:val="00581EB8"/>
    <w:rsid w:val="00582037"/>
    <w:rsid w:val="005863D9"/>
    <w:rsid w:val="00593888"/>
    <w:rsid w:val="00593A9C"/>
    <w:rsid w:val="0059771C"/>
    <w:rsid w:val="005A042F"/>
    <w:rsid w:val="005A0758"/>
    <w:rsid w:val="005A15A4"/>
    <w:rsid w:val="005A24CC"/>
    <w:rsid w:val="005A5D6B"/>
    <w:rsid w:val="005A60A7"/>
    <w:rsid w:val="005A707B"/>
    <w:rsid w:val="005A719A"/>
    <w:rsid w:val="005B097B"/>
    <w:rsid w:val="005B3711"/>
    <w:rsid w:val="005B5AAB"/>
    <w:rsid w:val="005C071C"/>
    <w:rsid w:val="005C3977"/>
    <w:rsid w:val="005D05FC"/>
    <w:rsid w:val="005D66FE"/>
    <w:rsid w:val="005D6A47"/>
    <w:rsid w:val="005E2585"/>
    <w:rsid w:val="005E4730"/>
    <w:rsid w:val="005E7EED"/>
    <w:rsid w:val="005F7E31"/>
    <w:rsid w:val="00600FD5"/>
    <w:rsid w:val="00602F6B"/>
    <w:rsid w:val="0060480F"/>
    <w:rsid w:val="0060562A"/>
    <w:rsid w:val="006119BB"/>
    <w:rsid w:val="00613A7C"/>
    <w:rsid w:val="00615F79"/>
    <w:rsid w:val="00617C54"/>
    <w:rsid w:val="00622C51"/>
    <w:rsid w:val="00624073"/>
    <w:rsid w:val="00624BBE"/>
    <w:rsid w:val="006262E6"/>
    <w:rsid w:val="006343D8"/>
    <w:rsid w:val="00634E9D"/>
    <w:rsid w:val="0063716C"/>
    <w:rsid w:val="00637B8A"/>
    <w:rsid w:val="00640A4E"/>
    <w:rsid w:val="00643154"/>
    <w:rsid w:val="00644123"/>
    <w:rsid w:val="006479AD"/>
    <w:rsid w:val="00652A1F"/>
    <w:rsid w:val="00652C6D"/>
    <w:rsid w:val="0066254B"/>
    <w:rsid w:val="00665C2F"/>
    <w:rsid w:val="00666DBA"/>
    <w:rsid w:val="00667B36"/>
    <w:rsid w:val="00680F7D"/>
    <w:rsid w:val="00680FAD"/>
    <w:rsid w:val="006840FB"/>
    <w:rsid w:val="0068557F"/>
    <w:rsid w:val="00685BDA"/>
    <w:rsid w:val="00690CF5"/>
    <w:rsid w:val="0069124A"/>
    <w:rsid w:val="00692D76"/>
    <w:rsid w:val="006A1E5F"/>
    <w:rsid w:val="006A5C49"/>
    <w:rsid w:val="006B5081"/>
    <w:rsid w:val="006B7B5B"/>
    <w:rsid w:val="006C7E60"/>
    <w:rsid w:val="006C7F61"/>
    <w:rsid w:val="006D1DAA"/>
    <w:rsid w:val="006D2F1C"/>
    <w:rsid w:val="006D5E28"/>
    <w:rsid w:val="006E6222"/>
    <w:rsid w:val="006F10CC"/>
    <w:rsid w:val="006F4236"/>
    <w:rsid w:val="006F479B"/>
    <w:rsid w:val="00703097"/>
    <w:rsid w:val="0070350F"/>
    <w:rsid w:val="00711B16"/>
    <w:rsid w:val="00713BB4"/>
    <w:rsid w:val="00714819"/>
    <w:rsid w:val="0071657C"/>
    <w:rsid w:val="0071711D"/>
    <w:rsid w:val="00717134"/>
    <w:rsid w:val="0071713E"/>
    <w:rsid w:val="00722DF5"/>
    <w:rsid w:val="00723015"/>
    <w:rsid w:val="00725998"/>
    <w:rsid w:val="00730073"/>
    <w:rsid w:val="007317A1"/>
    <w:rsid w:val="007345A6"/>
    <w:rsid w:val="0073523B"/>
    <w:rsid w:val="00735E3A"/>
    <w:rsid w:val="00741DC8"/>
    <w:rsid w:val="00742279"/>
    <w:rsid w:val="0074327D"/>
    <w:rsid w:val="007464D2"/>
    <w:rsid w:val="007554B8"/>
    <w:rsid w:val="0076082B"/>
    <w:rsid w:val="00760CCB"/>
    <w:rsid w:val="0076493D"/>
    <w:rsid w:val="00765EEE"/>
    <w:rsid w:val="00773A91"/>
    <w:rsid w:val="0077462A"/>
    <w:rsid w:val="00776FE2"/>
    <w:rsid w:val="007810DB"/>
    <w:rsid w:val="007815D0"/>
    <w:rsid w:val="00781C11"/>
    <w:rsid w:val="007842D1"/>
    <w:rsid w:val="00787A5C"/>
    <w:rsid w:val="0079195B"/>
    <w:rsid w:val="0079784C"/>
    <w:rsid w:val="007A39F3"/>
    <w:rsid w:val="007A4099"/>
    <w:rsid w:val="007A52FA"/>
    <w:rsid w:val="007B2082"/>
    <w:rsid w:val="007B61F9"/>
    <w:rsid w:val="007B7E92"/>
    <w:rsid w:val="007D3119"/>
    <w:rsid w:val="007D500A"/>
    <w:rsid w:val="007D5040"/>
    <w:rsid w:val="007D653D"/>
    <w:rsid w:val="007D6759"/>
    <w:rsid w:val="007D6BB7"/>
    <w:rsid w:val="007E51D1"/>
    <w:rsid w:val="007F0E83"/>
    <w:rsid w:val="007F19FA"/>
    <w:rsid w:val="007F2621"/>
    <w:rsid w:val="007F60BA"/>
    <w:rsid w:val="00800209"/>
    <w:rsid w:val="00802372"/>
    <w:rsid w:val="00802410"/>
    <w:rsid w:val="00804281"/>
    <w:rsid w:val="008104E2"/>
    <w:rsid w:val="008138B2"/>
    <w:rsid w:val="008143A0"/>
    <w:rsid w:val="00815172"/>
    <w:rsid w:val="008169C7"/>
    <w:rsid w:val="00816D73"/>
    <w:rsid w:val="0082255F"/>
    <w:rsid w:val="00823156"/>
    <w:rsid w:val="00824B1D"/>
    <w:rsid w:val="00824DA7"/>
    <w:rsid w:val="00826A7B"/>
    <w:rsid w:val="00831CA5"/>
    <w:rsid w:val="00831E20"/>
    <w:rsid w:val="00834079"/>
    <w:rsid w:val="00836DD5"/>
    <w:rsid w:val="00837589"/>
    <w:rsid w:val="008417E2"/>
    <w:rsid w:val="008425A1"/>
    <w:rsid w:val="0084477F"/>
    <w:rsid w:val="00844EDC"/>
    <w:rsid w:val="00845660"/>
    <w:rsid w:val="00846BF6"/>
    <w:rsid w:val="008471DB"/>
    <w:rsid w:val="008478D9"/>
    <w:rsid w:val="00856ED3"/>
    <w:rsid w:val="008605F7"/>
    <w:rsid w:val="00864E39"/>
    <w:rsid w:val="00880E6B"/>
    <w:rsid w:val="00882D28"/>
    <w:rsid w:val="00883E27"/>
    <w:rsid w:val="00886594"/>
    <w:rsid w:val="00887C55"/>
    <w:rsid w:val="00890853"/>
    <w:rsid w:val="008919FC"/>
    <w:rsid w:val="00895DF4"/>
    <w:rsid w:val="008A3B4C"/>
    <w:rsid w:val="008B04E7"/>
    <w:rsid w:val="008B3407"/>
    <w:rsid w:val="008B40DD"/>
    <w:rsid w:val="008C0CD5"/>
    <w:rsid w:val="008C11E6"/>
    <w:rsid w:val="008C16F7"/>
    <w:rsid w:val="008C53EC"/>
    <w:rsid w:val="008D3F28"/>
    <w:rsid w:val="008E315B"/>
    <w:rsid w:val="008F0057"/>
    <w:rsid w:val="008F0115"/>
    <w:rsid w:val="008F0F71"/>
    <w:rsid w:val="008F296C"/>
    <w:rsid w:val="008F302A"/>
    <w:rsid w:val="008F3B47"/>
    <w:rsid w:val="008F5D5E"/>
    <w:rsid w:val="008F77EC"/>
    <w:rsid w:val="009046B2"/>
    <w:rsid w:val="0090725B"/>
    <w:rsid w:val="009125C5"/>
    <w:rsid w:val="00914930"/>
    <w:rsid w:val="0091543C"/>
    <w:rsid w:val="009208A6"/>
    <w:rsid w:val="00921113"/>
    <w:rsid w:val="00921659"/>
    <w:rsid w:val="00922BA8"/>
    <w:rsid w:val="009230CC"/>
    <w:rsid w:val="009258BF"/>
    <w:rsid w:val="009401F9"/>
    <w:rsid w:val="009452A6"/>
    <w:rsid w:val="00947F34"/>
    <w:rsid w:val="00954B41"/>
    <w:rsid w:val="009577D1"/>
    <w:rsid w:val="00960462"/>
    <w:rsid w:val="0096229E"/>
    <w:rsid w:val="00963274"/>
    <w:rsid w:val="00964B2F"/>
    <w:rsid w:val="00971BD1"/>
    <w:rsid w:val="00972320"/>
    <w:rsid w:val="00973005"/>
    <w:rsid w:val="00976913"/>
    <w:rsid w:val="00977909"/>
    <w:rsid w:val="00980F3E"/>
    <w:rsid w:val="0098125A"/>
    <w:rsid w:val="0098254B"/>
    <w:rsid w:val="009902AE"/>
    <w:rsid w:val="00991AEA"/>
    <w:rsid w:val="00993AA7"/>
    <w:rsid w:val="00993C09"/>
    <w:rsid w:val="0099539B"/>
    <w:rsid w:val="0099578A"/>
    <w:rsid w:val="00995F4E"/>
    <w:rsid w:val="009A11E0"/>
    <w:rsid w:val="009A2C9A"/>
    <w:rsid w:val="009A4318"/>
    <w:rsid w:val="009A58C2"/>
    <w:rsid w:val="009A672D"/>
    <w:rsid w:val="009A681A"/>
    <w:rsid w:val="009A74EA"/>
    <w:rsid w:val="009B0B47"/>
    <w:rsid w:val="009B3AA9"/>
    <w:rsid w:val="009C3401"/>
    <w:rsid w:val="009C463E"/>
    <w:rsid w:val="009C5A36"/>
    <w:rsid w:val="009D425A"/>
    <w:rsid w:val="009D70BD"/>
    <w:rsid w:val="009E1E16"/>
    <w:rsid w:val="009E2263"/>
    <w:rsid w:val="009E24C8"/>
    <w:rsid w:val="009E26A3"/>
    <w:rsid w:val="009E49E2"/>
    <w:rsid w:val="009E77D6"/>
    <w:rsid w:val="009F5D11"/>
    <w:rsid w:val="00A00E35"/>
    <w:rsid w:val="00A03003"/>
    <w:rsid w:val="00A0346E"/>
    <w:rsid w:val="00A03484"/>
    <w:rsid w:val="00A0700E"/>
    <w:rsid w:val="00A1373A"/>
    <w:rsid w:val="00A143EE"/>
    <w:rsid w:val="00A16AFB"/>
    <w:rsid w:val="00A214BB"/>
    <w:rsid w:val="00A26FF6"/>
    <w:rsid w:val="00A27F72"/>
    <w:rsid w:val="00A33F9D"/>
    <w:rsid w:val="00A35DDF"/>
    <w:rsid w:val="00A41B2D"/>
    <w:rsid w:val="00A43412"/>
    <w:rsid w:val="00A43E62"/>
    <w:rsid w:val="00A44BC3"/>
    <w:rsid w:val="00A466CC"/>
    <w:rsid w:val="00A505EC"/>
    <w:rsid w:val="00A56674"/>
    <w:rsid w:val="00A5720D"/>
    <w:rsid w:val="00A57621"/>
    <w:rsid w:val="00A57ECB"/>
    <w:rsid w:val="00A62E18"/>
    <w:rsid w:val="00A677A9"/>
    <w:rsid w:val="00A72B26"/>
    <w:rsid w:val="00A75876"/>
    <w:rsid w:val="00A7749D"/>
    <w:rsid w:val="00A77C90"/>
    <w:rsid w:val="00A8060E"/>
    <w:rsid w:val="00A84EDF"/>
    <w:rsid w:val="00A84FF2"/>
    <w:rsid w:val="00A90EA9"/>
    <w:rsid w:val="00A9309D"/>
    <w:rsid w:val="00A96C0E"/>
    <w:rsid w:val="00A97C31"/>
    <w:rsid w:val="00AA3124"/>
    <w:rsid w:val="00AA31BA"/>
    <w:rsid w:val="00AA3BD0"/>
    <w:rsid w:val="00AA5006"/>
    <w:rsid w:val="00AA6E70"/>
    <w:rsid w:val="00AB1C38"/>
    <w:rsid w:val="00AB2589"/>
    <w:rsid w:val="00AB465A"/>
    <w:rsid w:val="00AB4795"/>
    <w:rsid w:val="00AC0104"/>
    <w:rsid w:val="00AC082D"/>
    <w:rsid w:val="00AC37AE"/>
    <w:rsid w:val="00AC484A"/>
    <w:rsid w:val="00AC4E46"/>
    <w:rsid w:val="00AC5671"/>
    <w:rsid w:val="00AC7648"/>
    <w:rsid w:val="00AC7FEF"/>
    <w:rsid w:val="00AD023D"/>
    <w:rsid w:val="00AD3F53"/>
    <w:rsid w:val="00AD5DFC"/>
    <w:rsid w:val="00AD7599"/>
    <w:rsid w:val="00AD7AD7"/>
    <w:rsid w:val="00AE22A3"/>
    <w:rsid w:val="00AE2805"/>
    <w:rsid w:val="00AE3140"/>
    <w:rsid w:val="00AE5AC2"/>
    <w:rsid w:val="00AE7FDC"/>
    <w:rsid w:val="00AF0B1E"/>
    <w:rsid w:val="00AF2AFF"/>
    <w:rsid w:val="00AF3CE5"/>
    <w:rsid w:val="00AF4A6D"/>
    <w:rsid w:val="00AF4E3E"/>
    <w:rsid w:val="00AF7374"/>
    <w:rsid w:val="00AF7EA1"/>
    <w:rsid w:val="00B02D2D"/>
    <w:rsid w:val="00B0372B"/>
    <w:rsid w:val="00B058DD"/>
    <w:rsid w:val="00B2124C"/>
    <w:rsid w:val="00B23C26"/>
    <w:rsid w:val="00B23C2A"/>
    <w:rsid w:val="00B30ECE"/>
    <w:rsid w:val="00B35B32"/>
    <w:rsid w:val="00B36D80"/>
    <w:rsid w:val="00B4054E"/>
    <w:rsid w:val="00B40C72"/>
    <w:rsid w:val="00B4272B"/>
    <w:rsid w:val="00B459A2"/>
    <w:rsid w:val="00B516BC"/>
    <w:rsid w:val="00B530C0"/>
    <w:rsid w:val="00B560FD"/>
    <w:rsid w:val="00B60C42"/>
    <w:rsid w:val="00B60D46"/>
    <w:rsid w:val="00B61338"/>
    <w:rsid w:val="00B642FA"/>
    <w:rsid w:val="00B64A78"/>
    <w:rsid w:val="00B65A2A"/>
    <w:rsid w:val="00B70A10"/>
    <w:rsid w:val="00B71A64"/>
    <w:rsid w:val="00B71CFE"/>
    <w:rsid w:val="00B804A5"/>
    <w:rsid w:val="00B81A2A"/>
    <w:rsid w:val="00B8513F"/>
    <w:rsid w:val="00B865C0"/>
    <w:rsid w:val="00B9018D"/>
    <w:rsid w:val="00B91060"/>
    <w:rsid w:val="00B92686"/>
    <w:rsid w:val="00B95CB0"/>
    <w:rsid w:val="00B973A3"/>
    <w:rsid w:val="00BA0F87"/>
    <w:rsid w:val="00BA187C"/>
    <w:rsid w:val="00BA1994"/>
    <w:rsid w:val="00BB1311"/>
    <w:rsid w:val="00BB21A0"/>
    <w:rsid w:val="00BB3BC1"/>
    <w:rsid w:val="00BB49D1"/>
    <w:rsid w:val="00BB5399"/>
    <w:rsid w:val="00BB5A14"/>
    <w:rsid w:val="00BC0285"/>
    <w:rsid w:val="00BC0BDC"/>
    <w:rsid w:val="00BC480B"/>
    <w:rsid w:val="00BD0CEA"/>
    <w:rsid w:val="00BD737D"/>
    <w:rsid w:val="00BF330E"/>
    <w:rsid w:val="00BF3BD9"/>
    <w:rsid w:val="00BF7873"/>
    <w:rsid w:val="00BF79FE"/>
    <w:rsid w:val="00C006B9"/>
    <w:rsid w:val="00C03900"/>
    <w:rsid w:val="00C1301E"/>
    <w:rsid w:val="00C1650C"/>
    <w:rsid w:val="00C20D8D"/>
    <w:rsid w:val="00C21630"/>
    <w:rsid w:val="00C217C1"/>
    <w:rsid w:val="00C2734D"/>
    <w:rsid w:val="00C318C1"/>
    <w:rsid w:val="00C32DF0"/>
    <w:rsid w:val="00C33D84"/>
    <w:rsid w:val="00C33F99"/>
    <w:rsid w:val="00C36E00"/>
    <w:rsid w:val="00C40B69"/>
    <w:rsid w:val="00C4207E"/>
    <w:rsid w:val="00C471F0"/>
    <w:rsid w:val="00C51581"/>
    <w:rsid w:val="00C55581"/>
    <w:rsid w:val="00C6154C"/>
    <w:rsid w:val="00C6393E"/>
    <w:rsid w:val="00C67AF5"/>
    <w:rsid w:val="00C7300B"/>
    <w:rsid w:val="00C73DB6"/>
    <w:rsid w:val="00C74AE4"/>
    <w:rsid w:val="00C76C45"/>
    <w:rsid w:val="00C8454B"/>
    <w:rsid w:val="00C84B30"/>
    <w:rsid w:val="00C93D76"/>
    <w:rsid w:val="00C93E11"/>
    <w:rsid w:val="00C94331"/>
    <w:rsid w:val="00C95B24"/>
    <w:rsid w:val="00CA0F21"/>
    <w:rsid w:val="00CA1F1F"/>
    <w:rsid w:val="00CA47A6"/>
    <w:rsid w:val="00CA6A3D"/>
    <w:rsid w:val="00CA72EA"/>
    <w:rsid w:val="00CA7A98"/>
    <w:rsid w:val="00CB204C"/>
    <w:rsid w:val="00CB29A7"/>
    <w:rsid w:val="00CB5D32"/>
    <w:rsid w:val="00CC01DB"/>
    <w:rsid w:val="00CC2920"/>
    <w:rsid w:val="00CC44AD"/>
    <w:rsid w:val="00CC5A52"/>
    <w:rsid w:val="00CC679F"/>
    <w:rsid w:val="00CD2274"/>
    <w:rsid w:val="00CD265E"/>
    <w:rsid w:val="00CD2DB3"/>
    <w:rsid w:val="00CD4726"/>
    <w:rsid w:val="00CD4969"/>
    <w:rsid w:val="00CD4B90"/>
    <w:rsid w:val="00CD54DB"/>
    <w:rsid w:val="00CE0E9D"/>
    <w:rsid w:val="00CE0F0F"/>
    <w:rsid w:val="00CE5766"/>
    <w:rsid w:val="00CF12E4"/>
    <w:rsid w:val="00CF59D6"/>
    <w:rsid w:val="00CF5EDC"/>
    <w:rsid w:val="00CF7757"/>
    <w:rsid w:val="00D01AED"/>
    <w:rsid w:val="00D04EB2"/>
    <w:rsid w:val="00D07400"/>
    <w:rsid w:val="00D11C5F"/>
    <w:rsid w:val="00D14A7A"/>
    <w:rsid w:val="00D156E3"/>
    <w:rsid w:val="00D243A4"/>
    <w:rsid w:val="00D26380"/>
    <w:rsid w:val="00D26F8D"/>
    <w:rsid w:val="00D306F6"/>
    <w:rsid w:val="00D34E8E"/>
    <w:rsid w:val="00D360A1"/>
    <w:rsid w:val="00D366DE"/>
    <w:rsid w:val="00D400EC"/>
    <w:rsid w:val="00D4165C"/>
    <w:rsid w:val="00D42122"/>
    <w:rsid w:val="00D4571C"/>
    <w:rsid w:val="00D4632D"/>
    <w:rsid w:val="00D466F3"/>
    <w:rsid w:val="00D53378"/>
    <w:rsid w:val="00D55CD7"/>
    <w:rsid w:val="00D55EDA"/>
    <w:rsid w:val="00D60385"/>
    <w:rsid w:val="00D61C62"/>
    <w:rsid w:val="00D7234E"/>
    <w:rsid w:val="00D74A8E"/>
    <w:rsid w:val="00D76345"/>
    <w:rsid w:val="00D77971"/>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C27"/>
    <w:rsid w:val="00DB4E60"/>
    <w:rsid w:val="00DB5765"/>
    <w:rsid w:val="00DB6217"/>
    <w:rsid w:val="00DB79FC"/>
    <w:rsid w:val="00DC023B"/>
    <w:rsid w:val="00DC1679"/>
    <w:rsid w:val="00DC41AB"/>
    <w:rsid w:val="00DC5641"/>
    <w:rsid w:val="00DC7E71"/>
    <w:rsid w:val="00DD05E6"/>
    <w:rsid w:val="00DD3FC2"/>
    <w:rsid w:val="00DD7EBF"/>
    <w:rsid w:val="00DE1102"/>
    <w:rsid w:val="00DE320A"/>
    <w:rsid w:val="00DE42CD"/>
    <w:rsid w:val="00DE48F1"/>
    <w:rsid w:val="00DF02CB"/>
    <w:rsid w:val="00DF109C"/>
    <w:rsid w:val="00DF51AF"/>
    <w:rsid w:val="00DF76C6"/>
    <w:rsid w:val="00E01265"/>
    <w:rsid w:val="00E033EF"/>
    <w:rsid w:val="00E034AC"/>
    <w:rsid w:val="00E0446E"/>
    <w:rsid w:val="00E109A7"/>
    <w:rsid w:val="00E112C7"/>
    <w:rsid w:val="00E117FC"/>
    <w:rsid w:val="00E14290"/>
    <w:rsid w:val="00E163AD"/>
    <w:rsid w:val="00E16496"/>
    <w:rsid w:val="00E17DA1"/>
    <w:rsid w:val="00E214D2"/>
    <w:rsid w:val="00E21F71"/>
    <w:rsid w:val="00E351B5"/>
    <w:rsid w:val="00E41CEC"/>
    <w:rsid w:val="00E42267"/>
    <w:rsid w:val="00E430AC"/>
    <w:rsid w:val="00E44CEE"/>
    <w:rsid w:val="00E45390"/>
    <w:rsid w:val="00E471F8"/>
    <w:rsid w:val="00E53BBE"/>
    <w:rsid w:val="00E54790"/>
    <w:rsid w:val="00E55F9C"/>
    <w:rsid w:val="00E57052"/>
    <w:rsid w:val="00E62C0A"/>
    <w:rsid w:val="00E62FAD"/>
    <w:rsid w:val="00E6506F"/>
    <w:rsid w:val="00E70192"/>
    <w:rsid w:val="00E729CF"/>
    <w:rsid w:val="00E72E9A"/>
    <w:rsid w:val="00E83E0A"/>
    <w:rsid w:val="00E86397"/>
    <w:rsid w:val="00E9177A"/>
    <w:rsid w:val="00E934AC"/>
    <w:rsid w:val="00E97341"/>
    <w:rsid w:val="00EA2260"/>
    <w:rsid w:val="00EA3A18"/>
    <w:rsid w:val="00EA6991"/>
    <w:rsid w:val="00EB05DB"/>
    <w:rsid w:val="00EB238F"/>
    <w:rsid w:val="00EB4BE8"/>
    <w:rsid w:val="00EB5EDA"/>
    <w:rsid w:val="00EB6255"/>
    <w:rsid w:val="00EB7AD9"/>
    <w:rsid w:val="00EC01B8"/>
    <w:rsid w:val="00EC157C"/>
    <w:rsid w:val="00EC246F"/>
    <w:rsid w:val="00EC3638"/>
    <w:rsid w:val="00EC49DF"/>
    <w:rsid w:val="00EC5E81"/>
    <w:rsid w:val="00ED3539"/>
    <w:rsid w:val="00ED4F49"/>
    <w:rsid w:val="00EE02A3"/>
    <w:rsid w:val="00EE1232"/>
    <w:rsid w:val="00EE208B"/>
    <w:rsid w:val="00EE48A2"/>
    <w:rsid w:val="00EF0988"/>
    <w:rsid w:val="00EF21B9"/>
    <w:rsid w:val="00F07050"/>
    <w:rsid w:val="00F125C8"/>
    <w:rsid w:val="00F12782"/>
    <w:rsid w:val="00F12DDF"/>
    <w:rsid w:val="00F13ED3"/>
    <w:rsid w:val="00F16F46"/>
    <w:rsid w:val="00F211F7"/>
    <w:rsid w:val="00F21E73"/>
    <w:rsid w:val="00F231C3"/>
    <w:rsid w:val="00F2330B"/>
    <w:rsid w:val="00F23C1E"/>
    <w:rsid w:val="00F2581B"/>
    <w:rsid w:val="00F27A00"/>
    <w:rsid w:val="00F340EA"/>
    <w:rsid w:val="00F37ED0"/>
    <w:rsid w:val="00F4038E"/>
    <w:rsid w:val="00F420BC"/>
    <w:rsid w:val="00F42706"/>
    <w:rsid w:val="00F43E2B"/>
    <w:rsid w:val="00F455A5"/>
    <w:rsid w:val="00F45927"/>
    <w:rsid w:val="00F527D1"/>
    <w:rsid w:val="00F538C0"/>
    <w:rsid w:val="00F542D4"/>
    <w:rsid w:val="00F5513B"/>
    <w:rsid w:val="00F55320"/>
    <w:rsid w:val="00F57212"/>
    <w:rsid w:val="00F57D1A"/>
    <w:rsid w:val="00F6086A"/>
    <w:rsid w:val="00F63293"/>
    <w:rsid w:val="00F650A1"/>
    <w:rsid w:val="00F654D5"/>
    <w:rsid w:val="00F66051"/>
    <w:rsid w:val="00F71322"/>
    <w:rsid w:val="00F90B38"/>
    <w:rsid w:val="00F91AA0"/>
    <w:rsid w:val="00F93267"/>
    <w:rsid w:val="00F945B9"/>
    <w:rsid w:val="00F95AF7"/>
    <w:rsid w:val="00F963E8"/>
    <w:rsid w:val="00F9765F"/>
    <w:rsid w:val="00FA1382"/>
    <w:rsid w:val="00FA13FC"/>
    <w:rsid w:val="00FA6862"/>
    <w:rsid w:val="00FA731D"/>
    <w:rsid w:val="00FA752F"/>
    <w:rsid w:val="00FB445F"/>
    <w:rsid w:val="00FC09AE"/>
    <w:rsid w:val="00FC3870"/>
    <w:rsid w:val="00FC3E1D"/>
    <w:rsid w:val="00FD3835"/>
    <w:rsid w:val="00FD4DCB"/>
    <w:rsid w:val="00FD54A1"/>
    <w:rsid w:val="00FD627E"/>
    <w:rsid w:val="00FD74B5"/>
    <w:rsid w:val="00FE06A3"/>
    <w:rsid w:val="00FE1DB3"/>
    <w:rsid w:val="00FE5554"/>
    <w:rsid w:val="00FE66C8"/>
    <w:rsid w:val="00FE742E"/>
    <w:rsid w:val="00FF14C0"/>
    <w:rsid w:val="00FF1F28"/>
    <w:rsid w:val="00FF2BE9"/>
    <w:rsid w:val="00FF2FA6"/>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99846185">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59689300">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2810815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65930500">
      <w:bodyDiv w:val="1"/>
      <w:marLeft w:val="0"/>
      <w:marRight w:val="0"/>
      <w:marTop w:val="0"/>
      <w:marBottom w:val="0"/>
      <w:divBdr>
        <w:top w:val="none" w:sz="0" w:space="0" w:color="auto"/>
        <w:left w:val="none" w:sz="0" w:space="0" w:color="auto"/>
        <w:bottom w:val="none" w:sz="0" w:space="0" w:color="auto"/>
        <w:right w:val="none" w:sz="0" w:space="0" w:color="auto"/>
      </w:divBdr>
    </w:div>
    <w:div w:id="766460307">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799301962">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27866089">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83561055">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4385516">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141721">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09307363">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3739738">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3272491">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344897">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64859079">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899512802">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190126">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11D8-8F5F-4CC8-AD8E-A370267F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4556</TotalTime>
  <Pages>39</Pages>
  <Words>15826</Words>
  <Characters>90214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596</cp:revision>
  <cp:lastPrinted>2020-06-04T05:41:00Z</cp:lastPrinted>
  <dcterms:created xsi:type="dcterms:W3CDTF">2017-05-29T01:55:00Z</dcterms:created>
  <dcterms:modified xsi:type="dcterms:W3CDTF">2020-06-04T05:47:00Z</dcterms:modified>
</cp:coreProperties>
</file>