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CB" w:rsidRPr="00BF7A11" w:rsidRDefault="000D01CB" w:rsidP="00BF7A1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РОССИЙСКАЯ ФЕДЕРАЦИЯ</w:t>
      </w:r>
    </w:p>
    <w:p w:rsidR="000D01CB" w:rsidRPr="00BF7A11" w:rsidRDefault="000D01CB" w:rsidP="00BF7A1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АДМИНИСТРАЦИЯ СИЗИНСКОГО СЕЛЬСОВЕТА</w:t>
      </w:r>
    </w:p>
    <w:p w:rsidR="000D01CB" w:rsidRPr="00BF7A11" w:rsidRDefault="000D01CB" w:rsidP="00BF7A1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ШУШЕНСКОГО РАЙОНА КРАСНОЯРСКОГО КРАЯ</w:t>
      </w:r>
    </w:p>
    <w:p w:rsidR="00BD12BC" w:rsidRPr="00BF7A11" w:rsidRDefault="00BD12BC" w:rsidP="00BF7A1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D01CB" w:rsidRPr="00BF7A11" w:rsidRDefault="000D01CB" w:rsidP="00BF7A1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D01CB" w:rsidRPr="00BF7A11" w:rsidRDefault="000D01CB" w:rsidP="00BF7A11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BF7A11">
        <w:rPr>
          <w:rFonts w:ascii="Arial" w:hAnsi="Arial" w:cs="Arial"/>
          <w:sz w:val="24"/>
          <w:szCs w:val="24"/>
        </w:rPr>
        <w:t>П</w:t>
      </w:r>
      <w:proofErr w:type="gramEnd"/>
      <w:r w:rsidRPr="00BF7A11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BD12BC" w:rsidRPr="00BF7A11" w:rsidRDefault="00BD12BC" w:rsidP="00BF7A1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12BC" w:rsidRPr="00BF7A11" w:rsidRDefault="00BD12BC" w:rsidP="00BF7A1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D01CB" w:rsidRPr="00BF7A11" w:rsidRDefault="00DD24A8" w:rsidP="00BF7A11">
      <w:pPr>
        <w:pStyle w:val="a3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О</w:t>
      </w:r>
      <w:r w:rsidR="000D01CB" w:rsidRPr="00BF7A11">
        <w:rPr>
          <w:rFonts w:ascii="Arial" w:hAnsi="Arial" w:cs="Arial"/>
          <w:sz w:val="24"/>
          <w:szCs w:val="24"/>
        </w:rPr>
        <w:t>т</w:t>
      </w:r>
      <w:r w:rsidR="000E15ED" w:rsidRPr="00BF7A11">
        <w:rPr>
          <w:rFonts w:ascii="Arial" w:hAnsi="Arial" w:cs="Arial"/>
          <w:sz w:val="24"/>
          <w:szCs w:val="24"/>
        </w:rPr>
        <w:t xml:space="preserve"> </w:t>
      </w:r>
      <w:r w:rsidR="00430812" w:rsidRPr="00BF7A11">
        <w:rPr>
          <w:rFonts w:ascii="Arial" w:hAnsi="Arial" w:cs="Arial"/>
          <w:sz w:val="24"/>
          <w:szCs w:val="24"/>
        </w:rPr>
        <w:t>10.1</w:t>
      </w:r>
      <w:r w:rsidR="0069006B" w:rsidRPr="00BF7A11">
        <w:rPr>
          <w:rFonts w:ascii="Arial" w:hAnsi="Arial" w:cs="Arial"/>
          <w:sz w:val="24"/>
          <w:szCs w:val="24"/>
        </w:rPr>
        <w:t>0</w:t>
      </w:r>
      <w:r w:rsidR="00AA12BE" w:rsidRPr="00BF7A11">
        <w:rPr>
          <w:rFonts w:ascii="Arial" w:hAnsi="Arial" w:cs="Arial"/>
          <w:sz w:val="24"/>
          <w:szCs w:val="24"/>
        </w:rPr>
        <w:t>.</w:t>
      </w:r>
      <w:r w:rsidRPr="00BF7A11">
        <w:rPr>
          <w:rFonts w:ascii="Arial" w:hAnsi="Arial" w:cs="Arial"/>
          <w:sz w:val="24"/>
          <w:szCs w:val="24"/>
        </w:rPr>
        <w:t>2017</w:t>
      </w:r>
      <w:r w:rsidR="000D01CB" w:rsidRPr="00BF7A11">
        <w:rPr>
          <w:rFonts w:ascii="Arial" w:hAnsi="Arial" w:cs="Arial"/>
          <w:sz w:val="24"/>
          <w:szCs w:val="24"/>
        </w:rPr>
        <w:t xml:space="preserve">                 </w:t>
      </w:r>
      <w:r w:rsidR="00396412" w:rsidRPr="00BF7A11">
        <w:rPr>
          <w:rFonts w:ascii="Arial" w:hAnsi="Arial" w:cs="Arial"/>
          <w:sz w:val="24"/>
          <w:szCs w:val="24"/>
        </w:rPr>
        <w:t xml:space="preserve">                   </w:t>
      </w:r>
      <w:r w:rsidR="000D01CB" w:rsidRPr="00BF7A11">
        <w:rPr>
          <w:rFonts w:ascii="Arial" w:hAnsi="Arial" w:cs="Arial"/>
          <w:sz w:val="24"/>
          <w:szCs w:val="24"/>
        </w:rPr>
        <w:t xml:space="preserve"> </w:t>
      </w:r>
      <w:r w:rsidR="00C55AB7" w:rsidRPr="00BF7A11">
        <w:rPr>
          <w:rFonts w:ascii="Arial" w:hAnsi="Arial" w:cs="Arial"/>
          <w:sz w:val="24"/>
          <w:szCs w:val="24"/>
        </w:rPr>
        <w:t xml:space="preserve">   </w:t>
      </w:r>
      <w:r w:rsidR="000D01CB" w:rsidRPr="00BF7A11">
        <w:rPr>
          <w:rFonts w:ascii="Arial" w:hAnsi="Arial" w:cs="Arial"/>
          <w:sz w:val="24"/>
          <w:szCs w:val="24"/>
        </w:rPr>
        <w:t xml:space="preserve">с. Сизая                        </w:t>
      </w:r>
      <w:r w:rsidR="00C55AB7" w:rsidRPr="00BF7A11">
        <w:rPr>
          <w:rFonts w:ascii="Arial" w:hAnsi="Arial" w:cs="Arial"/>
          <w:sz w:val="24"/>
          <w:szCs w:val="24"/>
        </w:rPr>
        <w:t xml:space="preserve">     </w:t>
      </w:r>
      <w:r w:rsidR="000D01CB" w:rsidRPr="00BF7A11">
        <w:rPr>
          <w:rFonts w:ascii="Arial" w:hAnsi="Arial" w:cs="Arial"/>
          <w:sz w:val="24"/>
          <w:szCs w:val="24"/>
        </w:rPr>
        <w:t xml:space="preserve">   №</w:t>
      </w:r>
      <w:r w:rsidR="00C94204" w:rsidRPr="00BF7A11">
        <w:rPr>
          <w:rFonts w:ascii="Arial" w:hAnsi="Arial" w:cs="Arial"/>
          <w:sz w:val="24"/>
          <w:szCs w:val="24"/>
        </w:rPr>
        <w:t xml:space="preserve"> </w:t>
      </w:r>
      <w:r w:rsidR="00430812" w:rsidRPr="00BF7A11">
        <w:rPr>
          <w:rFonts w:ascii="Arial" w:hAnsi="Arial" w:cs="Arial"/>
          <w:sz w:val="24"/>
          <w:szCs w:val="24"/>
        </w:rPr>
        <w:t>127</w:t>
      </w:r>
    </w:p>
    <w:p w:rsidR="000D01CB" w:rsidRPr="00BF7A11" w:rsidRDefault="000D01CB" w:rsidP="00BF7A1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D01CB" w:rsidRPr="00BF7A11" w:rsidRDefault="000D01CB" w:rsidP="00BF7A11">
      <w:pPr>
        <w:spacing w:line="240" w:lineRule="auto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                 </w:t>
      </w:r>
    </w:p>
    <w:p w:rsidR="000D01CB" w:rsidRPr="00BF7A11" w:rsidRDefault="000D01CB" w:rsidP="00BF7A11">
      <w:pPr>
        <w:pStyle w:val="a3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 «Об утверждении отчета</w:t>
      </w:r>
    </w:p>
    <w:p w:rsidR="000D01CB" w:rsidRPr="00BF7A11" w:rsidRDefault="000D01CB" w:rsidP="00BF7A11">
      <w:pPr>
        <w:pStyle w:val="a3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  </w:t>
      </w:r>
      <w:r w:rsidR="002F05C3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430812" w:rsidRPr="00BF7A11">
        <w:rPr>
          <w:rFonts w:ascii="Arial" w:hAnsi="Arial" w:cs="Arial"/>
          <w:sz w:val="24"/>
          <w:szCs w:val="24"/>
        </w:rPr>
        <w:t>за 9 месяцев</w:t>
      </w:r>
      <w:r w:rsidR="00A7779B" w:rsidRPr="00BF7A11">
        <w:rPr>
          <w:rFonts w:ascii="Arial" w:hAnsi="Arial" w:cs="Arial"/>
          <w:sz w:val="24"/>
          <w:szCs w:val="24"/>
        </w:rPr>
        <w:t xml:space="preserve"> </w:t>
      </w:r>
      <w:r w:rsidR="00396412" w:rsidRPr="00BF7A11">
        <w:rPr>
          <w:rFonts w:ascii="Arial" w:hAnsi="Arial" w:cs="Arial"/>
          <w:sz w:val="24"/>
          <w:szCs w:val="24"/>
        </w:rPr>
        <w:t xml:space="preserve"> 2017</w:t>
      </w:r>
      <w:r w:rsidRPr="00BF7A11">
        <w:rPr>
          <w:rFonts w:ascii="Arial" w:hAnsi="Arial" w:cs="Arial"/>
          <w:sz w:val="24"/>
          <w:szCs w:val="24"/>
        </w:rPr>
        <w:t xml:space="preserve"> года»</w:t>
      </w:r>
    </w:p>
    <w:p w:rsidR="000D01CB" w:rsidRPr="00BF7A11" w:rsidRDefault="000D01CB" w:rsidP="00BF7A11">
      <w:pPr>
        <w:spacing w:line="240" w:lineRule="auto"/>
        <w:rPr>
          <w:rFonts w:ascii="Arial" w:hAnsi="Arial" w:cs="Arial"/>
          <w:sz w:val="24"/>
          <w:szCs w:val="24"/>
        </w:rPr>
      </w:pPr>
    </w:p>
    <w:p w:rsidR="000D01CB" w:rsidRPr="00BF7A11" w:rsidRDefault="000D01CB" w:rsidP="00BF7A11">
      <w:pPr>
        <w:pStyle w:val="a3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            Руководствуясь статьей 264.2 Бюджетного кодекса Российской Федерации, Уставом Сизинского сельсовета, ПОСТАНОВЛЯЮ:</w:t>
      </w:r>
    </w:p>
    <w:p w:rsidR="000D01CB" w:rsidRPr="00BF7A11" w:rsidRDefault="000D01CB" w:rsidP="00BF7A11">
      <w:pPr>
        <w:pStyle w:val="a3"/>
        <w:rPr>
          <w:rFonts w:ascii="Arial" w:hAnsi="Arial" w:cs="Arial"/>
          <w:sz w:val="24"/>
          <w:szCs w:val="24"/>
        </w:rPr>
      </w:pPr>
    </w:p>
    <w:p w:rsidR="00A7779B" w:rsidRPr="00BF7A11" w:rsidRDefault="000D01CB" w:rsidP="00BF7A1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Утвердить отчет об исполнении Сизинского сельского бюджета за </w:t>
      </w:r>
      <w:r w:rsidR="00430812" w:rsidRPr="00BF7A11">
        <w:rPr>
          <w:rFonts w:ascii="Arial" w:hAnsi="Arial" w:cs="Arial"/>
          <w:sz w:val="24"/>
          <w:szCs w:val="24"/>
        </w:rPr>
        <w:t>9 месяцев</w:t>
      </w:r>
      <w:r w:rsidR="00A7779B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 xml:space="preserve"> </w:t>
      </w:r>
      <w:r w:rsidR="00396412" w:rsidRPr="00BF7A11">
        <w:rPr>
          <w:rFonts w:ascii="Arial" w:hAnsi="Arial" w:cs="Arial"/>
          <w:sz w:val="24"/>
          <w:szCs w:val="24"/>
        </w:rPr>
        <w:t>2017</w:t>
      </w:r>
      <w:r w:rsidRPr="00BF7A11">
        <w:rPr>
          <w:rFonts w:ascii="Arial" w:hAnsi="Arial" w:cs="Arial"/>
          <w:sz w:val="24"/>
          <w:szCs w:val="24"/>
        </w:rPr>
        <w:t xml:space="preserve"> года </w:t>
      </w:r>
      <w:r w:rsidR="00430812" w:rsidRPr="00BF7A11">
        <w:rPr>
          <w:rFonts w:ascii="Arial" w:hAnsi="Arial" w:cs="Arial"/>
          <w:sz w:val="24"/>
          <w:szCs w:val="24"/>
        </w:rPr>
        <w:t>(прилагается):</w:t>
      </w:r>
    </w:p>
    <w:p w:rsidR="00A7779B" w:rsidRPr="00BF7A11" w:rsidRDefault="00A7779B" w:rsidP="00BF7A1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По доходам в сумме </w:t>
      </w:r>
      <w:r w:rsidR="00430812" w:rsidRPr="00BF7A11">
        <w:rPr>
          <w:rFonts w:ascii="Arial" w:hAnsi="Arial" w:cs="Arial"/>
          <w:sz w:val="24"/>
          <w:szCs w:val="24"/>
        </w:rPr>
        <w:t>10 250 247,58</w:t>
      </w:r>
      <w:r w:rsidRPr="00BF7A11">
        <w:rPr>
          <w:rFonts w:ascii="Arial" w:hAnsi="Arial" w:cs="Arial"/>
          <w:sz w:val="24"/>
          <w:szCs w:val="24"/>
        </w:rPr>
        <w:t xml:space="preserve"> рублей (приложение №1);</w:t>
      </w:r>
    </w:p>
    <w:p w:rsidR="00A7779B" w:rsidRPr="00BF7A11" w:rsidRDefault="00A7779B" w:rsidP="00BF7A1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По расходам в сумме </w:t>
      </w:r>
      <w:r w:rsidR="00430812" w:rsidRPr="00BF7A11">
        <w:rPr>
          <w:rFonts w:ascii="Arial" w:hAnsi="Arial" w:cs="Arial"/>
          <w:sz w:val="24"/>
          <w:szCs w:val="24"/>
        </w:rPr>
        <w:t>8 924 944,79</w:t>
      </w:r>
      <w:r w:rsidRPr="00BF7A11">
        <w:rPr>
          <w:rFonts w:ascii="Arial" w:hAnsi="Arial" w:cs="Arial"/>
          <w:sz w:val="24"/>
          <w:szCs w:val="24"/>
        </w:rPr>
        <w:t xml:space="preserve"> рублей (приложение №2)</w:t>
      </w:r>
    </w:p>
    <w:p w:rsidR="00590961" w:rsidRPr="00BF7A11" w:rsidRDefault="00A7779B" w:rsidP="00BF7A1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По источникам внутреннего финансирования дефицита бюджета в сумме </w:t>
      </w:r>
      <w:r w:rsidR="00430812" w:rsidRPr="00BF7A11">
        <w:rPr>
          <w:rFonts w:ascii="Arial" w:hAnsi="Arial" w:cs="Arial"/>
          <w:sz w:val="24"/>
          <w:szCs w:val="24"/>
        </w:rPr>
        <w:t>-1 325 302,79</w:t>
      </w:r>
      <w:r w:rsidRPr="00BF7A11">
        <w:rPr>
          <w:rFonts w:ascii="Arial" w:hAnsi="Arial" w:cs="Arial"/>
          <w:sz w:val="24"/>
          <w:szCs w:val="24"/>
        </w:rPr>
        <w:t xml:space="preserve"> рублей</w:t>
      </w:r>
      <w:r w:rsidR="00590961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 xml:space="preserve">(приложение№3). </w:t>
      </w:r>
    </w:p>
    <w:p w:rsidR="00590961" w:rsidRPr="00BF7A11" w:rsidRDefault="00590961" w:rsidP="00BF7A1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Прогноз исполнения бюджета до конца очередного года (приложение №4)</w:t>
      </w:r>
    </w:p>
    <w:p w:rsidR="00B50294" w:rsidRPr="00BF7A11" w:rsidRDefault="00B50294" w:rsidP="00BF7A1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По использованию резервного фонда (приложение  №5)</w:t>
      </w:r>
    </w:p>
    <w:p w:rsidR="00B50294" w:rsidRPr="00BF7A11" w:rsidRDefault="00B50294" w:rsidP="00BF7A1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По информации о финансировании муниципальных программ (приложение №6)</w:t>
      </w:r>
    </w:p>
    <w:p w:rsidR="00A7779B" w:rsidRPr="00BF7A11" w:rsidRDefault="00B50294" w:rsidP="00BF7A1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По информации о финансировании муниципальной адресной инвестиционной программы (приложение №7)</w:t>
      </w:r>
      <w:r w:rsidR="00A7779B" w:rsidRPr="00BF7A11">
        <w:rPr>
          <w:rFonts w:ascii="Arial" w:hAnsi="Arial" w:cs="Arial"/>
          <w:sz w:val="24"/>
          <w:szCs w:val="24"/>
        </w:rPr>
        <w:t xml:space="preserve">                             </w:t>
      </w:r>
    </w:p>
    <w:p w:rsidR="000D01CB" w:rsidRPr="00BF7A11" w:rsidRDefault="00A7779B" w:rsidP="00BF7A11">
      <w:pPr>
        <w:pStyle w:val="a3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        </w:t>
      </w:r>
    </w:p>
    <w:p w:rsidR="000D01CB" w:rsidRPr="00BF7A11" w:rsidRDefault="000D01CB" w:rsidP="00BF7A11">
      <w:pPr>
        <w:pStyle w:val="a3"/>
        <w:rPr>
          <w:rFonts w:ascii="Arial" w:hAnsi="Arial" w:cs="Arial"/>
          <w:sz w:val="24"/>
          <w:szCs w:val="24"/>
        </w:rPr>
      </w:pPr>
    </w:p>
    <w:p w:rsidR="000D01CB" w:rsidRPr="00BF7A11" w:rsidRDefault="000D01CB" w:rsidP="00BF7A11">
      <w:pPr>
        <w:pStyle w:val="a3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   </w:t>
      </w:r>
      <w:r w:rsidR="002474C4" w:rsidRPr="00BF7A11">
        <w:rPr>
          <w:rFonts w:ascii="Arial" w:hAnsi="Arial" w:cs="Arial"/>
          <w:sz w:val="24"/>
          <w:szCs w:val="24"/>
        </w:rPr>
        <w:t>2</w:t>
      </w:r>
      <w:r w:rsidRPr="00BF7A11">
        <w:rPr>
          <w:rFonts w:ascii="Arial" w:hAnsi="Arial" w:cs="Arial"/>
          <w:sz w:val="24"/>
          <w:szCs w:val="24"/>
        </w:rPr>
        <w:t xml:space="preserve">.  Постановление вступает в силу в день, следующий за днем его официального опубликования </w:t>
      </w:r>
      <w:r w:rsidR="00430812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 xml:space="preserve">в газете «Сизинские вести». </w:t>
      </w:r>
    </w:p>
    <w:p w:rsidR="000D01CB" w:rsidRPr="00BF7A11" w:rsidRDefault="000D01CB" w:rsidP="00BF7A11">
      <w:pPr>
        <w:pStyle w:val="a3"/>
        <w:rPr>
          <w:rFonts w:ascii="Arial" w:hAnsi="Arial" w:cs="Arial"/>
          <w:sz w:val="24"/>
          <w:szCs w:val="24"/>
        </w:rPr>
      </w:pPr>
    </w:p>
    <w:p w:rsidR="000D01CB" w:rsidRPr="00BF7A11" w:rsidRDefault="000D01CB" w:rsidP="00BF7A11">
      <w:pPr>
        <w:spacing w:line="240" w:lineRule="auto"/>
        <w:rPr>
          <w:rFonts w:ascii="Arial" w:hAnsi="Arial" w:cs="Arial"/>
          <w:sz w:val="24"/>
          <w:szCs w:val="24"/>
        </w:rPr>
      </w:pPr>
    </w:p>
    <w:p w:rsidR="000D01CB" w:rsidRPr="00BF7A11" w:rsidRDefault="000D01CB" w:rsidP="00BF7A11">
      <w:pPr>
        <w:spacing w:line="240" w:lineRule="auto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    </w:t>
      </w:r>
    </w:p>
    <w:p w:rsidR="000D01CB" w:rsidRPr="00BF7A11" w:rsidRDefault="00F55BEC" w:rsidP="00BF7A11">
      <w:pPr>
        <w:pStyle w:val="a3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 </w:t>
      </w:r>
      <w:r w:rsidR="002474C4" w:rsidRPr="00BF7A11">
        <w:rPr>
          <w:rFonts w:ascii="Arial" w:hAnsi="Arial" w:cs="Arial"/>
          <w:sz w:val="24"/>
          <w:szCs w:val="24"/>
        </w:rPr>
        <w:t xml:space="preserve">Глава </w:t>
      </w:r>
      <w:r w:rsidR="000D01CB" w:rsidRPr="00BF7A11">
        <w:rPr>
          <w:rFonts w:ascii="Arial" w:hAnsi="Arial" w:cs="Arial"/>
          <w:sz w:val="24"/>
          <w:szCs w:val="24"/>
        </w:rPr>
        <w:t xml:space="preserve"> Сизинского сельсовета            </w:t>
      </w:r>
      <w:r w:rsidRPr="00BF7A11">
        <w:rPr>
          <w:rFonts w:ascii="Arial" w:hAnsi="Arial" w:cs="Arial"/>
          <w:sz w:val="24"/>
          <w:szCs w:val="24"/>
        </w:rPr>
        <w:t xml:space="preserve">                       </w:t>
      </w:r>
      <w:r w:rsidR="000D01CB" w:rsidRPr="00BF7A11">
        <w:rPr>
          <w:rFonts w:ascii="Arial" w:hAnsi="Arial" w:cs="Arial"/>
          <w:sz w:val="24"/>
          <w:szCs w:val="24"/>
        </w:rPr>
        <w:t xml:space="preserve">  </w:t>
      </w:r>
      <w:r w:rsidR="002474C4" w:rsidRPr="00BF7A11">
        <w:rPr>
          <w:rFonts w:ascii="Arial" w:hAnsi="Arial" w:cs="Arial"/>
          <w:sz w:val="24"/>
          <w:szCs w:val="24"/>
        </w:rPr>
        <w:t>Т.А. Коробейникова</w:t>
      </w:r>
      <w:r w:rsidR="000D01CB" w:rsidRPr="00BF7A11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0D01CB" w:rsidRPr="00BF7A11" w:rsidRDefault="000D01CB" w:rsidP="00BF7A11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01CB" w:rsidRPr="00BF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0EE"/>
    <w:multiLevelType w:val="hybridMultilevel"/>
    <w:tmpl w:val="4A3E9CA4"/>
    <w:lvl w:ilvl="0" w:tplc="2542D89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8"/>
    <w:rsid w:val="000D01CB"/>
    <w:rsid w:val="000E15ED"/>
    <w:rsid w:val="002474C4"/>
    <w:rsid w:val="002C649F"/>
    <w:rsid w:val="002F05C3"/>
    <w:rsid w:val="00396412"/>
    <w:rsid w:val="00430812"/>
    <w:rsid w:val="00590961"/>
    <w:rsid w:val="0069006B"/>
    <w:rsid w:val="007511BB"/>
    <w:rsid w:val="009A36F4"/>
    <w:rsid w:val="009A736A"/>
    <w:rsid w:val="00A7779B"/>
    <w:rsid w:val="00AA12BE"/>
    <w:rsid w:val="00B50294"/>
    <w:rsid w:val="00BD12BC"/>
    <w:rsid w:val="00BF7A11"/>
    <w:rsid w:val="00C55AB7"/>
    <w:rsid w:val="00C94204"/>
    <w:rsid w:val="00CB0B77"/>
    <w:rsid w:val="00DD24A8"/>
    <w:rsid w:val="00F55BEC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2016-10-19T05:42:00Z</cp:lastPrinted>
  <dcterms:created xsi:type="dcterms:W3CDTF">2016-07-12T07:48:00Z</dcterms:created>
  <dcterms:modified xsi:type="dcterms:W3CDTF">2018-02-16T07:50:00Z</dcterms:modified>
</cp:coreProperties>
</file>